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51DB" w14:textId="28498F28" w:rsidR="00630785" w:rsidRPr="00630785" w:rsidRDefault="00630785" w:rsidP="002240D1">
      <w:pPr>
        <w:jc w:val="center"/>
        <w:rPr>
          <w:lang w:val="es-ES"/>
        </w:rPr>
      </w:pPr>
      <w:r w:rsidRPr="00630785">
        <w:rPr>
          <w:lang w:val="es-ES"/>
        </w:rPr>
        <w:t>A</w:t>
      </w:r>
      <w:r>
        <w:rPr>
          <w:lang w:val="es-ES"/>
        </w:rPr>
        <w:t xml:space="preserve">cta </w:t>
      </w:r>
      <w:proofErr w:type="spellStart"/>
      <w:r>
        <w:rPr>
          <w:lang w:val="es-ES"/>
        </w:rPr>
        <w:t>N°</w:t>
      </w:r>
      <w:proofErr w:type="spellEnd"/>
      <w:r>
        <w:rPr>
          <w:lang w:val="es-ES"/>
        </w:rPr>
        <w:t xml:space="preserve"> </w:t>
      </w:r>
      <w:r w:rsidR="003C68CC">
        <w:rPr>
          <w:lang w:val="es-ES"/>
        </w:rPr>
        <w:t>16</w:t>
      </w:r>
      <w:r w:rsidR="004C0115">
        <w:rPr>
          <w:lang w:val="es-ES"/>
        </w:rPr>
        <w:t>3</w:t>
      </w:r>
      <w:r w:rsidR="00A464A6">
        <w:rPr>
          <w:lang w:val="es-ES"/>
        </w:rPr>
        <w:t>2</w:t>
      </w:r>
    </w:p>
    <w:p w14:paraId="368A3755" w14:textId="750B11A8" w:rsidR="00BC008E" w:rsidRDefault="00630785" w:rsidP="00BC008E">
      <w:pPr>
        <w:jc w:val="both"/>
        <w:rPr>
          <w:bCs/>
          <w:lang w:val="es-ES"/>
        </w:rPr>
      </w:pPr>
      <w:r w:rsidRPr="00630785">
        <w:rPr>
          <w:bCs/>
          <w:lang w:val="es-ES"/>
        </w:rPr>
        <w:t>En la ciudad de Buenos Aires a los</w:t>
      </w:r>
      <w:r w:rsidR="003C68CC">
        <w:rPr>
          <w:bCs/>
          <w:lang w:val="es-ES"/>
        </w:rPr>
        <w:t xml:space="preserve"> </w:t>
      </w:r>
      <w:r w:rsidR="00A464A6">
        <w:rPr>
          <w:bCs/>
          <w:lang w:val="es-ES"/>
        </w:rPr>
        <w:t>13</w:t>
      </w:r>
      <w:r w:rsidRPr="00630785">
        <w:rPr>
          <w:bCs/>
          <w:lang w:val="es-ES"/>
        </w:rPr>
        <w:t xml:space="preserve"> días del mes de </w:t>
      </w:r>
      <w:r w:rsidR="00A464A6">
        <w:rPr>
          <w:bCs/>
          <w:lang w:val="es-ES"/>
        </w:rPr>
        <w:t>abril</w:t>
      </w:r>
      <w:r w:rsidR="003633BC">
        <w:rPr>
          <w:bCs/>
          <w:lang w:val="es-ES"/>
        </w:rPr>
        <w:t xml:space="preserve"> </w:t>
      </w:r>
      <w:r w:rsidR="008C18AA">
        <w:rPr>
          <w:bCs/>
          <w:lang w:val="es-ES"/>
        </w:rPr>
        <w:t>de 2026</w:t>
      </w:r>
      <w:r w:rsidR="00BC008E">
        <w:rPr>
          <w:bCs/>
          <w:lang w:val="es-ES"/>
        </w:rPr>
        <w:t xml:space="preserve"> se reúnen en </w:t>
      </w:r>
      <w:r w:rsidR="004C0115">
        <w:rPr>
          <w:bCs/>
          <w:lang w:val="es-ES"/>
        </w:rPr>
        <w:t xml:space="preserve">la sede social el Sr. Claudio Dowdall y la gerente de la Asociación, Giselle Del Rosso y por la </w:t>
      </w:r>
      <w:r w:rsidR="00BC008E" w:rsidRPr="00630785">
        <w:rPr>
          <w:bCs/>
          <w:lang w:val="es-ES"/>
        </w:rPr>
        <w:t xml:space="preserve">modalidad </w:t>
      </w:r>
      <w:r w:rsidR="00BC008E">
        <w:rPr>
          <w:bCs/>
          <w:lang w:val="es-ES"/>
        </w:rPr>
        <w:t xml:space="preserve">virtual vía zoom meeting ID: </w:t>
      </w:r>
      <w:r w:rsidR="00A464A6">
        <w:rPr>
          <w:bCs/>
          <w:lang w:val="es-ES"/>
        </w:rPr>
        <w:t>820 4557 8467</w:t>
      </w:r>
      <w:r w:rsidR="008C18AA">
        <w:rPr>
          <w:bCs/>
          <w:lang w:val="es-ES"/>
        </w:rPr>
        <w:t xml:space="preserve"> </w:t>
      </w:r>
      <w:r w:rsidR="00BC008E">
        <w:rPr>
          <w:bCs/>
          <w:lang w:val="es-ES"/>
        </w:rPr>
        <w:t>los directores</w:t>
      </w:r>
      <w:r w:rsidR="001507F8">
        <w:rPr>
          <w:bCs/>
          <w:lang w:val="es-ES"/>
        </w:rPr>
        <w:t xml:space="preserve"> </w:t>
      </w:r>
      <w:r w:rsidR="008C18AA">
        <w:rPr>
          <w:bCs/>
          <w:lang w:val="es-ES"/>
        </w:rPr>
        <w:t>Esteban Trotz,</w:t>
      </w:r>
      <w:r w:rsidR="00F2354B">
        <w:rPr>
          <w:bCs/>
          <w:lang w:val="es-ES"/>
        </w:rPr>
        <w:t xml:space="preserve"> Ricardo Matho Meabe, Hugo de Achaval, </w:t>
      </w:r>
      <w:r w:rsidR="008C18AA">
        <w:rPr>
          <w:bCs/>
          <w:lang w:val="es-ES"/>
        </w:rPr>
        <w:t>Rodrigo Diaz de Vivar, Guillermo Manfredini,</w:t>
      </w:r>
      <w:r w:rsidR="00F2354B">
        <w:rPr>
          <w:bCs/>
          <w:lang w:val="es-ES"/>
        </w:rPr>
        <w:t xml:space="preserve"> Lucio Bellocq,</w:t>
      </w:r>
      <w:r w:rsidR="008C18AA">
        <w:rPr>
          <w:bCs/>
          <w:lang w:val="es-ES"/>
        </w:rPr>
        <w:t xml:space="preserve"> </w:t>
      </w:r>
      <w:r w:rsidR="004C0115">
        <w:rPr>
          <w:bCs/>
          <w:lang w:val="es-ES"/>
        </w:rPr>
        <w:t>Marcelo Iraola,</w:t>
      </w:r>
      <w:r w:rsidR="00F2354B">
        <w:rPr>
          <w:bCs/>
          <w:lang w:val="es-ES"/>
        </w:rPr>
        <w:t xml:space="preserve"> Carlos Solanet, </w:t>
      </w:r>
      <w:r w:rsidR="001507F8">
        <w:rPr>
          <w:bCs/>
          <w:lang w:val="es-ES"/>
        </w:rPr>
        <w:t>Felipe José Ballester,</w:t>
      </w:r>
      <w:r w:rsidR="00F2354B">
        <w:rPr>
          <w:bCs/>
          <w:lang w:val="es-ES"/>
        </w:rPr>
        <w:t xml:space="preserve"> Federico Argüelles,</w:t>
      </w:r>
      <w:r w:rsidR="001507F8">
        <w:rPr>
          <w:bCs/>
          <w:lang w:val="es-ES"/>
        </w:rPr>
        <w:t xml:space="preserve"> </w:t>
      </w:r>
      <w:r w:rsidR="008C18AA">
        <w:rPr>
          <w:bCs/>
          <w:lang w:val="es-ES"/>
        </w:rPr>
        <w:t xml:space="preserve">Federico </w:t>
      </w:r>
      <w:r w:rsidR="004C0115">
        <w:rPr>
          <w:bCs/>
          <w:lang w:val="es-ES"/>
        </w:rPr>
        <w:t>Camaño</w:t>
      </w:r>
      <w:r w:rsidR="00F2354B">
        <w:rPr>
          <w:bCs/>
          <w:lang w:val="es-ES"/>
        </w:rPr>
        <w:t xml:space="preserve">, Cecilia Fernández Gotti, Adrián Brussino, </w:t>
      </w:r>
      <w:r w:rsidR="001507F8">
        <w:rPr>
          <w:bCs/>
          <w:lang w:val="es-ES"/>
        </w:rPr>
        <w:t>G</w:t>
      </w:r>
      <w:r w:rsidR="00F2354B">
        <w:rPr>
          <w:bCs/>
          <w:lang w:val="es-ES"/>
        </w:rPr>
        <w:t>uadalupe Vaccarezza, Sebastián Forcat y Eduardo Giuliano</w:t>
      </w:r>
    </w:p>
    <w:p w14:paraId="2ABDD5E3" w14:textId="61D9ED3C" w:rsidR="009971C3" w:rsidRDefault="008C1242" w:rsidP="009971C3">
      <w:pPr>
        <w:jc w:val="both"/>
        <w:rPr>
          <w:bCs/>
          <w:lang w:val="es-ES"/>
        </w:rPr>
      </w:pPr>
      <w:r>
        <w:rPr>
          <w:bCs/>
          <w:lang w:val="es-ES"/>
        </w:rPr>
        <w:t>Asimismo, participan</w:t>
      </w:r>
      <w:r w:rsidR="00FB34E5">
        <w:rPr>
          <w:bCs/>
          <w:lang w:val="es-ES"/>
        </w:rPr>
        <w:t xml:space="preserve"> de manera presencial en la sede social y </w:t>
      </w:r>
      <w:r>
        <w:rPr>
          <w:bCs/>
          <w:lang w:val="es-ES"/>
        </w:rPr>
        <w:t xml:space="preserve">vía zoom </w:t>
      </w:r>
      <w:r w:rsidR="00FB34E5">
        <w:rPr>
          <w:bCs/>
          <w:lang w:val="es-ES"/>
        </w:rPr>
        <w:t>formando p</w:t>
      </w:r>
      <w:r w:rsidR="009971C3">
        <w:rPr>
          <w:bCs/>
          <w:lang w:val="es-ES"/>
        </w:rPr>
        <w:t xml:space="preserve">arte de la reunión en modo </w:t>
      </w:r>
      <w:r w:rsidR="0001699C">
        <w:rPr>
          <w:bCs/>
          <w:lang w:val="es-ES"/>
        </w:rPr>
        <w:t>virtual</w:t>
      </w:r>
      <w:r w:rsidR="00987D10">
        <w:rPr>
          <w:bCs/>
          <w:lang w:val="es-ES"/>
        </w:rPr>
        <w:t xml:space="preserve"> y </w:t>
      </w:r>
      <w:r w:rsidR="00270DE3">
        <w:rPr>
          <w:bCs/>
          <w:lang w:val="es-ES"/>
        </w:rPr>
        <w:t xml:space="preserve">presencial </w:t>
      </w:r>
      <w:r w:rsidR="00B26B3B">
        <w:rPr>
          <w:bCs/>
          <w:lang w:val="es-ES"/>
        </w:rPr>
        <w:t>3</w:t>
      </w:r>
      <w:r w:rsidR="00F2354B">
        <w:rPr>
          <w:bCs/>
          <w:lang w:val="es-ES"/>
        </w:rPr>
        <w:t>3</w:t>
      </w:r>
      <w:r w:rsidR="00112059">
        <w:rPr>
          <w:bCs/>
          <w:lang w:val="es-ES"/>
        </w:rPr>
        <w:t xml:space="preserve"> </w:t>
      </w:r>
      <w:r w:rsidR="009971C3">
        <w:rPr>
          <w:bCs/>
          <w:lang w:val="es-ES"/>
        </w:rPr>
        <w:t>socios de la entidad, como así miembros de las distintas comisiones</w:t>
      </w:r>
      <w:r w:rsidR="00112059">
        <w:rPr>
          <w:bCs/>
          <w:lang w:val="es-ES"/>
        </w:rPr>
        <w:t xml:space="preserve"> y delegados.</w:t>
      </w:r>
    </w:p>
    <w:p w14:paraId="1AB6093E" w14:textId="62ADAFE4" w:rsidR="00630785" w:rsidRDefault="00630785" w:rsidP="008C1242">
      <w:pPr>
        <w:jc w:val="both"/>
        <w:rPr>
          <w:bCs/>
          <w:lang w:val="es-ES"/>
        </w:rPr>
      </w:pPr>
      <w:r w:rsidRPr="00630785">
        <w:rPr>
          <w:bCs/>
          <w:lang w:val="es-ES"/>
        </w:rPr>
        <w:t>Siendo las 1</w:t>
      </w:r>
      <w:r w:rsidR="003633BC">
        <w:rPr>
          <w:bCs/>
          <w:lang w:val="es-ES"/>
        </w:rPr>
        <w:t>7</w:t>
      </w:r>
      <w:r w:rsidRPr="00630785">
        <w:rPr>
          <w:bCs/>
          <w:lang w:val="es-ES"/>
        </w:rPr>
        <w:t>:</w:t>
      </w:r>
      <w:r w:rsidR="003633BC">
        <w:rPr>
          <w:bCs/>
          <w:lang w:val="es-ES"/>
        </w:rPr>
        <w:t>40</w:t>
      </w:r>
      <w:r w:rsidR="00E34A28">
        <w:rPr>
          <w:bCs/>
          <w:lang w:val="es-ES"/>
        </w:rPr>
        <w:t xml:space="preserve"> </w:t>
      </w:r>
      <w:proofErr w:type="spellStart"/>
      <w:r w:rsidRPr="00630785">
        <w:rPr>
          <w:bCs/>
          <w:lang w:val="es-ES"/>
        </w:rPr>
        <w:t>hs</w:t>
      </w:r>
      <w:proofErr w:type="spellEnd"/>
      <w:r w:rsidRPr="00630785">
        <w:rPr>
          <w:bCs/>
          <w:lang w:val="es-ES"/>
        </w:rPr>
        <w:t xml:space="preserve">. </w:t>
      </w:r>
      <w:r w:rsidR="006F5FFB" w:rsidRPr="00630785">
        <w:rPr>
          <w:bCs/>
          <w:lang w:val="es-ES"/>
        </w:rPr>
        <w:t xml:space="preserve">se </w:t>
      </w:r>
      <w:r w:rsidR="006F5FFB">
        <w:rPr>
          <w:bCs/>
          <w:lang w:val="es-ES"/>
        </w:rPr>
        <w:t>da</w:t>
      </w:r>
      <w:r w:rsidRPr="00630785">
        <w:rPr>
          <w:bCs/>
          <w:lang w:val="es-ES"/>
        </w:rPr>
        <w:t xml:space="preserve"> comienzo a la reunión de CD</w:t>
      </w:r>
      <w:r w:rsidR="00062B1C">
        <w:rPr>
          <w:bCs/>
          <w:lang w:val="es-ES"/>
        </w:rPr>
        <w:t>.</w:t>
      </w:r>
    </w:p>
    <w:p w14:paraId="5DB76E6C" w14:textId="7C0D7E7E" w:rsidR="00B239B3" w:rsidRDefault="00F2354B">
      <w:pPr>
        <w:pStyle w:val="Prrafodelista"/>
        <w:numPr>
          <w:ilvl w:val="0"/>
          <w:numId w:val="1"/>
        </w:numPr>
        <w:rPr>
          <w:b/>
          <w:bCs/>
          <w:u w:val="single"/>
          <w:lang w:val="es-ES"/>
        </w:rPr>
      </w:pPr>
      <w:r>
        <w:rPr>
          <w:b/>
          <w:bCs/>
          <w:u w:val="single"/>
          <w:lang w:val="es-ES"/>
        </w:rPr>
        <w:t>Actas</w:t>
      </w:r>
      <w:r w:rsidR="00E658CF" w:rsidRPr="00BA3FED">
        <w:rPr>
          <w:b/>
          <w:bCs/>
          <w:u w:val="single"/>
          <w:lang w:val="es-ES"/>
        </w:rPr>
        <w:t>:</w:t>
      </w:r>
      <w:r>
        <w:rPr>
          <w:b/>
          <w:bCs/>
          <w:u w:val="single"/>
          <w:lang w:val="es-ES"/>
        </w:rPr>
        <w:t xml:space="preserve"> 1629, 1630 y 1631</w:t>
      </w:r>
      <w:r w:rsidRPr="00F2354B">
        <w:rPr>
          <w:lang w:val="es-ES"/>
        </w:rPr>
        <w:t>: Se aprueban</w:t>
      </w:r>
      <w:r w:rsidR="00E658CF" w:rsidRPr="00BA3FED">
        <w:rPr>
          <w:b/>
          <w:bCs/>
          <w:u w:val="single"/>
          <w:lang w:val="es-ES"/>
        </w:rPr>
        <w:t xml:space="preserve"> </w:t>
      </w:r>
      <w:r w:rsidR="00B239B3" w:rsidRPr="00BA3FED">
        <w:rPr>
          <w:b/>
          <w:bCs/>
          <w:u w:val="single"/>
          <w:lang w:val="es-ES"/>
        </w:rPr>
        <w:t xml:space="preserve"> </w:t>
      </w:r>
    </w:p>
    <w:p w14:paraId="3F765C52" w14:textId="365D1E63" w:rsidR="00F2354B" w:rsidRDefault="00F2354B">
      <w:pPr>
        <w:pStyle w:val="Prrafodelista"/>
        <w:numPr>
          <w:ilvl w:val="0"/>
          <w:numId w:val="1"/>
        </w:numPr>
        <w:rPr>
          <w:b/>
          <w:bCs/>
          <w:u w:val="single"/>
          <w:lang w:val="es-ES"/>
        </w:rPr>
      </w:pPr>
      <w:r>
        <w:rPr>
          <w:b/>
          <w:bCs/>
          <w:u w:val="single"/>
          <w:lang w:val="es-ES"/>
        </w:rPr>
        <w:t>Informe de Presidencia:</w:t>
      </w:r>
    </w:p>
    <w:p w14:paraId="3BE04AF4" w14:textId="77777777" w:rsidR="00026395" w:rsidRPr="00BA3FED" w:rsidRDefault="00026395" w:rsidP="00026395">
      <w:pPr>
        <w:pStyle w:val="Prrafodelista"/>
        <w:rPr>
          <w:b/>
          <w:bCs/>
          <w:u w:val="single"/>
          <w:lang w:val="es-ES"/>
        </w:rPr>
      </w:pPr>
    </w:p>
    <w:p w14:paraId="0FE72D4B" w14:textId="77777777" w:rsidR="00026395" w:rsidRDefault="00026395" w:rsidP="00741ACB">
      <w:pPr>
        <w:pStyle w:val="Prrafodelista"/>
        <w:numPr>
          <w:ilvl w:val="0"/>
          <w:numId w:val="29"/>
        </w:numPr>
        <w:spacing w:after="0" w:line="0" w:lineRule="atLeast"/>
        <w:ind w:left="567" w:firstLine="0"/>
        <w:jc w:val="both"/>
        <w:rPr>
          <w:lang w:val="es-ES"/>
        </w:rPr>
      </w:pPr>
      <w:r w:rsidRPr="00026395">
        <w:rPr>
          <w:b/>
          <w:bCs/>
          <w:lang w:val="es-ES"/>
        </w:rPr>
        <w:t>Análisis de Doping Final Marchita Criolla y Finales Nacionales Jesús María 2026</w:t>
      </w:r>
      <w:r w:rsidR="00BF587F" w:rsidRPr="00026395">
        <w:rPr>
          <w:b/>
          <w:bCs/>
          <w:lang w:val="es-ES"/>
        </w:rPr>
        <w:t>:</w:t>
      </w:r>
      <w:r w:rsidR="00BF587F" w:rsidRPr="00026395">
        <w:rPr>
          <w:lang w:val="es-ES"/>
        </w:rPr>
        <w:t xml:space="preserve"> El Sr. Claudio Dowdall comenta que </w:t>
      </w:r>
      <w:r w:rsidRPr="00026395">
        <w:rPr>
          <w:lang w:val="es-ES"/>
        </w:rPr>
        <w:t xml:space="preserve">llegaron los resultados del doping de ambos eventos y fueron todos negativos. </w:t>
      </w:r>
    </w:p>
    <w:p w14:paraId="1A1D92BB" w14:textId="40911AC3" w:rsidR="00F711F5" w:rsidRDefault="00026395" w:rsidP="00026395">
      <w:pPr>
        <w:pStyle w:val="Prrafodelista"/>
        <w:spacing w:after="0" w:line="0" w:lineRule="atLeast"/>
        <w:ind w:left="567"/>
        <w:jc w:val="both"/>
        <w:rPr>
          <w:lang w:val="es-ES"/>
        </w:rPr>
      </w:pPr>
      <w:r w:rsidRPr="00026395">
        <w:rPr>
          <w:lang w:val="es-ES"/>
        </w:rPr>
        <w:t xml:space="preserve">A raíz de este informe, comenta que </w:t>
      </w:r>
      <w:r>
        <w:rPr>
          <w:lang w:val="es-ES"/>
        </w:rPr>
        <w:t>el costo de</w:t>
      </w:r>
      <w:r w:rsidR="00F711F5">
        <w:rPr>
          <w:lang w:val="es-ES"/>
        </w:rPr>
        <w:t>l antidoping es bastante alto, juntando todos los que se hacen durante el año, y propone pensar una modalidad donde se hagan los muestreos de los méritos que se tienen que hacer por reglamento, pero que se hagan analizar una parte, quizás por sorteo, y que, si hay un positivo, se analice el resto, como para no dejar de hacer el control, pero reducir el costo directo de cada disciplina.</w:t>
      </w:r>
    </w:p>
    <w:p w14:paraId="5A528DD3" w14:textId="74BA6D4C" w:rsidR="005E1D38" w:rsidRDefault="005E1D38" w:rsidP="00026395">
      <w:pPr>
        <w:pStyle w:val="Prrafodelista"/>
        <w:spacing w:after="0" w:line="0" w:lineRule="atLeast"/>
        <w:ind w:left="567"/>
        <w:jc w:val="both"/>
        <w:rPr>
          <w:lang w:val="es-ES"/>
        </w:rPr>
      </w:pPr>
      <w:r>
        <w:rPr>
          <w:lang w:val="es-ES"/>
        </w:rPr>
        <w:t>El Sr. Felipe José Ballester, comenta que lo ve factible hacerlo por sorteo, considera que lo importante es no dejar de hacer los controles.</w:t>
      </w:r>
    </w:p>
    <w:p w14:paraId="58A7C5E6" w14:textId="3E30A22B" w:rsidR="005E1D38" w:rsidRDefault="005E1D38" w:rsidP="00026395">
      <w:pPr>
        <w:pStyle w:val="Prrafodelista"/>
        <w:spacing w:after="0" w:line="0" w:lineRule="atLeast"/>
        <w:ind w:left="567"/>
        <w:jc w:val="both"/>
        <w:rPr>
          <w:lang w:val="es-ES"/>
        </w:rPr>
      </w:pPr>
      <w:r>
        <w:rPr>
          <w:lang w:val="es-ES"/>
        </w:rPr>
        <w:t>El Sr. Rodrigo Diaz de Vivar consulta si en el caso de hacer un sorteo, y salen los 3° y 4° puestos, ¿no se le haría al campeón y sub campeón? El Sr. Dowdall le responde que no, que si es la modalidad que se aprueba no se harían si no hay positivos. Al Sr. Diaz de Vivar no le parece bien que no se analicen al campeón y sub, en todo caso debería hacerse a los primeros puestos y que los demás se haga muestreo en reserva.</w:t>
      </w:r>
    </w:p>
    <w:p w14:paraId="43E9AE8C" w14:textId="4F2D259F" w:rsidR="00510D35" w:rsidRDefault="00693AD4" w:rsidP="00026395">
      <w:pPr>
        <w:pStyle w:val="Prrafodelista"/>
        <w:spacing w:after="0" w:line="0" w:lineRule="atLeast"/>
        <w:ind w:left="567"/>
        <w:jc w:val="both"/>
        <w:rPr>
          <w:lang w:val="es-ES"/>
        </w:rPr>
      </w:pPr>
      <w:r>
        <w:rPr>
          <w:lang w:val="es-ES"/>
        </w:rPr>
        <w:t>El Sr. Guillermo Manfredini comenta que no le parece bien no hacer al campeón y sub, sino que haría a todos el muestreo y mandar a analizar los primeros puestos y dejar en reserva el resto, sino se puede tener un campeón que quizás hizo “trampa” y no lo controlamos.</w:t>
      </w:r>
    </w:p>
    <w:p w14:paraId="01D6B7E8" w14:textId="1DBA2D88" w:rsidR="00693AD4" w:rsidRDefault="00693AD4" w:rsidP="00026395">
      <w:pPr>
        <w:pStyle w:val="Prrafodelista"/>
        <w:spacing w:after="0" w:line="0" w:lineRule="atLeast"/>
        <w:ind w:left="567"/>
        <w:jc w:val="both"/>
        <w:rPr>
          <w:lang w:val="es-ES"/>
        </w:rPr>
      </w:pPr>
      <w:r>
        <w:rPr>
          <w:lang w:val="es-ES"/>
        </w:rPr>
        <w:t xml:space="preserve">El Sr. Federico Argüelles, comenta que justamente la palabra “Trampa” es la que hay que analizar, en la morfología si se aplican anabólicos, sin duda es trampa, pero un animal de función que quizás le están aplicando algún antiinflamatorio porque esta con un dolor, que eso significa que ya está en desventaja, deberíamos pedir a la comisión de veterinaria analizar cuales </w:t>
      </w:r>
      <w:r w:rsidR="00AD50F7">
        <w:rPr>
          <w:lang w:val="es-ES"/>
        </w:rPr>
        <w:t>serían</w:t>
      </w:r>
      <w:r>
        <w:rPr>
          <w:lang w:val="es-ES"/>
        </w:rPr>
        <w:t xml:space="preserve"> los casos de trampa y ahí tomar una posición para ver </w:t>
      </w:r>
      <w:proofErr w:type="spellStart"/>
      <w:r>
        <w:rPr>
          <w:lang w:val="es-ES"/>
        </w:rPr>
        <w:t>como</w:t>
      </w:r>
      <w:proofErr w:type="spellEnd"/>
      <w:r>
        <w:rPr>
          <w:lang w:val="es-ES"/>
        </w:rPr>
        <w:t xml:space="preserve"> se pueden reducir los costos.</w:t>
      </w:r>
    </w:p>
    <w:p w14:paraId="28AE0272" w14:textId="00AD0110" w:rsidR="00693AD4" w:rsidRDefault="00693AD4" w:rsidP="00026395">
      <w:pPr>
        <w:pStyle w:val="Prrafodelista"/>
        <w:spacing w:after="0" w:line="0" w:lineRule="atLeast"/>
        <w:ind w:left="567"/>
        <w:jc w:val="both"/>
        <w:rPr>
          <w:lang w:val="es-ES"/>
        </w:rPr>
      </w:pPr>
      <w:r>
        <w:rPr>
          <w:lang w:val="es-ES"/>
        </w:rPr>
        <w:t>El Sr. Lucio Bellocq,</w:t>
      </w:r>
      <w:r w:rsidR="00137688">
        <w:rPr>
          <w:lang w:val="es-ES"/>
        </w:rPr>
        <w:t xml:space="preserve"> comenta que tiene alguna reserva con el tema, habría que analizar desde la Tesorería los números y ver </w:t>
      </w:r>
      <w:proofErr w:type="spellStart"/>
      <w:r w:rsidR="00137688">
        <w:rPr>
          <w:lang w:val="es-ES"/>
        </w:rPr>
        <w:t>como</w:t>
      </w:r>
      <w:proofErr w:type="spellEnd"/>
      <w:r w:rsidR="00137688">
        <w:rPr>
          <w:lang w:val="es-ES"/>
        </w:rPr>
        <w:t xml:space="preserve"> nos afecta en el presupuesto.</w:t>
      </w:r>
    </w:p>
    <w:p w14:paraId="302CEBEA" w14:textId="6120B90A" w:rsidR="00137688" w:rsidRPr="00026395" w:rsidRDefault="00137688" w:rsidP="00026395">
      <w:pPr>
        <w:pStyle w:val="Prrafodelista"/>
        <w:spacing w:after="0" w:line="0" w:lineRule="atLeast"/>
        <w:ind w:left="567"/>
        <w:jc w:val="both"/>
        <w:rPr>
          <w:lang w:val="es-ES"/>
        </w:rPr>
      </w:pPr>
      <w:r>
        <w:rPr>
          <w:lang w:val="es-ES"/>
        </w:rPr>
        <w:t>El Sr. Claudio Dowall retoma la palabra y comenta que simplemente era una propuesta para ver si había alguna forma superadora.</w:t>
      </w:r>
    </w:p>
    <w:p w14:paraId="2BA92D87" w14:textId="77777777" w:rsidR="002653AC" w:rsidRDefault="002653AC" w:rsidP="0025463A">
      <w:pPr>
        <w:spacing w:after="0" w:line="0" w:lineRule="atLeast"/>
        <w:ind w:left="567"/>
        <w:jc w:val="both"/>
        <w:rPr>
          <w:rFonts w:eastAsia="Calibri" w:cstheme="minorHAnsi"/>
        </w:rPr>
      </w:pPr>
    </w:p>
    <w:p w14:paraId="7567268A" w14:textId="1B7C21C3" w:rsidR="00E013FB" w:rsidRDefault="00137688" w:rsidP="0004463B">
      <w:pPr>
        <w:pStyle w:val="Prrafodelista"/>
        <w:numPr>
          <w:ilvl w:val="0"/>
          <w:numId w:val="3"/>
        </w:numPr>
        <w:spacing w:after="0" w:line="0" w:lineRule="atLeast"/>
        <w:ind w:left="709" w:hanging="283"/>
        <w:jc w:val="both"/>
        <w:rPr>
          <w:lang w:val="es-ES"/>
        </w:rPr>
      </w:pPr>
      <w:r>
        <w:rPr>
          <w:b/>
          <w:bCs/>
          <w:lang w:val="es-ES"/>
        </w:rPr>
        <w:t>Inscripciones Palermo 2026</w:t>
      </w:r>
      <w:r w:rsidR="004F7683" w:rsidRPr="00BA3FED">
        <w:rPr>
          <w:b/>
          <w:bCs/>
          <w:lang w:val="es-ES"/>
        </w:rPr>
        <w:t>:</w:t>
      </w:r>
      <w:r w:rsidR="004F7683">
        <w:rPr>
          <w:lang w:val="es-ES"/>
        </w:rPr>
        <w:t xml:space="preserve"> El Sr. </w:t>
      </w:r>
      <w:r>
        <w:rPr>
          <w:lang w:val="es-ES"/>
        </w:rPr>
        <w:t xml:space="preserve"> Claudio Dowdall comenta que, en su momento, se había pedido a la Sociedad Rural que las pre inscripciones de Palermo cierren el 30</w:t>
      </w:r>
      <w:r w:rsidR="00A955EC">
        <w:rPr>
          <w:lang w:val="es-ES"/>
        </w:rPr>
        <w:t xml:space="preserve"> de abril. Mañana, martes 14 hay una </w:t>
      </w:r>
      <w:r w:rsidR="00BD2724">
        <w:rPr>
          <w:lang w:val="es-ES"/>
        </w:rPr>
        <w:t>reunión</w:t>
      </w:r>
      <w:r w:rsidR="00A955EC">
        <w:rPr>
          <w:lang w:val="es-ES"/>
        </w:rPr>
        <w:t xml:space="preserve"> del CAV (Consejo de asociaciones vinculantes) y nos anticiparon informalmente las opciones que se pueden llegar a presentar</w:t>
      </w:r>
      <w:r w:rsidR="00E013FB">
        <w:rPr>
          <w:lang w:val="es-ES"/>
        </w:rPr>
        <w:t xml:space="preserve"> al respecto. Una de las opciones es que las pre inscripciones abran el 15 de mayo y cierren el 30 de mayo por un tema de que vienen atrasados con el sistema. En principio, anticipó que </w:t>
      </w:r>
      <w:r w:rsidR="00212E96">
        <w:rPr>
          <w:lang w:val="es-ES"/>
        </w:rPr>
        <w:t>“</w:t>
      </w:r>
      <w:r w:rsidR="00E013FB">
        <w:rPr>
          <w:lang w:val="es-ES"/>
        </w:rPr>
        <w:t>si</w:t>
      </w:r>
      <w:r w:rsidR="00212E96">
        <w:rPr>
          <w:lang w:val="es-ES"/>
        </w:rPr>
        <w:t>”</w:t>
      </w:r>
      <w:r w:rsidR="00E013FB">
        <w:rPr>
          <w:lang w:val="es-ES"/>
        </w:rPr>
        <w:t xml:space="preserve"> </w:t>
      </w:r>
      <w:r w:rsidR="00212E96">
        <w:rPr>
          <w:lang w:val="es-ES"/>
        </w:rPr>
        <w:t>ya que,</w:t>
      </w:r>
      <w:r w:rsidR="00E013FB">
        <w:rPr>
          <w:lang w:val="es-ES"/>
        </w:rPr>
        <w:t xml:space="preserve"> </w:t>
      </w:r>
      <w:r w:rsidR="00D54ED4">
        <w:rPr>
          <w:lang w:val="es-ES"/>
        </w:rPr>
        <w:t>si no</w:t>
      </w:r>
      <w:r w:rsidR="00E013FB">
        <w:rPr>
          <w:lang w:val="es-ES"/>
        </w:rPr>
        <w:t xml:space="preserve"> se puede generar un problema y confusión con los criadores, de esta manera, se hace igual para todas las especies. </w:t>
      </w:r>
    </w:p>
    <w:p w14:paraId="0FD82797" w14:textId="5B732999" w:rsidR="00E013FB" w:rsidRPr="00E013FB" w:rsidRDefault="00E013FB" w:rsidP="00E013FB">
      <w:pPr>
        <w:pStyle w:val="Prrafodelista"/>
        <w:spacing w:after="0" w:line="0" w:lineRule="atLeast"/>
        <w:ind w:left="709"/>
        <w:jc w:val="both"/>
        <w:rPr>
          <w:lang w:val="es-ES"/>
        </w:rPr>
      </w:pPr>
      <w:r w:rsidRPr="00E013FB">
        <w:rPr>
          <w:lang w:val="es-ES"/>
        </w:rPr>
        <w:t>Lo importante es mantener el sistema de pre inscripción para, de ser necesario, aplicar el prorrateo</w:t>
      </w:r>
      <w:r w:rsidR="00212E96">
        <w:rPr>
          <w:lang w:val="es-ES"/>
        </w:rPr>
        <w:t xml:space="preserve"> con el tiempo necesario para que los criadores y socios tengan el tiempo suficiente de preparación de los animales.</w:t>
      </w:r>
    </w:p>
    <w:p w14:paraId="7775F52A" w14:textId="3029A98E" w:rsidR="002212B0" w:rsidRDefault="002212B0" w:rsidP="002212B0">
      <w:pPr>
        <w:pStyle w:val="Prrafodelista"/>
        <w:spacing w:after="0" w:line="0" w:lineRule="atLeast"/>
        <w:ind w:left="709"/>
        <w:jc w:val="both"/>
        <w:rPr>
          <w:lang w:val="es-ES"/>
        </w:rPr>
      </w:pPr>
    </w:p>
    <w:p w14:paraId="2C8A0953" w14:textId="60289443" w:rsidR="00D54ED4" w:rsidRDefault="00D54ED4" w:rsidP="00A21903">
      <w:pPr>
        <w:pStyle w:val="Prrafodelista"/>
        <w:numPr>
          <w:ilvl w:val="0"/>
          <w:numId w:val="29"/>
        </w:numPr>
        <w:spacing w:after="0" w:line="0" w:lineRule="atLeast"/>
        <w:ind w:left="709" w:hanging="283"/>
        <w:jc w:val="both"/>
        <w:rPr>
          <w:rStyle w:val="agcmg"/>
          <w:rFonts w:eastAsia="Calibri" w:cstheme="minorHAnsi"/>
        </w:rPr>
      </w:pPr>
      <w:r>
        <w:rPr>
          <w:rStyle w:val="agcmg"/>
          <w:rFonts w:eastAsia="Calibri" w:cstheme="minorHAnsi"/>
          <w:b/>
          <w:bCs/>
        </w:rPr>
        <w:t>Expo La Marcelina</w:t>
      </w:r>
      <w:r w:rsidR="00A21903" w:rsidRPr="00BA3FED">
        <w:rPr>
          <w:rStyle w:val="agcmg"/>
          <w:rFonts w:eastAsia="Calibri" w:cstheme="minorHAnsi"/>
          <w:b/>
          <w:bCs/>
        </w:rPr>
        <w:t xml:space="preserve">: </w:t>
      </w:r>
      <w:r w:rsidR="00A21903">
        <w:rPr>
          <w:rStyle w:val="agcmg"/>
          <w:rFonts w:eastAsia="Calibri" w:cstheme="minorHAnsi"/>
        </w:rPr>
        <w:t xml:space="preserve">El Sr. </w:t>
      </w:r>
      <w:r>
        <w:rPr>
          <w:rStyle w:val="agcmg"/>
          <w:rFonts w:eastAsia="Calibri" w:cstheme="minorHAnsi"/>
        </w:rPr>
        <w:t xml:space="preserve">Ignacio Fernández Llanos, jurado de la exposición, comenta que antiguamente este evento se </w:t>
      </w:r>
      <w:r w:rsidR="007137DB">
        <w:rPr>
          <w:rStyle w:val="agcmg"/>
          <w:rFonts w:eastAsia="Calibri" w:cstheme="minorHAnsi"/>
        </w:rPr>
        <w:t>hacía</w:t>
      </w:r>
      <w:r>
        <w:rPr>
          <w:rStyle w:val="agcmg"/>
          <w:rFonts w:eastAsia="Calibri" w:cstheme="minorHAnsi"/>
        </w:rPr>
        <w:t xml:space="preserve"> en un campo privado, pero en esta oportunidad fue en el predio de la Soc. Rural de Rio IV</w:t>
      </w:r>
      <w:r w:rsidR="007137DB">
        <w:rPr>
          <w:rStyle w:val="agcmg"/>
          <w:rFonts w:eastAsia="Calibri" w:cstheme="minorHAnsi"/>
        </w:rPr>
        <w:t xml:space="preserve">. Hubo </w:t>
      </w:r>
      <w:r w:rsidR="00375E65">
        <w:rPr>
          <w:rStyle w:val="agcmg"/>
          <w:rFonts w:eastAsia="Calibri" w:cstheme="minorHAnsi"/>
        </w:rPr>
        <w:t>morfología</w:t>
      </w:r>
      <w:r w:rsidR="007137DB">
        <w:rPr>
          <w:rStyle w:val="agcmg"/>
          <w:rFonts w:eastAsia="Calibri" w:cstheme="minorHAnsi"/>
        </w:rPr>
        <w:t xml:space="preserve">, Tipo y Aptitud y una clasificatoria de Dowdall, CIO y Aparte Campero, un evento con buena convocatoria en </w:t>
      </w:r>
      <w:r w:rsidR="00375E65">
        <w:rPr>
          <w:rStyle w:val="agcmg"/>
          <w:rFonts w:eastAsia="Calibri" w:cstheme="minorHAnsi"/>
        </w:rPr>
        <w:t>Morfología</w:t>
      </w:r>
      <w:r w:rsidR="007137DB">
        <w:rPr>
          <w:rStyle w:val="agcmg"/>
          <w:rFonts w:eastAsia="Calibri" w:cstheme="minorHAnsi"/>
        </w:rPr>
        <w:t xml:space="preserve"> con 35 animales, con buen nivel en hembras, no tanto en padrillos, en Tipo y Aptitud</w:t>
      </w:r>
      <w:r w:rsidR="00375E65">
        <w:rPr>
          <w:rStyle w:val="agcmg"/>
          <w:rFonts w:eastAsia="Calibri" w:cstheme="minorHAnsi"/>
        </w:rPr>
        <w:t xml:space="preserve"> </w:t>
      </w:r>
      <w:r w:rsidR="007137DB">
        <w:rPr>
          <w:rStyle w:val="agcmg"/>
          <w:rFonts w:eastAsia="Calibri" w:cstheme="minorHAnsi"/>
        </w:rPr>
        <w:t>levantó el nivel</w:t>
      </w:r>
      <w:r w:rsidR="00375E65">
        <w:rPr>
          <w:rStyle w:val="agcmg"/>
          <w:rFonts w:eastAsia="Calibri" w:cstheme="minorHAnsi"/>
        </w:rPr>
        <w:t xml:space="preserve"> de los animales en pista. Fue un evento que por hacerse en la Sociedad Rural atrae mucha gente, mucho público lo que le dio un buen escenario a la expo.</w:t>
      </w:r>
    </w:p>
    <w:p w14:paraId="2D06BF9C" w14:textId="468F7FA3" w:rsidR="00EB0FF7" w:rsidRPr="008109BB" w:rsidRDefault="00A024FD">
      <w:pPr>
        <w:pStyle w:val="Prrafodelista"/>
        <w:numPr>
          <w:ilvl w:val="0"/>
          <w:numId w:val="1"/>
        </w:numPr>
        <w:rPr>
          <w:lang w:val="es-ES"/>
        </w:rPr>
      </w:pPr>
      <w:r w:rsidRPr="00255CC2">
        <w:rPr>
          <w:b/>
          <w:bCs/>
          <w:lang w:val="es-ES"/>
        </w:rPr>
        <w:lastRenderedPageBreak/>
        <w:t>Presentación de Socios:</w:t>
      </w:r>
    </w:p>
    <w:p w14:paraId="572B476A" w14:textId="2FACAC7E" w:rsidR="001E65D7" w:rsidRDefault="0005628A" w:rsidP="0002110D">
      <w:pPr>
        <w:ind w:left="360"/>
        <w:jc w:val="both"/>
        <w:rPr>
          <w:noProof/>
          <w:lang w:val="es-ES"/>
        </w:rPr>
      </w:pPr>
      <w:r>
        <w:rPr>
          <w:lang w:val="es-ES"/>
        </w:rPr>
        <w:t xml:space="preserve">La </w:t>
      </w:r>
      <w:r w:rsidR="009469D3">
        <w:rPr>
          <w:lang w:val="es-ES"/>
        </w:rPr>
        <w:t>Srita. Giselle Del Rosso</w:t>
      </w:r>
      <w:r w:rsidR="001C1404">
        <w:rPr>
          <w:lang w:val="es-ES"/>
        </w:rPr>
        <w:t xml:space="preserve"> lee</w:t>
      </w:r>
      <w:r w:rsidR="00381ED2">
        <w:rPr>
          <w:lang w:val="es-ES"/>
        </w:rPr>
        <w:t xml:space="preserve"> los socios que se presentan en esta oportunidad:</w:t>
      </w:r>
    </w:p>
    <w:p w14:paraId="411DA564" w14:textId="70548C9F" w:rsidR="005A4CF6" w:rsidRDefault="00375E65" w:rsidP="0002110D">
      <w:pPr>
        <w:ind w:left="360"/>
        <w:jc w:val="both"/>
        <w:rPr>
          <w:noProof/>
          <w:lang w:val="es-ES"/>
        </w:rPr>
      </w:pPr>
      <w:r>
        <w:rPr>
          <w:noProof/>
          <w:lang w:val="es-ES"/>
        </w:rPr>
        <w:drawing>
          <wp:anchor distT="0" distB="0" distL="114300" distR="114300" simplePos="0" relativeHeight="251658240" behindDoc="1" locked="0" layoutInCell="1" allowOverlap="1" wp14:anchorId="1632BDFD" wp14:editId="79E875F4">
            <wp:simplePos x="0" y="0"/>
            <wp:positionH relativeFrom="margin">
              <wp:align>left</wp:align>
            </wp:positionH>
            <wp:positionV relativeFrom="paragraph">
              <wp:posOffset>7620</wp:posOffset>
            </wp:positionV>
            <wp:extent cx="6645600" cy="6793200"/>
            <wp:effectExtent l="0" t="0" r="3175" b="8255"/>
            <wp:wrapNone/>
            <wp:docPr id="791793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93244" name="Imagen 791793244"/>
                    <pic:cNvPicPr/>
                  </pic:nvPicPr>
                  <pic:blipFill>
                    <a:blip r:embed="rId6">
                      <a:extLst>
                        <a:ext uri="{28A0092B-C50C-407E-A947-70E740481C1C}">
                          <a14:useLocalDpi xmlns:a14="http://schemas.microsoft.com/office/drawing/2010/main" val="0"/>
                        </a:ext>
                      </a:extLst>
                    </a:blip>
                    <a:stretch>
                      <a:fillRect/>
                    </a:stretch>
                  </pic:blipFill>
                  <pic:spPr>
                    <a:xfrm>
                      <a:off x="0" y="0"/>
                      <a:ext cx="6645600" cy="6793200"/>
                    </a:xfrm>
                    <a:prstGeom prst="rect">
                      <a:avLst/>
                    </a:prstGeom>
                  </pic:spPr>
                </pic:pic>
              </a:graphicData>
            </a:graphic>
            <wp14:sizeRelH relativeFrom="margin">
              <wp14:pctWidth>0</wp14:pctWidth>
            </wp14:sizeRelH>
            <wp14:sizeRelV relativeFrom="margin">
              <wp14:pctHeight>0</wp14:pctHeight>
            </wp14:sizeRelV>
          </wp:anchor>
        </w:drawing>
      </w:r>
    </w:p>
    <w:p w14:paraId="52F59043" w14:textId="55C5EC8E" w:rsidR="002067C1" w:rsidRDefault="002067C1" w:rsidP="0002110D">
      <w:pPr>
        <w:ind w:left="360"/>
        <w:jc w:val="both"/>
        <w:rPr>
          <w:noProof/>
          <w:lang w:val="es-ES"/>
        </w:rPr>
      </w:pPr>
    </w:p>
    <w:p w14:paraId="09703DD8" w14:textId="74E2E5E3" w:rsidR="0033410A" w:rsidRDefault="0033410A" w:rsidP="0002110D">
      <w:pPr>
        <w:ind w:left="360"/>
        <w:jc w:val="both"/>
        <w:rPr>
          <w:lang w:val="es-ES"/>
        </w:rPr>
      </w:pPr>
    </w:p>
    <w:p w14:paraId="765F7F13" w14:textId="44A8B67F" w:rsidR="00DE2A9C" w:rsidRDefault="00DE2A9C" w:rsidP="0002110D">
      <w:pPr>
        <w:ind w:left="360"/>
        <w:jc w:val="both"/>
        <w:rPr>
          <w:lang w:val="es-ES"/>
        </w:rPr>
      </w:pPr>
    </w:p>
    <w:p w14:paraId="26CEC806" w14:textId="0C297940" w:rsidR="006547DC" w:rsidRDefault="006547DC" w:rsidP="0002110D">
      <w:pPr>
        <w:ind w:left="360"/>
        <w:jc w:val="both"/>
        <w:rPr>
          <w:lang w:val="es-ES"/>
        </w:rPr>
      </w:pPr>
    </w:p>
    <w:p w14:paraId="50817CAA" w14:textId="0B2B2C1B" w:rsidR="006547DC" w:rsidRDefault="006547DC" w:rsidP="0002110D">
      <w:pPr>
        <w:ind w:left="360"/>
        <w:jc w:val="both"/>
        <w:rPr>
          <w:lang w:val="es-ES"/>
        </w:rPr>
      </w:pPr>
    </w:p>
    <w:p w14:paraId="7BC8F48B" w14:textId="7B653CF0" w:rsidR="006547DC" w:rsidRDefault="006547DC" w:rsidP="0002110D">
      <w:pPr>
        <w:ind w:left="360"/>
        <w:jc w:val="both"/>
        <w:rPr>
          <w:lang w:val="es-ES"/>
        </w:rPr>
      </w:pPr>
    </w:p>
    <w:p w14:paraId="128AD729" w14:textId="13BC6451" w:rsidR="006547DC" w:rsidRDefault="006547DC" w:rsidP="0002110D">
      <w:pPr>
        <w:ind w:left="360"/>
        <w:jc w:val="both"/>
        <w:rPr>
          <w:lang w:val="es-ES"/>
        </w:rPr>
      </w:pPr>
    </w:p>
    <w:p w14:paraId="363CEFA0" w14:textId="77777777" w:rsidR="006547DC" w:rsidRDefault="006547DC" w:rsidP="0002110D">
      <w:pPr>
        <w:ind w:left="360"/>
        <w:jc w:val="both"/>
        <w:rPr>
          <w:lang w:val="es-ES"/>
        </w:rPr>
      </w:pPr>
    </w:p>
    <w:p w14:paraId="4E918D0B" w14:textId="1211AD3F" w:rsidR="006547DC" w:rsidRDefault="006547DC" w:rsidP="0002110D">
      <w:pPr>
        <w:ind w:left="360"/>
        <w:jc w:val="both"/>
        <w:rPr>
          <w:lang w:val="es-ES"/>
        </w:rPr>
      </w:pPr>
    </w:p>
    <w:p w14:paraId="038D9007" w14:textId="77777777" w:rsidR="00DE2A9C" w:rsidRDefault="00DE2A9C" w:rsidP="0002110D">
      <w:pPr>
        <w:ind w:left="360"/>
        <w:jc w:val="both"/>
        <w:rPr>
          <w:lang w:val="es-ES"/>
        </w:rPr>
      </w:pPr>
    </w:p>
    <w:p w14:paraId="4755727C" w14:textId="617AC27C" w:rsidR="005A4CF6" w:rsidRDefault="005A4CF6" w:rsidP="008109BB">
      <w:pPr>
        <w:ind w:left="360"/>
        <w:jc w:val="both"/>
        <w:rPr>
          <w:noProof/>
          <w:lang w:val="en-US"/>
        </w:rPr>
      </w:pPr>
    </w:p>
    <w:p w14:paraId="3C8DFD31" w14:textId="044FC4B7" w:rsidR="00B3586D" w:rsidRDefault="00B3586D" w:rsidP="008109BB">
      <w:pPr>
        <w:ind w:left="360"/>
        <w:jc w:val="both"/>
        <w:rPr>
          <w:noProof/>
          <w:lang w:val="en-US"/>
        </w:rPr>
      </w:pPr>
    </w:p>
    <w:p w14:paraId="38A2A448" w14:textId="351DB99F" w:rsidR="002067C1" w:rsidRDefault="002067C1" w:rsidP="008109BB">
      <w:pPr>
        <w:ind w:left="360"/>
        <w:jc w:val="both"/>
        <w:rPr>
          <w:noProof/>
          <w:lang w:val="en-US"/>
        </w:rPr>
      </w:pPr>
    </w:p>
    <w:p w14:paraId="785DAE2A" w14:textId="24B444A3" w:rsidR="006547DC" w:rsidRDefault="006547DC" w:rsidP="008109BB">
      <w:pPr>
        <w:ind w:left="360"/>
        <w:jc w:val="both"/>
        <w:rPr>
          <w:noProof/>
          <w:lang w:val="en-US"/>
        </w:rPr>
      </w:pPr>
    </w:p>
    <w:p w14:paraId="4C269387" w14:textId="0B9FA70E" w:rsidR="006547DC" w:rsidRDefault="006547DC" w:rsidP="008109BB">
      <w:pPr>
        <w:ind w:left="360"/>
        <w:jc w:val="both"/>
        <w:rPr>
          <w:noProof/>
          <w:lang w:val="en-US"/>
        </w:rPr>
      </w:pPr>
    </w:p>
    <w:p w14:paraId="4FC7CC9C" w14:textId="1D796867" w:rsidR="006547DC" w:rsidRDefault="006547DC" w:rsidP="008109BB">
      <w:pPr>
        <w:ind w:left="360"/>
        <w:jc w:val="both"/>
        <w:rPr>
          <w:noProof/>
          <w:lang w:val="en-US"/>
        </w:rPr>
      </w:pPr>
    </w:p>
    <w:p w14:paraId="34299131" w14:textId="1B8A2470" w:rsidR="006547DC" w:rsidRDefault="006547DC" w:rsidP="008109BB">
      <w:pPr>
        <w:ind w:left="360"/>
        <w:jc w:val="both"/>
        <w:rPr>
          <w:noProof/>
          <w:lang w:val="en-US"/>
        </w:rPr>
      </w:pPr>
    </w:p>
    <w:p w14:paraId="40B0F672" w14:textId="0B256BA4" w:rsidR="006547DC" w:rsidRDefault="006547DC" w:rsidP="008109BB">
      <w:pPr>
        <w:ind w:left="360"/>
        <w:jc w:val="both"/>
        <w:rPr>
          <w:noProof/>
          <w:lang w:val="en-US"/>
        </w:rPr>
      </w:pPr>
    </w:p>
    <w:p w14:paraId="24223F11" w14:textId="2C5D850A" w:rsidR="00CA15E7" w:rsidRDefault="00CA15E7" w:rsidP="008109BB">
      <w:pPr>
        <w:ind w:left="360"/>
        <w:jc w:val="both"/>
        <w:rPr>
          <w:noProof/>
          <w:lang w:val="en-US"/>
        </w:rPr>
      </w:pPr>
    </w:p>
    <w:p w14:paraId="5E1F336E" w14:textId="4C43488B" w:rsidR="00CA15E7" w:rsidRDefault="00CA15E7" w:rsidP="008109BB">
      <w:pPr>
        <w:ind w:left="360"/>
        <w:jc w:val="both"/>
        <w:rPr>
          <w:noProof/>
          <w:lang w:val="en-US"/>
        </w:rPr>
      </w:pPr>
    </w:p>
    <w:p w14:paraId="64FD08CC" w14:textId="1666C4A5" w:rsidR="006547DC" w:rsidRDefault="006547DC" w:rsidP="008109BB">
      <w:pPr>
        <w:ind w:left="360"/>
        <w:jc w:val="both"/>
        <w:rPr>
          <w:noProof/>
          <w:lang w:val="en-US"/>
        </w:rPr>
      </w:pPr>
    </w:p>
    <w:p w14:paraId="604135CC" w14:textId="09FA5888" w:rsidR="006547DC" w:rsidRDefault="006547DC" w:rsidP="008109BB">
      <w:pPr>
        <w:ind w:left="360"/>
        <w:jc w:val="both"/>
        <w:rPr>
          <w:noProof/>
          <w:lang w:val="en-US"/>
        </w:rPr>
      </w:pPr>
    </w:p>
    <w:p w14:paraId="31F84C3D" w14:textId="00D85F53" w:rsidR="006547DC" w:rsidRDefault="00375E65" w:rsidP="008109BB">
      <w:pPr>
        <w:ind w:left="360"/>
        <w:jc w:val="both"/>
        <w:rPr>
          <w:noProof/>
          <w:lang w:val="en-US"/>
        </w:rPr>
      </w:pPr>
      <w:r>
        <w:rPr>
          <w:noProof/>
          <w:lang w:val="en-US"/>
        </w:rPr>
        <w:drawing>
          <wp:anchor distT="0" distB="0" distL="114300" distR="114300" simplePos="0" relativeHeight="251659264" behindDoc="1" locked="0" layoutInCell="1" allowOverlap="1" wp14:anchorId="694A8A45" wp14:editId="016D5B5F">
            <wp:simplePos x="0" y="0"/>
            <wp:positionH relativeFrom="column">
              <wp:posOffset>259080</wp:posOffset>
            </wp:positionH>
            <wp:positionV relativeFrom="paragraph">
              <wp:posOffset>193675</wp:posOffset>
            </wp:positionV>
            <wp:extent cx="5990590" cy="2125841"/>
            <wp:effectExtent l="0" t="0" r="0" b="8255"/>
            <wp:wrapNone/>
            <wp:docPr id="885571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7120" name="Imagen 88557120"/>
                    <pic:cNvPicPr/>
                  </pic:nvPicPr>
                  <pic:blipFill>
                    <a:blip r:embed="rId7">
                      <a:extLst>
                        <a:ext uri="{28A0092B-C50C-407E-A947-70E740481C1C}">
                          <a14:useLocalDpi xmlns:a14="http://schemas.microsoft.com/office/drawing/2010/main" val="0"/>
                        </a:ext>
                      </a:extLst>
                    </a:blip>
                    <a:stretch>
                      <a:fillRect/>
                    </a:stretch>
                  </pic:blipFill>
                  <pic:spPr>
                    <a:xfrm>
                      <a:off x="0" y="0"/>
                      <a:ext cx="5990590" cy="2125841"/>
                    </a:xfrm>
                    <a:prstGeom prst="rect">
                      <a:avLst/>
                    </a:prstGeom>
                  </pic:spPr>
                </pic:pic>
              </a:graphicData>
            </a:graphic>
            <wp14:sizeRelH relativeFrom="page">
              <wp14:pctWidth>0</wp14:pctWidth>
            </wp14:sizeRelH>
            <wp14:sizeRelV relativeFrom="page">
              <wp14:pctHeight>0</wp14:pctHeight>
            </wp14:sizeRelV>
          </wp:anchor>
        </w:drawing>
      </w:r>
    </w:p>
    <w:p w14:paraId="73F658E1" w14:textId="5301A309" w:rsidR="006547DC" w:rsidRDefault="006547DC" w:rsidP="008109BB">
      <w:pPr>
        <w:ind w:left="360"/>
        <w:jc w:val="both"/>
        <w:rPr>
          <w:noProof/>
          <w:lang w:val="en-US"/>
        </w:rPr>
      </w:pPr>
    </w:p>
    <w:p w14:paraId="442BD00F" w14:textId="77777777" w:rsidR="002067C1" w:rsidRDefault="002067C1" w:rsidP="008109BB">
      <w:pPr>
        <w:ind w:left="360"/>
        <w:jc w:val="both"/>
        <w:rPr>
          <w:noProof/>
          <w:lang w:val="en-US"/>
        </w:rPr>
      </w:pPr>
    </w:p>
    <w:p w14:paraId="2B668F17" w14:textId="5BA160E5" w:rsidR="002067C1" w:rsidRDefault="002067C1" w:rsidP="008109BB">
      <w:pPr>
        <w:ind w:left="360"/>
        <w:jc w:val="both"/>
        <w:rPr>
          <w:noProof/>
          <w:lang w:val="en-US"/>
        </w:rPr>
      </w:pPr>
    </w:p>
    <w:p w14:paraId="527BEB39" w14:textId="77777777" w:rsidR="002067C1" w:rsidRDefault="002067C1" w:rsidP="008109BB">
      <w:pPr>
        <w:ind w:left="360"/>
        <w:jc w:val="both"/>
        <w:rPr>
          <w:noProof/>
          <w:lang w:val="en-US"/>
        </w:rPr>
      </w:pPr>
    </w:p>
    <w:p w14:paraId="3286EF2C" w14:textId="77777777" w:rsidR="002067C1" w:rsidRDefault="002067C1" w:rsidP="008109BB">
      <w:pPr>
        <w:ind w:left="360"/>
        <w:jc w:val="both"/>
        <w:rPr>
          <w:noProof/>
          <w:lang w:val="en-US"/>
        </w:rPr>
      </w:pPr>
    </w:p>
    <w:p w14:paraId="7B71DC6B" w14:textId="0A628EFE" w:rsidR="006547DC" w:rsidRDefault="006547DC" w:rsidP="008109BB">
      <w:pPr>
        <w:ind w:left="360"/>
        <w:jc w:val="both"/>
        <w:rPr>
          <w:noProof/>
          <w:lang w:val="en-US"/>
        </w:rPr>
      </w:pPr>
    </w:p>
    <w:p w14:paraId="6303143D" w14:textId="09B1078C" w:rsidR="006547DC" w:rsidRDefault="006547DC" w:rsidP="008109BB">
      <w:pPr>
        <w:ind w:left="360"/>
        <w:jc w:val="both"/>
        <w:rPr>
          <w:noProof/>
          <w:lang w:val="en-US"/>
        </w:rPr>
      </w:pPr>
    </w:p>
    <w:p w14:paraId="25FDDF63" w14:textId="3BB7BF9A" w:rsidR="006547DC" w:rsidRDefault="006547DC" w:rsidP="008109BB">
      <w:pPr>
        <w:ind w:left="360"/>
        <w:jc w:val="both"/>
        <w:rPr>
          <w:noProof/>
          <w:lang w:val="en-US"/>
        </w:rPr>
      </w:pPr>
    </w:p>
    <w:p w14:paraId="755EF89A" w14:textId="6D354095" w:rsidR="00375E65" w:rsidRDefault="00375E65" w:rsidP="008109BB">
      <w:pPr>
        <w:ind w:left="360"/>
        <w:jc w:val="both"/>
        <w:rPr>
          <w:noProof/>
          <w:lang w:val="en-US"/>
        </w:rPr>
      </w:pPr>
      <w:r>
        <w:rPr>
          <w:noProof/>
          <w:lang w:val="en-US"/>
        </w:rPr>
        <w:lastRenderedPageBreak/>
        <w:drawing>
          <wp:anchor distT="0" distB="0" distL="114300" distR="114300" simplePos="0" relativeHeight="251660288" behindDoc="1" locked="0" layoutInCell="1" allowOverlap="1" wp14:anchorId="2EFB7397" wp14:editId="7E3651AE">
            <wp:simplePos x="0" y="0"/>
            <wp:positionH relativeFrom="margin">
              <wp:align>right</wp:align>
            </wp:positionH>
            <wp:positionV relativeFrom="paragraph">
              <wp:posOffset>108585</wp:posOffset>
            </wp:positionV>
            <wp:extent cx="6416658" cy="3475980"/>
            <wp:effectExtent l="0" t="0" r="3810" b="0"/>
            <wp:wrapNone/>
            <wp:docPr id="10737320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32060" name="Imagen 1073732060"/>
                    <pic:cNvPicPr/>
                  </pic:nvPicPr>
                  <pic:blipFill>
                    <a:blip r:embed="rId8">
                      <a:extLst>
                        <a:ext uri="{28A0092B-C50C-407E-A947-70E740481C1C}">
                          <a14:useLocalDpi xmlns:a14="http://schemas.microsoft.com/office/drawing/2010/main" val="0"/>
                        </a:ext>
                      </a:extLst>
                    </a:blip>
                    <a:stretch>
                      <a:fillRect/>
                    </a:stretch>
                  </pic:blipFill>
                  <pic:spPr>
                    <a:xfrm>
                      <a:off x="0" y="0"/>
                      <a:ext cx="6416658" cy="3475980"/>
                    </a:xfrm>
                    <a:prstGeom prst="rect">
                      <a:avLst/>
                    </a:prstGeom>
                  </pic:spPr>
                </pic:pic>
              </a:graphicData>
            </a:graphic>
            <wp14:sizeRelH relativeFrom="margin">
              <wp14:pctWidth>0</wp14:pctWidth>
            </wp14:sizeRelH>
            <wp14:sizeRelV relativeFrom="margin">
              <wp14:pctHeight>0</wp14:pctHeight>
            </wp14:sizeRelV>
          </wp:anchor>
        </w:drawing>
      </w:r>
    </w:p>
    <w:p w14:paraId="5C126023" w14:textId="77777777" w:rsidR="00375E65" w:rsidRDefault="00375E65" w:rsidP="008109BB">
      <w:pPr>
        <w:ind w:left="360"/>
        <w:jc w:val="both"/>
        <w:rPr>
          <w:noProof/>
          <w:lang w:val="en-US"/>
        </w:rPr>
      </w:pPr>
    </w:p>
    <w:p w14:paraId="1F2A07E0" w14:textId="77777777" w:rsidR="00375E65" w:rsidRDefault="00375E65" w:rsidP="008109BB">
      <w:pPr>
        <w:ind w:left="360"/>
        <w:jc w:val="both"/>
        <w:rPr>
          <w:noProof/>
          <w:lang w:val="en-US"/>
        </w:rPr>
      </w:pPr>
    </w:p>
    <w:p w14:paraId="14C54743" w14:textId="77777777" w:rsidR="00375E65" w:rsidRDefault="00375E65" w:rsidP="008109BB">
      <w:pPr>
        <w:ind w:left="360"/>
        <w:jc w:val="both"/>
        <w:rPr>
          <w:noProof/>
          <w:lang w:val="en-US"/>
        </w:rPr>
      </w:pPr>
    </w:p>
    <w:p w14:paraId="4147FA87" w14:textId="77777777" w:rsidR="00375E65" w:rsidRDefault="00375E65" w:rsidP="008109BB">
      <w:pPr>
        <w:ind w:left="360"/>
        <w:jc w:val="both"/>
        <w:rPr>
          <w:noProof/>
          <w:lang w:val="en-US"/>
        </w:rPr>
      </w:pPr>
    </w:p>
    <w:p w14:paraId="492C4A30" w14:textId="77777777" w:rsidR="00375E65" w:rsidRDefault="00375E65" w:rsidP="008109BB">
      <w:pPr>
        <w:ind w:left="360"/>
        <w:jc w:val="both"/>
        <w:rPr>
          <w:noProof/>
          <w:lang w:val="en-US"/>
        </w:rPr>
      </w:pPr>
    </w:p>
    <w:p w14:paraId="49244603" w14:textId="77777777" w:rsidR="00375E65" w:rsidRDefault="00375E65" w:rsidP="008109BB">
      <w:pPr>
        <w:ind w:left="360"/>
        <w:jc w:val="both"/>
        <w:rPr>
          <w:noProof/>
          <w:lang w:val="en-US"/>
        </w:rPr>
      </w:pPr>
    </w:p>
    <w:p w14:paraId="58D1DE7C" w14:textId="77777777" w:rsidR="00375E65" w:rsidRDefault="00375E65" w:rsidP="008109BB">
      <w:pPr>
        <w:ind w:left="360"/>
        <w:jc w:val="both"/>
        <w:rPr>
          <w:noProof/>
          <w:lang w:val="en-US"/>
        </w:rPr>
      </w:pPr>
    </w:p>
    <w:p w14:paraId="6F8CBAC8" w14:textId="77777777" w:rsidR="00375E65" w:rsidRDefault="00375E65" w:rsidP="008109BB">
      <w:pPr>
        <w:ind w:left="360"/>
        <w:jc w:val="both"/>
        <w:rPr>
          <w:noProof/>
          <w:lang w:val="en-US"/>
        </w:rPr>
      </w:pPr>
    </w:p>
    <w:p w14:paraId="18AF6B06" w14:textId="77777777" w:rsidR="00375E65" w:rsidRDefault="00375E65" w:rsidP="008109BB">
      <w:pPr>
        <w:ind w:left="360"/>
        <w:jc w:val="both"/>
        <w:rPr>
          <w:noProof/>
          <w:lang w:val="en-US"/>
        </w:rPr>
      </w:pPr>
    </w:p>
    <w:p w14:paraId="2D0DB0A0" w14:textId="77777777" w:rsidR="00375E65" w:rsidRDefault="00375E65" w:rsidP="008109BB">
      <w:pPr>
        <w:ind w:left="360"/>
        <w:jc w:val="both"/>
        <w:rPr>
          <w:noProof/>
          <w:lang w:val="en-US"/>
        </w:rPr>
      </w:pPr>
    </w:p>
    <w:p w14:paraId="393A906A" w14:textId="77777777" w:rsidR="00375E65" w:rsidRDefault="00375E65" w:rsidP="008109BB">
      <w:pPr>
        <w:ind w:left="360"/>
        <w:jc w:val="both"/>
        <w:rPr>
          <w:noProof/>
          <w:lang w:val="en-US"/>
        </w:rPr>
      </w:pPr>
    </w:p>
    <w:p w14:paraId="6C08F3D8" w14:textId="77777777" w:rsidR="00375E65" w:rsidRDefault="00375E65" w:rsidP="008109BB">
      <w:pPr>
        <w:ind w:left="360"/>
        <w:jc w:val="both"/>
        <w:rPr>
          <w:noProof/>
          <w:lang w:val="en-US"/>
        </w:rPr>
      </w:pPr>
    </w:p>
    <w:p w14:paraId="168162A6" w14:textId="364D1FC2" w:rsidR="00375E65" w:rsidRDefault="00375E65" w:rsidP="008109BB">
      <w:pPr>
        <w:ind w:left="360"/>
        <w:jc w:val="both"/>
        <w:rPr>
          <w:noProof/>
          <w:lang w:val="en-US"/>
        </w:rPr>
      </w:pPr>
      <w:r>
        <w:rPr>
          <w:noProof/>
          <w:lang w:val="en-US"/>
        </w:rPr>
        <w:t>Luego de la lectura de los socios nuevos, cambios de categoria y bajas, se presenta en pantalla la lista de posibles cesantes al 30 de abril por lo que se solicita a los Sres. Directores que se contacten de manera personal con los socios que conocen de la lista y ayuden al staff de administración con la gestion de cobranza.</w:t>
      </w:r>
    </w:p>
    <w:p w14:paraId="1A1FC724" w14:textId="4704238D" w:rsidR="00374BB4" w:rsidRDefault="004D26A8">
      <w:pPr>
        <w:pStyle w:val="Prrafodelista"/>
        <w:numPr>
          <w:ilvl w:val="0"/>
          <w:numId w:val="1"/>
        </w:numPr>
        <w:jc w:val="both"/>
        <w:rPr>
          <w:b/>
          <w:u w:val="single"/>
        </w:rPr>
      </w:pPr>
      <w:r>
        <w:rPr>
          <w:b/>
          <w:u w:val="single"/>
        </w:rPr>
        <w:t>Asamblea de Criadores</w:t>
      </w:r>
      <w:r w:rsidR="00374BB4">
        <w:rPr>
          <w:b/>
          <w:u w:val="single"/>
        </w:rPr>
        <w:t>:</w:t>
      </w:r>
    </w:p>
    <w:p w14:paraId="2E37C5D2" w14:textId="77777777" w:rsidR="004D26A8" w:rsidRDefault="004D26A8" w:rsidP="004D26A8">
      <w:pPr>
        <w:ind w:left="360"/>
        <w:jc w:val="both"/>
        <w:rPr>
          <w:bCs/>
        </w:rPr>
      </w:pPr>
      <w:r>
        <w:rPr>
          <w:bCs/>
        </w:rPr>
        <w:t>El Sr. Claudio Dowdall comenta que circuló a los directores el texto que, luego de los 6 debates que se llevaron a cabo en las reuniones pasadas, definieron en cada uno de los puntos analizados del Reglamento de Reproducción. La presentación tiene como finalidad presentar el texto conceptualmente para que junto con el Dr. Alfonso Delaferrere, el estudio legal y la comisión que tomo este tema, luego se realizará una reunión con los ex presidentes y se presentará en diversas reuniones informativas para que, al momento de la asamblea de criadores, el mismo ya haya sido difundido para que la convocatoria de la asamblea de criadores tenga quorum y se pueda tratar. La idea es hacer la asamblea en el contexto de Palermo 2026.</w:t>
      </w:r>
    </w:p>
    <w:p w14:paraId="648B7180" w14:textId="77777777" w:rsidR="00597A2E" w:rsidRDefault="00597A2E" w:rsidP="00597A2E">
      <w:pPr>
        <w:pStyle w:val="Prrafodelista"/>
        <w:numPr>
          <w:ilvl w:val="0"/>
          <w:numId w:val="32"/>
        </w:numPr>
        <w:spacing w:after="200" w:line="276" w:lineRule="auto"/>
        <w:jc w:val="both"/>
        <w:rPr>
          <w:rFonts w:ascii="Arial" w:hAnsi="Arial"/>
          <w:b/>
          <w:u w:val="single"/>
        </w:rPr>
      </w:pPr>
      <w:r>
        <w:rPr>
          <w:rFonts w:ascii="Arial" w:hAnsi="Arial"/>
          <w:b/>
          <w:u w:val="single"/>
        </w:rPr>
        <w:t>Reglamento de Servicios</w:t>
      </w:r>
    </w:p>
    <w:p w14:paraId="53735285" w14:textId="77777777" w:rsidR="007A722A" w:rsidRDefault="007A722A" w:rsidP="007A722A">
      <w:pPr>
        <w:pStyle w:val="Prrafodelista"/>
        <w:spacing w:after="200" w:line="276" w:lineRule="auto"/>
        <w:jc w:val="both"/>
        <w:rPr>
          <w:rFonts w:ascii="Arial" w:hAnsi="Arial"/>
        </w:rPr>
      </w:pPr>
    </w:p>
    <w:p w14:paraId="66120C58" w14:textId="78D30BA9" w:rsidR="007A722A" w:rsidRPr="00854935" w:rsidRDefault="007A722A" w:rsidP="007A722A">
      <w:pPr>
        <w:pStyle w:val="Prrafodelista"/>
        <w:spacing w:after="200" w:line="276" w:lineRule="auto"/>
        <w:jc w:val="both"/>
        <w:rPr>
          <w:rFonts w:ascii="Arial" w:hAnsi="Arial"/>
        </w:rPr>
      </w:pPr>
      <w:r w:rsidRPr="00854935">
        <w:rPr>
          <w:rFonts w:ascii="Arial" w:hAnsi="Arial"/>
        </w:rPr>
        <w:t xml:space="preserve">Se permite la </w:t>
      </w:r>
      <w:r w:rsidRPr="000356FF">
        <w:rPr>
          <w:rFonts w:ascii="Arial" w:hAnsi="Arial"/>
        </w:rPr>
        <w:t>inscripción</w:t>
      </w:r>
      <w:r w:rsidRPr="00854935">
        <w:rPr>
          <w:rFonts w:ascii="Arial" w:hAnsi="Arial"/>
        </w:rPr>
        <w:t xml:space="preserve"> de un número máximo por año de crías según los méritos logrados por el padrillo:</w:t>
      </w:r>
    </w:p>
    <w:p w14:paraId="5D70722B" w14:textId="77777777" w:rsidR="007A722A" w:rsidRPr="00854935" w:rsidRDefault="007A722A" w:rsidP="007A722A">
      <w:pPr>
        <w:pStyle w:val="Prrafodelista"/>
        <w:numPr>
          <w:ilvl w:val="1"/>
          <w:numId w:val="32"/>
        </w:numPr>
        <w:spacing w:after="200" w:line="276" w:lineRule="auto"/>
        <w:jc w:val="both"/>
        <w:rPr>
          <w:rFonts w:ascii="Arial" w:hAnsi="Arial"/>
        </w:rPr>
      </w:pPr>
      <w:r w:rsidRPr="00854935">
        <w:rPr>
          <w:rFonts w:ascii="Arial" w:hAnsi="Arial"/>
        </w:rPr>
        <w:t>Un máximo de 80 crías</w:t>
      </w:r>
      <w:r>
        <w:rPr>
          <w:rFonts w:ascii="Arial" w:hAnsi="Arial"/>
        </w:rPr>
        <w:t xml:space="preserve"> por año</w:t>
      </w:r>
      <w:r w:rsidRPr="00854935">
        <w:rPr>
          <w:rFonts w:ascii="Arial" w:hAnsi="Arial"/>
        </w:rPr>
        <w:t xml:space="preserve"> para todos los padrillos de la raza.</w:t>
      </w:r>
    </w:p>
    <w:p w14:paraId="3DD8D288" w14:textId="77777777" w:rsidR="007A722A" w:rsidRPr="00854935" w:rsidRDefault="007A722A" w:rsidP="007A722A">
      <w:pPr>
        <w:pStyle w:val="Prrafodelista"/>
        <w:numPr>
          <w:ilvl w:val="1"/>
          <w:numId w:val="32"/>
        </w:numPr>
        <w:spacing w:after="200" w:line="276" w:lineRule="auto"/>
        <w:jc w:val="both"/>
        <w:rPr>
          <w:rFonts w:ascii="Arial" w:hAnsi="Arial"/>
        </w:rPr>
      </w:pPr>
      <w:r w:rsidRPr="00854935">
        <w:rPr>
          <w:rFonts w:ascii="Arial" w:hAnsi="Arial"/>
        </w:rPr>
        <w:t xml:space="preserve">Un máximo de 120 crías </w:t>
      </w:r>
      <w:r>
        <w:rPr>
          <w:rFonts w:ascii="Arial" w:hAnsi="Arial"/>
        </w:rPr>
        <w:t xml:space="preserve">por año </w:t>
      </w:r>
      <w:r w:rsidRPr="00854935">
        <w:rPr>
          <w:rFonts w:ascii="Arial" w:hAnsi="Arial"/>
        </w:rPr>
        <w:t>para los padrillos que hayan logrado ser Grandes Campeones y Reservados Grandes Campeones de las exposiciones B Pasaporte.</w:t>
      </w:r>
    </w:p>
    <w:p w14:paraId="42118F5C" w14:textId="77777777" w:rsidR="007A722A" w:rsidRPr="00854935" w:rsidRDefault="007A722A" w:rsidP="007A722A">
      <w:pPr>
        <w:pStyle w:val="Prrafodelista"/>
        <w:numPr>
          <w:ilvl w:val="1"/>
          <w:numId w:val="32"/>
        </w:numPr>
        <w:spacing w:after="200" w:line="276" w:lineRule="auto"/>
        <w:jc w:val="both"/>
        <w:rPr>
          <w:rFonts w:ascii="Arial" w:hAnsi="Arial"/>
        </w:rPr>
      </w:pPr>
      <w:r w:rsidRPr="00854935">
        <w:rPr>
          <w:rFonts w:ascii="Arial" w:hAnsi="Arial"/>
        </w:rPr>
        <w:t xml:space="preserve">Un máximo de 150 crías </w:t>
      </w:r>
      <w:r>
        <w:rPr>
          <w:rFonts w:ascii="Arial" w:hAnsi="Arial"/>
        </w:rPr>
        <w:t xml:space="preserve">por año </w:t>
      </w:r>
      <w:r w:rsidRPr="00854935">
        <w:rPr>
          <w:rFonts w:ascii="Arial" w:hAnsi="Arial"/>
        </w:rPr>
        <w:t xml:space="preserve">para los padrillos a los que hayan logrado el mérito según detalle: </w:t>
      </w:r>
    </w:p>
    <w:p w14:paraId="36B5A21A" w14:textId="77777777" w:rsidR="007A722A" w:rsidRPr="00854935" w:rsidRDefault="007A722A" w:rsidP="007A722A">
      <w:pPr>
        <w:pStyle w:val="Prrafodelista"/>
        <w:numPr>
          <w:ilvl w:val="2"/>
          <w:numId w:val="32"/>
        </w:numPr>
        <w:spacing w:after="200" w:line="276" w:lineRule="auto"/>
        <w:jc w:val="both"/>
        <w:rPr>
          <w:rFonts w:ascii="Arial" w:hAnsi="Arial"/>
        </w:rPr>
      </w:pPr>
      <w:r w:rsidRPr="00854935">
        <w:rPr>
          <w:rFonts w:ascii="Arial" w:hAnsi="Arial"/>
        </w:rPr>
        <w:t xml:space="preserve">El Gran Campeón, Reservado de Gran Campeón, tercer mejor y cuarto mejor de las exposiciones Nacionales A, Palermo, </w:t>
      </w:r>
      <w:proofErr w:type="gramStart"/>
      <w:r w:rsidRPr="00854935">
        <w:rPr>
          <w:rFonts w:ascii="Arial" w:hAnsi="Arial"/>
        </w:rPr>
        <w:t>Otoño</w:t>
      </w:r>
      <w:proofErr w:type="gramEnd"/>
      <w:r w:rsidRPr="00854935">
        <w:rPr>
          <w:rFonts w:ascii="Arial" w:hAnsi="Arial"/>
        </w:rPr>
        <w:t xml:space="preserve"> y FICCC.</w:t>
      </w:r>
    </w:p>
    <w:p w14:paraId="71188593" w14:textId="77777777" w:rsidR="007A722A" w:rsidRPr="00854935" w:rsidRDefault="007A722A" w:rsidP="007A722A">
      <w:pPr>
        <w:pStyle w:val="Prrafodelista"/>
        <w:numPr>
          <w:ilvl w:val="2"/>
          <w:numId w:val="32"/>
        </w:numPr>
        <w:spacing w:after="200" w:line="276" w:lineRule="auto"/>
        <w:jc w:val="both"/>
        <w:rPr>
          <w:rFonts w:ascii="Arial" w:hAnsi="Arial"/>
        </w:rPr>
      </w:pPr>
      <w:r w:rsidRPr="00854935">
        <w:rPr>
          <w:rFonts w:ascii="Arial" w:hAnsi="Arial"/>
        </w:rPr>
        <w:t>Los integrantes de la yunta Campeona, Subcampeona, tercera y cuarta del Campeonato Nacional de Rodeos.</w:t>
      </w:r>
    </w:p>
    <w:p w14:paraId="54C95934" w14:textId="77777777" w:rsidR="007A722A" w:rsidRPr="00854935" w:rsidRDefault="007A722A" w:rsidP="007A722A">
      <w:pPr>
        <w:pStyle w:val="Prrafodelista"/>
        <w:numPr>
          <w:ilvl w:val="2"/>
          <w:numId w:val="32"/>
        </w:numPr>
        <w:spacing w:after="200" w:line="276" w:lineRule="auto"/>
        <w:jc w:val="both"/>
        <w:rPr>
          <w:rFonts w:ascii="Arial" w:hAnsi="Arial"/>
        </w:rPr>
      </w:pPr>
      <w:r w:rsidRPr="00854935">
        <w:rPr>
          <w:rFonts w:ascii="Arial" w:hAnsi="Arial"/>
        </w:rPr>
        <w:t>El Campeón, Subcampeón, tercero y cuarto del Campeonato Nacional de la prueba Felipe Z. Ballester categoría “A”.</w:t>
      </w:r>
    </w:p>
    <w:p w14:paraId="4B700305" w14:textId="77777777" w:rsidR="007A722A" w:rsidRPr="00854935" w:rsidRDefault="007A722A" w:rsidP="007A722A">
      <w:pPr>
        <w:pStyle w:val="Prrafodelista"/>
        <w:numPr>
          <w:ilvl w:val="2"/>
          <w:numId w:val="32"/>
        </w:numPr>
        <w:spacing w:after="200" w:line="276" w:lineRule="auto"/>
        <w:jc w:val="both"/>
        <w:rPr>
          <w:rFonts w:ascii="Arial" w:hAnsi="Arial"/>
        </w:rPr>
      </w:pPr>
      <w:r w:rsidRPr="00854935">
        <w:rPr>
          <w:rFonts w:ascii="Arial" w:hAnsi="Arial"/>
        </w:rPr>
        <w:t>El Ganador, Segundo, tercero y cuarto de la Marcha Anual de Resistencia.</w:t>
      </w:r>
    </w:p>
    <w:p w14:paraId="2330BC92" w14:textId="77777777" w:rsidR="007A722A" w:rsidRPr="00514681" w:rsidRDefault="007A722A" w:rsidP="007A722A">
      <w:pPr>
        <w:pStyle w:val="Prrafodelista"/>
        <w:numPr>
          <w:ilvl w:val="2"/>
          <w:numId w:val="32"/>
        </w:numPr>
        <w:spacing w:after="200" w:line="276" w:lineRule="auto"/>
        <w:jc w:val="both"/>
        <w:rPr>
          <w:rFonts w:ascii="Arial" w:hAnsi="Arial"/>
        </w:rPr>
      </w:pPr>
      <w:r w:rsidRPr="000356FF">
        <w:rPr>
          <w:rFonts w:ascii="Arial" w:hAnsi="Arial"/>
        </w:rPr>
        <w:t>El Freno de Oro, Plata, Bronce</w:t>
      </w:r>
      <w:r>
        <w:rPr>
          <w:rFonts w:ascii="Arial" w:hAnsi="Arial"/>
        </w:rPr>
        <w:t xml:space="preserve"> y Alpaca</w:t>
      </w:r>
      <w:r w:rsidRPr="000356FF">
        <w:rPr>
          <w:rFonts w:ascii="Arial" w:hAnsi="Arial"/>
        </w:rPr>
        <w:t xml:space="preserve"> del campeonato nacional del </w:t>
      </w:r>
      <w:r w:rsidRPr="00514681">
        <w:rPr>
          <w:rFonts w:ascii="Arial" w:hAnsi="Arial"/>
        </w:rPr>
        <w:t>Freno de Oro Argentino.</w:t>
      </w:r>
    </w:p>
    <w:p w14:paraId="1FBEFA24" w14:textId="77777777" w:rsidR="007A722A" w:rsidRPr="00514681" w:rsidRDefault="007A722A" w:rsidP="007A722A">
      <w:pPr>
        <w:pStyle w:val="Prrafodelista"/>
        <w:numPr>
          <w:ilvl w:val="2"/>
          <w:numId w:val="32"/>
        </w:numPr>
        <w:spacing w:after="200" w:line="276" w:lineRule="auto"/>
        <w:jc w:val="both"/>
        <w:rPr>
          <w:rFonts w:ascii="Arial" w:hAnsi="Arial"/>
        </w:rPr>
      </w:pPr>
      <w:bookmarkStart w:id="0" w:name="_Hlk227792013"/>
      <w:r w:rsidRPr="00514681">
        <w:rPr>
          <w:rFonts w:ascii="Arial" w:hAnsi="Arial"/>
        </w:rPr>
        <w:t xml:space="preserve"> El Campeón, Subcampeón, tercero y cuarto de las pruebas funcionales de las exposiciones FICC</w:t>
      </w:r>
      <w:bookmarkEnd w:id="0"/>
      <w:r w:rsidRPr="00514681">
        <w:rPr>
          <w:rFonts w:ascii="Arial" w:hAnsi="Arial"/>
        </w:rPr>
        <w:t>.</w:t>
      </w:r>
    </w:p>
    <w:p w14:paraId="7C8F0D64" w14:textId="77777777" w:rsidR="007A722A" w:rsidRPr="000356FF" w:rsidRDefault="007A722A" w:rsidP="007A722A">
      <w:pPr>
        <w:pStyle w:val="Prrafodelista"/>
        <w:numPr>
          <w:ilvl w:val="1"/>
          <w:numId w:val="32"/>
        </w:numPr>
        <w:spacing w:after="200" w:line="276" w:lineRule="auto"/>
        <w:jc w:val="both"/>
        <w:rPr>
          <w:rFonts w:ascii="Arial" w:hAnsi="Arial"/>
        </w:rPr>
      </w:pPr>
      <w:r w:rsidRPr="000356FF">
        <w:rPr>
          <w:rFonts w:ascii="Arial" w:hAnsi="Arial"/>
        </w:rPr>
        <w:lastRenderedPageBreak/>
        <w:t xml:space="preserve">Un máximo de 180 crías por año para aquellos padrillos que estén inscriptos en el registro de mérito de la raza. </w:t>
      </w:r>
    </w:p>
    <w:p w14:paraId="3196897C" w14:textId="3E7B58B4" w:rsidR="005E1160" w:rsidRDefault="00FD66EE" w:rsidP="005E1160">
      <w:pPr>
        <w:rPr>
          <w:sz w:val="24"/>
          <w:szCs w:val="24"/>
        </w:rPr>
      </w:pPr>
      <w:r>
        <w:rPr>
          <w:sz w:val="24"/>
          <w:szCs w:val="24"/>
        </w:rPr>
        <w:t>Se analiza que en el punto VI queda un poco ambigua la redacción respecto de las pruebas FICCC.</w:t>
      </w:r>
    </w:p>
    <w:p w14:paraId="2A10F833" w14:textId="37AAD16E" w:rsidR="00FD66EE" w:rsidRDefault="00FD66EE" w:rsidP="005E1160">
      <w:pPr>
        <w:rPr>
          <w:sz w:val="24"/>
          <w:szCs w:val="24"/>
        </w:rPr>
      </w:pPr>
      <w:r>
        <w:rPr>
          <w:sz w:val="24"/>
          <w:szCs w:val="24"/>
        </w:rPr>
        <w:t>El Sr. Lucio Bellocq comenta que habría que aclarar que las pruebas funcionales son “en” las pruebas FICCC, ya que, por ejemplo, la Paleteada Campera, nosotros no la tomamos en la final nacional, pero en FICCC es una prueba que se realiza, no es lo mismo que tomar a la prueba en el ámbito nacional, sino lo que se hace en una expo FICCC.</w:t>
      </w:r>
    </w:p>
    <w:p w14:paraId="1171D1EA" w14:textId="1FDB06B8" w:rsidR="00FD66EE" w:rsidRDefault="00FD66EE" w:rsidP="005E1160">
      <w:pPr>
        <w:rPr>
          <w:sz w:val="24"/>
          <w:szCs w:val="24"/>
        </w:rPr>
      </w:pPr>
      <w:r>
        <w:rPr>
          <w:sz w:val="24"/>
          <w:szCs w:val="24"/>
        </w:rPr>
        <w:t xml:space="preserve">El Sr. Carlos Solanet comenta </w:t>
      </w:r>
      <w:r w:rsidR="00213072">
        <w:rPr>
          <w:sz w:val="24"/>
          <w:szCs w:val="24"/>
        </w:rPr>
        <w:t>que,</w:t>
      </w:r>
      <w:r>
        <w:rPr>
          <w:sz w:val="24"/>
          <w:szCs w:val="24"/>
        </w:rPr>
        <w:t xml:space="preserve"> si para la FICCC una prueba tiene tal importancia que </w:t>
      </w:r>
      <w:r w:rsidR="007A722A">
        <w:rPr>
          <w:sz w:val="24"/>
          <w:szCs w:val="24"/>
        </w:rPr>
        <w:t>se tiene que sumar a las exposiciones FICCC, debería incorporarse</w:t>
      </w:r>
      <w:r w:rsidR="00425AB0">
        <w:rPr>
          <w:sz w:val="24"/>
          <w:szCs w:val="24"/>
        </w:rPr>
        <w:t>, de la manera que está presentado no queda claro.</w:t>
      </w:r>
    </w:p>
    <w:p w14:paraId="23AC7DA7" w14:textId="598CA75D" w:rsidR="00425AB0" w:rsidRDefault="00425AB0" w:rsidP="005E1160">
      <w:pPr>
        <w:rPr>
          <w:sz w:val="24"/>
          <w:szCs w:val="24"/>
        </w:rPr>
      </w:pPr>
      <w:r>
        <w:rPr>
          <w:sz w:val="24"/>
          <w:szCs w:val="24"/>
        </w:rPr>
        <w:t>Luego de un debate breve sobre la redacción se determina lo siguiente:</w:t>
      </w:r>
    </w:p>
    <w:p w14:paraId="3AF0EF27" w14:textId="6CB56974" w:rsidR="00FD66EE" w:rsidRDefault="0013762C" w:rsidP="00FD66EE">
      <w:pPr>
        <w:pStyle w:val="Prrafodelista"/>
        <w:numPr>
          <w:ilvl w:val="0"/>
          <w:numId w:val="33"/>
        </w:numPr>
        <w:spacing w:after="200" w:line="276" w:lineRule="auto"/>
        <w:jc w:val="both"/>
        <w:rPr>
          <w:rFonts w:ascii="Arial" w:hAnsi="Arial"/>
        </w:rPr>
      </w:pPr>
      <w:r>
        <w:rPr>
          <w:sz w:val="24"/>
          <w:szCs w:val="24"/>
        </w:rPr>
        <w:t>E</w:t>
      </w:r>
      <w:r w:rsidR="00FD66EE">
        <w:rPr>
          <w:sz w:val="24"/>
          <w:szCs w:val="24"/>
        </w:rPr>
        <w:t>l punto VI queda de la siguiente manera “</w:t>
      </w:r>
      <w:r w:rsidR="007A722A" w:rsidRPr="00514681">
        <w:rPr>
          <w:rFonts w:ascii="Arial" w:hAnsi="Arial"/>
        </w:rPr>
        <w:t xml:space="preserve">El Campeón, Subcampeón, tercero y cuarto de </w:t>
      </w:r>
      <w:r w:rsidR="007A722A">
        <w:rPr>
          <w:rFonts w:ascii="Arial" w:hAnsi="Arial"/>
        </w:rPr>
        <w:t xml:space="preserve">aquellos animales que hayan participado en </w:t>
      </w:r>
      <w:r w:rsidR="007A722A" w:rsidRPr="00514681">
        <w:rPr>
          <w:rFonts w:ascii="Arial" w:hAnsi="Arial"/>
        </w:rPr>
        <w:t xml:space="preserve">las pruebas funcionales </w:t>
      </w:r>
      <w:r w:rsidR="007A722A" w:rsidRPr="004F7BE7">
        <w:rPr>
          <w:rFonts w:ascii="Arial" w:hAnsi="Arial"/>
          <w:highlight w:val="yellow"/>
        </w:rPr>
        <w:t>realizadas en cada exposición FICCC</w:t>
      </w:r>
      <w:r w:rsidR="007A722A">
        <w:rPr>
          <w:rFonts w:ascii="Arial" w:hAnsi="Arial"/>
        </w:rPr>
        <w:t>”</w:t>
      </w:r>
    </w:p>
    <w:p w14:paraId="4D95EBE8" w14:textId="7685A9E2" w:rsidR="0093527A" w:rsidRDefault="0093527A" w:rsidP="0093527A">
      <w:pPr>
        <w:spacing w:after="200" w:line="276" w:lineRule="auto"/>
        <w:jc w:val="both"/>
        <w:rPr>
          <w:rFonts w:ascii="Arial" w:hAnsi="Arial"/>
        </w:rPr>
      </w:pPr>
      <w:r>
        <w:rPr>
          <w:rFonts w:ascii="Arial" w:hAnsi="Arial"/>
        </w:rPr>
        <w:t>El Sr. Gonzalo Perea consulta si se puede contemplar al corral de aparte dentro de las pruebas con mérito para tener esta cantidad de crías, ya que también es una prueba de selección también.</w:t>
      </w:r>
    </w:p>
    <w:p w14:paraId="42E9A32C" w14:textId="50740421" w:rsidR="0093527A" w:rsidRDefault="0093527A" w:rsidP="0093527A">
      <w:pPr>
        <w:spacing w:after="200" w:line="276" w:lineRule="auto"/>
        <w:jc w:val="both"/>
        <w:rPr>
          <w:rFonts w:ascii="Arial" w:hAnsi="Arial"/>
        </w:rPr>
      </w:pPr>
      <w:r>
        <w:rPr>
          <w:rFonts w:ascii="Arial" w:hAnsi="Arial"/>
        </w:rPr>
        <w:t>El Sr. Claudio Dowdall le responde que la prueba no estaba en la lista y sólo se propuso una reforma sobre lo que ya estaba aprobado por asamblea de criadores, pero en un futuro, cuando la actividad tenga un aumento de participantes, se puede incorporar.</w:t>
      </w:r>
    </w:p>
    <w:p w14:paraId="62AB1B5E" w14:textId="253C7578" w:rsidR="0093527A" w:rsidRDefault="0093527A" w:rsidP="0093527A">
      <w:pPr>
        <w:spacing w:after="200" w:line="276" w:lineRule="auto"/>
        <w:jc w:val="both"/>
        <w:rPr>
          <w:rFonts w:ascii="Arial" w:hAnsi="Arial"/>
        </w:rPr>
      </w:pPr>
      <w:r>
        <w:rPr>
          <w:rFonts w:ascii="Arial" w:hAnsi="Arial"/>
        </w:rPr>
        <w:t>Se</w:t>
      </w:r>
      <w:r w:rsidR="007E4A17">
        <w:rPr>
          <w:rFonts w:ascii="Arial" w:hAnsi="Arial"/>
        </w:rPr>
        <w:t xml:space="preserve"> continua con la redacción del texto del reglamento: </w:t>
      </w:r>
    </w:p>
    <w:p w14:paraId="63216B7D" w14:textId="77777777" w:rsidR="00F840D5" w:rsidRDefault="00F840D5" w:rsidP="00F840D5">
      <w:pPr>
        <w:pStyle w:val="Prrafodelista"/>
        <w:numPr>
          <w:ilvl w:val="0"/>
          <w:numId w:val="30"/>
        </w:numPr>
        <w:spacing w:after="200" w:line="276" w:lineRule="auto"/>
        <w:jc w:val="both"/>
        <w:rPr>
          <w:rFonts w:ascii="Arial" w:hAnsi="Arial"/>
        </w:rPr>
      </w:pPr>
      <w:r w:rsidRPr="000356FF">
        <w:rPr>
          <w:rFonts w:ascii="Arial" w:hAnsi="Arial"/>
        </w:rPr>
        <w:t xml:space="preserve">Las crías anuales por padrillos deberán respetar, para el caso de copropietarios, los porcentajes acordados por los mismos y declarados fehacientemente en la Sociedad Rural Argentina. </w:t>
      </w:r>
    </w:p>
    <w:p w14:paraId="3D62EF3E" w14:textId="77777777" w:rsidR="00F840D5" w:rsidRDefault="00F840D5" w:rsidP="00F840D5">
      <w:pPr>
        <w:pStyle w:val="Prrafodelista"/>
        <w:spacing w:after="200" w:line="276" w:lineRule="auto"/>
        <w:jc w:val="both"/>
        <w:rPr>
          <w:rFonts w:ascii="Arial" w:hAnsi="Arial"/>
        </w:rPr>
      </w:pPr>
    </w:p>
    <w:p w14:paraId="4A0BB78B" w14:textId="6380FEF8" w:rsidR="00F840D5" w:rsidRDefault="00F840D5" w:rsidP="00F840D5">
      <w:pPr>
        <w:pStyle w:val="Prrafodelista"/>
        <w:spacing w:after="200" w:line="276" w:lineRule="auto"/>
        <w:jc w:val="both"/>
        <w:rPr>
          <w:rFonts w:ascii="Arial" w:hAnsi="Arial"/>
        </w:rPr>
      </w:pPr>
      <w:r>
        <w:rPr>
          <w:rFonts w:ascii="Arial" w:hAnsi="Arial"/>
        </w:rPr>
        <w:t>Se aprueba</w:t>
      </w:r>
    </w:p>
    <w:p w14:paraId="1425943F" w14:textId="77777777" w:rsidR="00F840D5" w:rsidRPr="000356FF" w:rsidRDefault="00F840D5" w:rsidP="00F840D5">
      <w:pPr>
        <w:pStyle w:val="Prrafodelista"/>
        <w:jc w:val="both"/>
        <w:rPr>
          <w:rFonts w:ascii="Arial" w:hAnsi="Arial"/>
        </w:rPr>
      </w:pPr>
    </w:p>
    <w:p w14:paraId="00B4F5B4" w14:textId="77777777" w:rsidR="00F840D5" w:rsidRDefault="00F840D5" w:rsidP="00F840D5">
      <w:pPr>
        <w:pStyle w:val="Prrafodelista"/>
        <w:numPr>
          <w:ilvl w:val="0"/>
          <w:numId w:val="30"/>
        </w:numPr>
        <w:spacing w:after="200" w:line="276" w:lineRule="auto"/>
        <w:jc w:val="both"/>
        <w:rPr>
          <w:rFonts w:ascii="Arial" w:hAnsi="Arial"/>
        </w:rPr>
      </w:pPr>
      <w:r>
        <w:rPr>
          <w:rFonts w:ascii="Arial" w:hAnsi="Arial"/>
        </w:rPr>
        <w:t>Se deberá presentar el formulario de préstamo correspondiente, con el detalle de la información necesaria para tal fin.</w:t>
      </w:r>
    </w:p>
    <w:p w14:paraId="482AC0FC" w14:textId="77777777" w:rsidR="00F840D5" w:rsidRDefault="00F840D5" w:rsidP="00F840D5">
      <w:pPr>
        <w:pStyle w:val="Prrafodelista"/>
        <w:spacing w:after="200" w:line="276" w:lineRule="auto"/>
        <w:jc w:val="both"/>
        <w:rPr>
          <w:rFonts w:ascii="Arial" w:hAnsi="Arial"/>
        </w:rPr>
      </w:pPr>
    </w:p>
    <w:p w14:paraId="783D3AB9" w14:textId="4085C4B3" w:rsidR="00F840D5" w:rsidRDefault="00F840D5" w:rsidP="00F840D5">
      <w:pPr>
        <w:pStyle w:val="Prrafodelista"/>
        <w:spacing w:after="200" w:line="276" w:lineRule="auto"/>
        <w:jc w:val="both"/>
        <w:rPr>
          <w:rFonts w:ascii="Arial" w:hAnsi="Arial"/>
        </w:rPr>
      </w:pPr>
      <w:r>
        <w:rPr>
          <w:rFonts w:ascii="Arial" w:hAnsi="Arial"/>
        </w:rPr>
        <w:t xml:space="preserve">Al no tener en claro si el nuevo sistema de la Sociedad Rural Argentina tiene un “formulario” o “apartado” como se detalla en la redacción, este punto queda pendiente para consultar con la SRA y no reglamentar algo que quizás ya no existe </w:t>
      </w:r>
      <w:proofErr w:type="spellStart"/>
      <w:r>
        <w:rPr>
          <w:rFonts w:ascii="Arial" w:hAnsi="Arial"/>
        </w:rPr>
        <w:t>mas</w:t>
      </w:r>
      <w:proofErr w:type="spellEnd"/>
      <w:r>
        <w:rPr>
          <w:rFonts w:ascii="Arial" w:hAnsi="Arial"/>
        </w:rPr>
        <w:t>.</w:t>
      </w:r>
    </w:p>
    <w:p w14:paraId="3942B270" w14:textId="77777777" w:rsidR="00F840D5" w:rsidRPr="00A95890" w:rsidRDefault="00F840D5" w:rsidP="00F840D5">
      <w:pPr>
        <w:pStyle w:val="Prrafodelista"/>
        <w:rPr>
          <w:rFonts w:ascii="Arial" w:hAnsi="Arial"/>
        </w:rPr>
      </w:pPr>
    </w:p>
    <w:p w14:paraId="4EC4476F" w14:textId="77777777" w:rsidR="00F840D5" w:rsidRDefault="00F840D5" w:rsidP="00F840D5">
      <w:pPr>
        <w:pStyle w:val="Prrafodelista"/>
        <w:numPr>
          <w:ilvl w:val="0"/>
          <w:numId w:val="30"/>
        </w:numPr>
        <w:spacing w:after="200" w:line="276" w:lineRule="auto"/>
        <w:jc w:val="both"/>
        <w:rPr>
          <w:rFonts w:ascii="Arial" w:hAnsi="Arial"/>
        </w:rPr>
      </w:pPr>
      <w:r w:rsidRPr="004E7948">
        <w:rPr>
          <w:rFonts w:ascii="Arial" w:hAnsi="Arial"/>
        </w:rPr>
        <w:t xml:space="preserve">Las </w:t>
      </w:r>
      <w:r>
        <w:rPr>
          <w:rFonts w:ascii="Arial" w:hAnsi="Arial"/>
        </w:rPr>
        <w:t>crías</w:t>
      </w:r>
      <w:r w:rsidRPr="004E7948">
        <w:rPr>
          <w:rFonts w:ascii="Arial" w:hAnsi="Arial"/>
        </w:rPr>
        <w:t xml:space="preserve"> de padrillos mayores a 25 años de edad, deberán ir acompañadas por un CERTIFICADO DE SUPERVIVENCIA, que deberá ser expedido en el transcurso de la temporada de servicios con fecha no anterior a los 30 días previos al inicio del mismo. Dicho certificado será firmado por un inspector designado por la ACCC. Es obligatorio hacer la denuncia de muerte de padrillos dentro de los 30 días de producido, mediante declaración jurada de cualquiera de los propietarios y bajo apercibimiento de sanción.</w:t>
      </w:r>
    </w:p>
    <w:p w14:paraId="02649BA0" w14:textId="59BDBB9A" w:rsidR="00F840D5" w:rsidRDefault="00816455" w:rsidP="00F840D5">
      <w:pPr>
        <w:spacing w:after="200" w:line="276" w:lineRule="auto"/>
        <w:jc w:val="both"/>
        <w:rPr>
          <w:rFonts w:ascii="Arial" w:hAnsi="Arial"/>
        </w:rPr>
      </w:pPr>
      <w:r>
        <w:rPr>
          <w:rFonts w:ascii="Arial" w:hAnsi="Arial"/>
        </w:rPr>
        <w:t>El Sr. Felipe José Ballester, comenta que en las reuniones pasadas quedaron en detallar en el texto cual seria la temporada de servicios por lo que se incorpora al artículo quedando de la siguiente manera:</w:t>
      </w:r>
    </w:p>
    <w:p w14:paraId="648C8C66" w14:textId="77777777" w:rsidR="00816455" w:rsidRDefault="00816455" w:rsidP="00816455">
      <w:pPr>
        <w:pStyle w:val="Prrafodelista"/>
        <w:numPr>
          <w:ilvl w:val="0"/>
          <w:numId w:val="30"/>
        </w:numPr>
        <w:spacing w:after="200" w:line="276" w:lineRule="auto"/>
        <w:jc w:val="both"/>
        <w:rPr>
          <w:rFonts w:ascii="Arial" w:hAnsi="Arial"/>
        </w:rPr>
      </w:pPr>
      <w:r w:rsidRPr="004E7948">
        <w:rPr>
          <w:rFonts w:ascii="Arial" w:hAnsi="Arial"/>
        </w:rPr>
        <w:t xml:space="preserve">Las </w:t>
      </w:r>
      <w:r>
        <w:rPr>
          <w:rFonts w:ascii="Arial" w:hAnsi="Arial"/>
        </w:rPr>
        <w:t>crías</w:t>
      </w:r>
      <w:r w:rsidRPr="004E7948">
        <w:rPr>
          <w:rFonts w:ascii="Arial" w:hAnsi="Arial"/>
        </w:rPr>
        <w:t xml:space="preserve"> de padrillos mayores a 25 años de edad, deberán ir acompañadas por un CERTIFICADO DE SUPERVIVENCIA, que deberá ser expedido en el transcurso de la temporada de servicios </w:t>
      </w:r>
      <w:r w:rsidRPr="00483DFB">
        <w:rPr>
          <w:rFonts w:ascii="Arial" w:hAnsi="Arial"/>
          <w:highlight w:val="yellow"/>
        </w:rPr>
        <w:t>(se entiende por temporada de servicio del 1 de julio al 30 de junio de cada año)</w:t>
      </w:r>
      <w:r>
        <w:rPr>
          <w:rFonts w:ascii="Arial" w:hAnsi="Arial"/>
        </w:rPr>
        <w:t xml:space="preserve"> </w:t>
      </w:r>
      <w:r w:rsidRPr="004E7948">
        <w:rPr>
          <w:rFonts w:ascii="Arial" w:hAnsi="Arial"/>
        </w:rPr>
        <w:t>con fecha no anterior a los 30 días previos al inicio del mismo. Dicho certificado será firmado por un inspector designado por la ACCC. Es obligatorio hacer la denuncia de muerte de padrillos dentro de los 30 días de producido, mediante declaración jurada de cualquiera de los propietarios y bajo apercibimiento de sanción.</w:t>
      </w:r>
    </w:p>
    <w:p w14:paraId="02B75B47" w14:textId="77777777" w:rsidR="000C1638" w:rsidRDefault="000C1638" w:rsidP="000C1638">
      <w:pPr>
        <w:pStyle w:val="Prrafodelista"/>
        <w:spacing w:after="200" w:line="276" w:lineRule="auto"/>
        <w:jc w:val="both"/>
        <w:rPr>
          <w:rFonts w:ascii="Arial" w:hAnsi="Arial"/>
        </w:rPr>
      </w:pPr>
    </w:p>
    <w:p w14:paraId="2BA93926" w14:textId="77777777" w:rsidR="000C1638" w:rsidRDefault="000C1638" w:rsidP="000C1638">
      <w:pPr>
        <w:pStyle w:val="Prrafodelista"/>
        <w:numPr>
          <w:ilvl w:val="0"/>
          <w:numId w:val="30"/>
        </w:numPr>
        <w:spacing w:after="200" w:line="276" w:lineRule="auto"/>
        <w:jc w:val="both"/>
        <w:rPr>
          <w:rFonts w:ascii="Arial" w:hAnsi="Arial"/>
        </w:rPr>
      </w:pPr>
      <w:r w:rsidRPr="004E7948">
        <w:rPr>
          <w:rFonts w:ascii="Arial" w:hAnsi="Arial"/>
        </w:rPr>
        <w:t xml:space="preserve">Para los casos en que se excediera el número de </w:t>
      </w:r>
      <w:r>
        <w:rPr>
          <w:rFonts w:ascii="Arial" w:hAnsi="Arial"/>
        </w:rPr>
        <w:t>crías</w:t>
      </w:r>
      <w:r w:rsidRPr="004E7948">
        <w:rPr>
          <w:rFonts w:ascii="Arial" w:hAnsi="Arial"/>
        </w:rPr>
        <w:t xml:space="preserve"> de un padrillo, tendrán </w:t>
      </w:r>
      <w:r w:rsidRPr="00483DFB">
        <w:rPr>
          <w:rFonts w:ascii="Arial" w:hAnsi="Arial"/>
          <w:highlight w:val="yellow"/>
        </w:rPr>
        <w:t>prioridad las crías cedidas</w:t>
      </w:r>
      <w:r w:rsidRPr="004E7948">
        <w:rPr>
          <w:rFonts w:ascii="Arial" w:hAnsi="Arial"/>
        </w:rPr>
        <w:t xml:space="preserve"> a terceros.</w:t>
      </w:r>
    </w:p>
    <w:p w14:paraId="0B35CD8C" w14:textId="77777777" w:rsidR="000C1638" w:rsidRPr="000C1638" w:rsidRDefault="000C1638" w:rsidP="000C1638">
      <w:pPr>
        <w:pStyle w:val="Prrafodelista"/>
        <w:rPr>
          <w:rFonts w:ascii="Arial" w:hAnsi="Arial"/>
        </w:rPr>
      </w:pPr>
    </w:p>
    <w:p w14:paraId="7873BD65" w14:textId="6D177B11" w:rsidR="000C1638" w:rsidRDefault="000C1638" w:rsidP="000C1638">
      <w:pPr>
        <w:pStyle w:val="Prrafodelista"/>
        <w:spacing w:after="200" w:line="276" w:lineRule="auto"/>
        <w:jc w:val="both"/>
        <w:rPr>
          <w:rFonts w:ascii="Arial" w:hAnsi="Arial"/>
        </w:rPr>
      </w:pPr>
      <w:r>
        <w:rPr>
          <w:rFonts w:ascii="Arial" w:hAnsi="Arial"/>
        </w:rPr>
        <w:t xml:space="preserve">El Sr. Alfonso Delaferrere comenta que, si este punto sólo cambia la palabra servicio por cría, no considera que sea algo para aprobar por asamblea. </w:t>
      </w:r>
    </w:p>
    <w:p w14:paraId="084D7AEF" w14:textId="2BB4F17E" w:rsidR="000C1638" w:rsidRDefault="000C1638" w:rsidP="000C1638">
      <w:pPr>
        <w:pStyle w:val="Prrafodelista"/>
        <w:spacing w:after="200" w:line="276" w:lineRule="auto"/>
        <w:jc w:val="both"/>
        <w:rPr>
          <w:rFonts w:ascii="Arial" w:hAnsi="Arial"/>
        </w:rPr>
      </w:pPr>
      <w:r>
        <w:rPr>
          <w:rFonts w:ascii="Arial" w:hAnsi="Arial"/>
        </w:rPr>
        <w:t>El Sr. Claudio Dowdall le comenta que como ya no se declaran los servicios, se estableció cambiar en todo el reglamento que sean “crías” lo que antes era servicios.</w:t>
      </w:r>
    </w:p>
    <w:p w14:paraId="28B1BACD" w14:textId="77777777" w:rsidR="000B6EB9" w:rsidRDefault="000B6EB9" w:rsidP="000C1638">
      <w:pPr>
        <w:pStyle w:val="Prrafodelista"/>
        <w:spacing w:after="200" w:line="276" w:lineRule="auto"/>
        <w:jc w:val="both"/>
        <w:rPr>
          <w:rFonts w:ascii="Arial" w:hAnsi="Arial"/>
        </w:rPr>
      </w:pPr>
    </w:p>
    <w:p w14:paraId="5E202925" w14:textId="1C59DA41" w:rsidR="000B6EB9" w:rsidRDefault="000B6EB9" w:rsidP="000C1638">
      <w:pPr>
        <w:pStyle w:val="Prrafodelista"/>
        <w:spacing w:after="200" w:line="276" w:lineRule="auto"/>
        <w:jc w:val="both"/>
        <w:rPr>
          <w:rFonts w:ascii="Arial" w:hAnsi="Arial"/>
        </w:rPr>
      </w:pPr>
      <w:r>
        <w:rPr>
          <w:rFonts w:ascii="Arial" w:hAnsi="Arial"/>
        </w:rPr>
        <w:t>A las 18:20 asume como director titular Santiago Miguens</w:t>
      </w:r>
    </w:p>
    <w:p w14:paraId="160226F2" w14:textId="77777777" w:rsidR="000C1638" w:rsidRDefault="000C1638" w:rsidP="000C1638">
      <w:pPr>
        <w:pStyle w:val="Prrafodelista"/>
        <w:jc w:val="both"/>
        <w:rPr>
          <w:rFonts w:ascii="Arial" w:hAnsi="Arial"/>
        </w:rPr>
      </w:pPr>
    </w:p>
    <w:p w14:paraId="6B9CD7F8" w14:textId="77777777" w:rsidR="000C1638" w:rsidRDefault="000C1638" w:rsidP="000C1638">
      <w:pPr>
        <w:pStyle w:val="Prrafodelista"/>
        <w:numPr>
          <w:ilvl w:val="0"/>
          <w:numId w:val="30"/>
        </w:numPr>
        <w:spacing w:after="200" w:line="276" w:lineRule="auto"/>
        <w:jc w:val="both"/>
        <w:rPr>
          <w:rFonts w:ascii="Arial" w:hAnsi="Arial"/>
        </w:rPr>
      </w:pPr>
      <w:r w:rsidRPr="004E7948">
        <w:rPr>
          <w:rFonts w:ascii="Arial" w:hAnsi="Arial"/>
        </w:rPr>
        <w:t>En cuanto a padrillos que se compartan con miembros de otros países de la FICCC; se deberá contemplar el cumplimiento de las reglamentaciones de reciprocidad que</w:t>
      </w:r>
      <w:r>
        <w:rPr>
          <w:rFonts w:ascii="Arial" w:hAnsi="Arial"/>
        </w:rPr>
        <w:t xml:space="preserve"> </w:t>
      </w:r>
      <w:r w:rsidRPr="004E7948">
        <w:rPr>
          <w:rFonts w:ascii="Arial" w:hAnsi="Arial"/>
        </w:rPr>
        <w:t>pudieran establecerse entre las Asociaciones.</w:t>
      </w:r>
    </w:p>
    <w:p w14:paraId="26DBE220" w14:textId="77777777" w:rsidR="004814D5" w:rsidRDefault="004814D5" w:rsidP="004814D5">
      <w:pPr>
        <w:pStyle w:val="Prrafodelista"/>
        <w:spacing w:after="200" w:line="276" w:lineRule="auto"/>
        <w:jc w:val="both"/>
        <w:rPr>
          <w:rFonts w:ascii="Arial" w:hAnsi="Arial"/>
        </w:rPr>
      </w:pPr>
    </w:p>
    <w:p w14:paraId="46F5AB4A" w14:textId="77777777" w:rsidR="006A3267" w:rsidRPr="004E7948" w:rsidRDefault="006A3267" w:rsidP="006A3267">
      <w:pPr>
        <w:jc w:val="both"/>
        <w:rPr>
          <w:rFonts w:ascii="Arial" w:hAnsi="Arial"/>
        </w:rPr>
      </w:pPr>
      <w:proofErr w:type="gramStart"/>
      <w:r w:rsidRPr="004E7948">
        <w:rPr>
          <w:rFonts w:ascii="Arial" w:hAnsi="Arial"/>
          <w:b/>
          <w:u w:val="single"/>
        </w:rPr>
        <w:t>2 )</w:t>
      </w:r>
      <w:proofErr w:type="gramEnd"/>
      <w:r w:rsidRPr="004E7948">
        <w:rPr>
          <w:rFonts w:ascii="Arial" w:hAnsi="Arial"/>
          <w:b/>
          <w:u w:val="single"/>
        </w:rPr>
        <w:t xml:space="preserve"> </w:t>
      </w:r>
      <w:r w:rsidRPr="004F0212">
        <w:rPr>
          <w:rFonts w:ascii="Arial" w:hAnsi="Arial"/>
          <w:b/>
          <w:u w:val="single"/>
        </w:rPr>
        <w:t>Reglamento Semen Congelado:</w:t>
      </w:r>
    </w:p>
    <w:p w14:paraId="59B904A2" w14:textId="7AEF3A8D" w:rsidR="006A3267" w:rsidRPr="00F347B7" w:rsidRDefault="006A3267" w:rsidP="006A3267">
      <w:pPr>
        <w:pStyle w:val="Prrafodelista"/>
        <w:numPr>
          <w:ilvl w:val="0"/>
          <w:numId w:val="35"/>
        </w:numPr>
        <w:spacing w:after="200" w:line="276" w:lineRule="auto"/>
        <w:jc w:val="both"/>
        <w:rPr>
          <w:rFonts w:ascii="Arial" w:hAnsi="Arial"/>
          <w:highlight w:val="magenta"/>
        </w:rPr>
      </w:pPr>
      <w:r w:rsidRPr="00F347B7">
        <w:rPr>
          <w:rFonts w:ascii="Arial" w:hAnsi="Arial"/>
          <w:highlight w:val="magenta"/>
        </w:rPr>
        <w:t xml:space="preserve">Todo semen congelado deberá ser debidamente registrado, cumpliendo con las normativas vigentes. </w:t>
      </w:r>
    </w:p>
    <w:p w14:paraId="29F39105" w14:textId="77777777" w:rsidR="006A3267" w:rsidRDefault="006A3267" w:rsidP="006A3267">
      <w:pPr>
        <w:pStyle w:val="Prrafodelista"/>
        <w:ind w:left="1428"/>
        <w:jc w:val="both"/>
        <w:rPr>
          <w:rFonts w:ascii="Arial" w:hAnsi="Arial"/>
        </w:rPr>
      </w:pPr>
    </w:p>
    <w:p w14:paraId="4F1259CA" w14:textId="3147FB85" w:rsidR="006A3267" w:rsidRDefault="006A3267" w:rsidP="006A3267">
      <w:pPr>
        <w:pStyle w:val="Prrafodelista"/>
        <w:ind w:left="142"/>
        <w:jc w:val="both"/>
        <w:rPr>
          <w:rFonts w:ascii="Arial" w:hAnsi="Arial"/>
        </w:rPr>
      </w:pPr>
      <w:r>
        <w:rPr>
          <w:rFonts w:ascii="Arial" w:hAnsi="Arial"/>
        </w:rPr>
        <w:t>El Sr. Ricardo Matho Meabe, comenta que el texto es muy genérico, quizás dejaría que solo se respeta la reglamentación de la ACCC y de la SRA, pero no sumaría otras instituciones ni el estado.</w:t>
      </w:r>
    </w:p>
    <w:p w14:paraId="6E284F15" w14:textId="388C3116" w:rsidR="006A3267" w:rsidRDefault="006A3267" w:rsidP="006A3267">
      <w:pPr>
        <w:pStyle w:val="Prrafodelista"/>
        <w:ind w:left="142"/>
        <w:jc w:val="both"/>
        <w:rPr>
          <w:rFonts w:ascii="Arial" w:hAnsi="Arial"/>
        </w:rPr>
      </w:pPr>
      <w:r>
        <w:rPr>
          <w:rFonts w:ascii="Arial" w:hAnsi="Arial"/>
        </w:rPr>
        <w:t xml:space="preserve">El Sr. Carlos Lorefice comenta que las reglamentaciones nacionales se deben respetar porque son obligatorias para todos. Por otra parte, ¿para que se registraría el semen congelado si con el ADN se </w:t>
      </w:r>
      <w:r w:rsidR="00F347B7">
        <w:rPr>
          <w:rFonts w:ascii="Arial" w:hAnsi="Arial"/>
        </w:rPr>
        <w:t>valida?</w:t>
      </w:r>
      <w:r>
        <w:rPr>
          <w:rFonts w:ascii="Arial" w:hAnsi="Arial"/>
        </w:rPr>
        <w:t xml:space="preserve"> Hasta los 25 años se puede usar sin registrar el semen. No cambia </w:t>
      </w:r>
    </w:p>
    <w:p w14:paraId="511F7DDE" w14:textId="2107853F" w:rsidR="006A3267" w:rsidRDefault="006A3267" w:rsidP="006A3267">
      <w:pPr>
        <w:pStyle w:val="Prrafodelista"/>
        <w:ind w:left="142"/>
        <w:jc w:val="both"/>
        <w:rPr>
          <w:rFonts w:ascii="Arial" w:hAnsi="Arial"/>
        </w:rPr>
      </w:pPr>
      <w:r>
        <w:rPr>
          <w:rFonts w:ascii="Arial" w:hAnsi="Arial"/>
        </w:rPr>
        <w:t>El Sr. Felipe José Ballester comenta que eliminaría el artículo.</w:t>
      </w:r>
    </w:p>
    <w:p w14:paraId="7B3A8F6D" w14:textId="145D56FB" w:rsidR="006A3267" w:rsidRDefault="006A3267" w:rsidP="006A3267">
      <w:pPr>
        <w:pStyle w:val="Prrafodelista"/>
        <w:ind w:left="142"/>
        <w:jc w:val="both"/>
        <w:rPr>
          <w:rFonts w:ascii="Arial" w:hAnsi="Arial"/>
        </w:rPr>
      </w:pPr>
      <w:r>
        <w:rPr>
          <w:rFonts w:ascii="Arial" w:hAnsi="Arial"/>
        </w:rPr>
        <w:t>El Sr. Esteban Trotz coincide con lo expuesto por el Sr. Lorefice y el Sr. Ballester</w:t>
      </w:r>
      <w:r w:rsidR="00F83483">
        <w:rPr>
          <w:rFonts w:ascii="Arial" w:hAnsi="Arial"/>
        </w:rPr>
        <w:t>, también es imposible de verificar que tipo de técnica se utilizó.</w:t>
      </w:r>
    </w:p>
    <w:p w14:paraId="1F4893C2" w14:textId="6C4C6CA3" w:rsidR="006A3267" w:rsidRDefault="006A3267" w:rsidP="006A3267">
      <w:pPr>
        <w:pStyle w:val="Prrafodelista"/>
        <w:ind w:left="142"/>
        <w:jc w:val="both"/>
        <w:rPr>
          <w:rFonts w:ascii="Arial" w:hAnsi="Arial"/>
        </w:rPr>
      </w:pPr>
      <w:r>
        <w:rPr>
          <w:rFonts w:ascii="Arial" w:hAnsi="Arial"/>
        </w:rPr>
        <w:t>El Sr. Lucio Bellocq comenta que hoy con las nuevas técnicas de reproducción no se establece que con determinada cantidad de pajuelas se pueden hacer tantas reproducciones.</w:t>
      </w:r>
    </w:p>
    <w:p w14:paraId="0DFF1B47" w14:textId="77777777" w:rsidR="006A3267" w:rsidRDefault="006A3267" w:rsidP="006A3267">
      <w:pPr>
        <w:pStyle w:val="Prrafodelista"/>
        <w:ind w:left="142"/>
        <w:jc w:val="both"/>
        <w:rPr>
          <w:rFonts w:ascii="Arial" w:hAnsi="Arial"/>
        </w:rPr>
      </w:pPr>
    </w:p>
    <w:p w14:paraId="65437961" w14:textId="5D361DC8" w:rsidR="006A3267" w:rsidRDefault="006A3267" w:rsidP="006A3267">
      <w:pPr>
        <w:pStyle w:val="Prrafodelista"/>
        <w:ind w:left="142"/>
        <w:jc w:val="both"/>
        <w:rPr>
          <w:rFonts w:ascii="Arial" w:hAnsi="Arial"/>
        </w:rPr>
      </w:pPr>
      <w:r>
        <w:rPr>
          <w:rFonts w:ascii="Arial" w:hAnsi="Arial"/>
        </w:rPr>
        <w:t>Por unanimidad se establece eliminar el artículo.</w:t>
      </w:r>
    </w:p>
    <w:p w14:paraId="3D26325A" w14:textId="77777777" w:rsidR="006A3267" w:rsidRPr="00300470" w:rsidRDefault="006A3267" w:rsidP="006A3267">
      <w:pPr>
        <w:pStyle w:val="Prrafodelista"/>
        <w:ind w:left="1428"/>
        <w:jc w:val="both"/>
        <w:rPr>
          <w:rFonts w:ascii="Arial" w:hAnsi="Arial"/>
        </w:rPr>
      </w:pPr>
    </w:p>
    <w:p w14:paraId="000F4250" w14:textId="77777777" w:rsidR="006A3267" w:rsidRPr="009E49B1" w:rsidRDefault="006A3267" w:rsidP="006A3267">
      <w:pPr>
        <w:pStyle w:val="Prrafodelista"/>
        <w:numPr>
          <w:ilvl w:val="0"/>
          <w:numId w:val="35"/>
        </w:numPr>
        <w:spacing w:after="200" w:line="276" w:lineRule="auto"/>
        <w:jc w:val="both"/>
        <w:rPr>
          <w:rFonts w:ascii="Arial" w:hAnsi="Arial"/>
          <w:highlight w:val="magenta"/>
        </w:rPr>
      </w:pPr>
      <w:r w:rsidRPr="009E49B1">
        <w:rPr>
          <w:rFonts w:ascii="Arial" w:hAnsi="Arial"/>
          <w:highlight w:val="magenta"/>
        </w:rPr>
        <w:t xml:space="preserve">El semen que cumpla con el punto (I), podrá ser comercializado, cedido a terceros y/o utilizado </w:t>
      </w:r>
      <w:proofErr w:type="spellStart"/>
      <w:r w:rsidRPr="009E49B1">
        <w:rPr>
          <w:rFonts w:ascii="Arial" w:hAnsi="Arial"/>
          <w:highlight w:val="magenta"/>
        </w:rPr>
        <w:t>post-mortem</w:t>
      </w:r>
      <w:proofErr w:type="spellEnd"/>
      <w:r w:rsidRPr="009E49B1">
        <w:rPr>
          <w:rFonts w:ascii="Arial" w:hAnsi="Arial"/>
          <w:highlight w:val="magenta"/>
        </w:rPr>
        <w:t xml:space="preserve"> o </w:t>
      </w:r>
      <w:proofErr w:type="spellStart"/>
      <w:r w:rsidRPr="009E49B1">
        <w:rPr>
          <w:rFonts w:ascii="Arial" w:hAnsi="Arial"/>
          <w:highlight w:val="magenta"/>
        </w:rPr>
        <w:t>post-venta</w:t>
      </w:r>
      <w:proofErr w:type="spellEnd"/>
      <w:r w:rsidRPr="009E49B1">
        <w:rPr>
          <w:rFonts w:ascii="Arial" w:hAnsi="Arial"/>
          <w:highlight w:val="magenta"/>
        </w:rPr>
        <w:t xml:space="preserve"> del padrillo.</w:t>
      </w:r>
    </w:p>
    <w:p w14:paraId="646FB434" w14:textId="77777777" w:rsidR="006A3267" w:rsidRPr="009E49B1" w:rsidRDefault="006A3267" w:rsidP="006A3267">
      <w:pPr>
        <w:pStyle w:val="Prrafodelista"/>
        <w:rPr>
          <w:rFonts w:ascii="Arial" w:hAnsi="Arial"/>
          <w:highlight w:val="magenta"/>
        </w:rPr>
      </w:pPr>
    </w:p>
    <w:p w14:paraId="2C611120" w14:textId="77777777" w:rsidR="006A3267" w:rsidRPr="009E49B1" w:rsidRDefault="006A3267" w:rsidP="006A3267">
      <w:pPr>
        <w:pStyle w:val="Prrafodelista"/>
        <w:numPr>
          <w:ilvl w:val="0"/>
          <w:numId w:val="35"/>
        </w:numPr>
        <w:spacing w:after="200" w:line="276" w:lineRule="auto"/>
        <w:jc w:val="both"/>
        <w:rPr>
          <w:rFonts w:ascii="Arial" w:hAnsi="Arial"/>
          <w:highlight w:val="magenta"/>
        </w:rPr>
      </w:pPr>
      <w:r w:rsidRPr="009E49B1">
        <w:rPr>
          <w:rFonts w:ascii="Arial" w:hAnsi="Arial"/>
          <w:highlight w:val="magenta"/>
        </w:rPr>
        <w:t>En cuanto a la transferencia de dosis de semen, se deberá cumplimentar con el formulario de transferencia correspondiente, que deberá informar la regulación de uso anual pautada entre las partes.</w:t>
      </w:r>
    </w:p>
    <w:p w14:paraId="22DABEC3" w14:textId="77777777" w:rsidR="006A3267" w:rsidRPr="009E49B1" w:rsidRDefault="006A3267" w:rsidP="006A3267">
      <w:pPr>
        <w:pStyle w:val="Prrafodelista"/>
        <w:rPr>
          <w:rFonts w:ascii="Arial" w:hAnsi="Arial"/>
          <w:highlight w:val="magenta"/>
        </w:rPr>
      </w:pPr>
    </w:p>
    <w:p w14:paraId="3CD4F2EA" w14:textId="77777777" w:rsidR="006A3267" w:rsidRPr="009E49B1" w:rsidRDefault="006A3267" w:rsidP="006A3267">
      <w:pPr>
        <w:pStyle w:val="Prrafodelista"/>
        <w:numPr>
          <w:ilvl w:val="0"/>
          <w:numId w:val="35"/>
        </w:numPr>
        <w:spacing w:after="200" w:line="276" w:lineRule="auto"/>
        <w:jc w:val="both"/>
        <w:rPr>
          <w:rFonts w:ascii="Arial" w:hAnsi="Arial"/>
          <w:highlight w:val="magenta"/>
        </w:rPr>
      </w:pPr>
      <w:r w:rsidRPr="009E49B1">
        <w:rPr>
          <w:rFonts w:ascii="Arial" w:hAnsi="Arial"/>
          <w:highlight w:val="magenta"/>
        </w:rPr>
        <w:t>Los portadores de dosis de semen debidamente transferidas (punto III), tienen prioridad al momento de las inscripciones de crías.</w:t>
      </w:r>
    </w:p>
    <w:p w14:paraId="021A3139" w14:textId="77777777" w:rsidR="004814D5" w:rsidRDefault="004814D5" w:rsidP="004814D5">
      <w:pPr>
        <w:pStyle w:val="Prrafodelista"/>
        <w:spacing w:after="200" w:line="276" w:lineRule="auto"/>
        <w:jc w:val="both"/>
        <w:rPr>
          <w:rFonts w:ascii="Arial" w:hAnsi="Arial"/>
        </w:rPr>
      </w:pPr>
    </w:p>
    <w:p w14:paraId="239C253F" w14:textId="60CE904E" w:rsidR="00F347B7" w:rsidRDefault="00343F63" w:rsidP="00343F63">
      <w:pPr>
        <w:pStyle w:val="Prrafodelista"/>
        <w:spacing w:after="200" w:line="276" w:lineRule="auto"/>
        <w:ind w:left="142"/>
        <w:jc w:val="both"/>
        <w:rPr>
          <w:rFonts w:ascii="Arial" w:hAnsi="Arial"/>
        </w:rPr>
      </w:pPr>
      <w:r>
        <w:rPr>
          <w:rFonts w:ascii="Arial" w:hAnsi="Arial"/>
        </w:rPr>
        <w:t>Al eliminar el primer artículo, para simplificar y evitar burocracia con el nuevo reglamento, se establece eliminar el punto I, II, III y IV de esta sección.</w:t>
      </w:r>
    </w:p>
    <w:p w14:paraId="5A9C21DD" w14:textId="77777777" w:rsidR="0052680B" w:rsidRDefault="0052680B" w:rsidP="00343F63">
      <w:pPr>
        <w:pStyle w:val="Prrafodelista"/>
        <w:spacing w:after="200" w:line="276" w:lineRule="auto"/>
        <w:ind w:left="142"/>
        <w:jc w:val="both"/>
        <w:rPr>
          <w:rFonts w:ascii="Arial" w:hAnsi="Arial"/>
        </w:rPr>
      </w:pPr>
    </w:p>
    <w:p w14:paraId="29919A17" w14:textId="00A32736" w:rsidR="0052680B" w:rsidRDefault="0052680B" w:rsidP="0052680B">
      <w:pPr>
        <w:pStyle w:val="Prrafodelista"/>
        <w:numPr>
          <w:ilvl w:val="0"/>
          <w:numId w:val="36"/>
        </w:numPr>
        <w:spacing w:after="200" w:line="276" w:lineRule="auto"/>
        <w:jc w:val="both"/>
        <w:rPr>
          <w:rFonts w:ascii="Arial" w:hAnsi="Arial"/>
        </w:rPr>
      </w:pPr>
      <w:r w:rsidRPr="00300470">
        <w:rPr>
          <w:rFonts w:ascii="Arial" w:hAnsi="Arial"/>
        </w:rPr>
        <w:t xml:space="preserve">Las dosis de semen importado serán </w:t>
      </w:r>
      <w:r w:rsidRPr="00CB36F8">
        <w:rPr>
          <w:rFonts w:ascii="Arial" w:hAnsi="Arial"/>
          <w:highlight w:val="yellow"/>
        </w:rPr>
        <w:t>registradas una vez cumplidos</w:t>
      </w:r>
      <w:r w:rsidRPr="00300470">
        <w:rPr>
          <w:rFonts w:ascii="Arial" w:hAnsi="Arial"/>
        </w:rPr>
        <w:t xml:space="preserve"> los requisitos de inspección y costos previstos por la ACCC.</w:t>
      </w:r>
      <w:r>
        <w:rPr>
          <w:rFonts w:ascii="Arial" w:hAnsi="Arial"/>
        </w:rPr>
        <w:t xml:space="preserve"> (se verificará la redacción de este inciso) </w:t>
      </w:r>
    </w:p>
    <w:p w14:paraId="51D11DAD" w14:textId="77777777" w:rsidR="0052680B" w:rsidRPr="0035152F" w:rsidRDefault="0052680B" w:rsidP="0052680B">
      <w:pPr>
        <w:pStyle w:val="Prrafodelista"/>
        <w:rPr>
          <w:rFonts w:ascii="Arial" w:hAnsi="Arial"/>
        </w:rPr>
      </w:pPr>
    </w:p>
    <w:p w14:paraId="5E6C4DF6" w14:textId="77777777" w:rsidR="0052680B" w:rsidRDefault="0052680B" w:rsidP="0052680B">
      <w:pPr>
        <w:pStyle w:val="Prrafodelista"/>
        <w:numPr>
          <w:ilvl w:val="0"/>
          <w:numId w:val="36"/>
        </w:numPr>
        <w:spacing w:after="200" w:line="276" w:lineRule="auto"/>
        <w:jc w:val="both"/>
        <w:rPr>
          <w:rFonts w:ascii="Arial" w:hAnsi="Arial"/>
        </w:rPr>
      </w:pPr>
      <w:r w:rsidRPr="00300470">
        <w:rPr>
          <w:rFonts w:ascii="Arial" w:hAnsi="Arial"/>
        </w:rPr>
        <w:t>El semen importado podrá ser comercializado y/o cedido a terceros; recién después de dar cumplimiento al punto (V)</w:t>
      </w:r>
    </w:p>
    <w:p w14:paraId="375C3771" w14:textId="77777777" w:rsidR="006C020B" w:rsidRPr="006C020B" w:rsidRDefault="006C020B" w:rsidP="006C020B">
      <w:pPr>
        <w:pStyle w:val="Prrafodelista"/>
        <w:rPr>
          <w:rFonts w:ascii="Arial" w:hAnsi="Arial"/>
        </w:rPr>
      </w:pPr>
    </w:p>
    <w:p w14:paraId="7BF7C795" w14:textId="5F6D7E24" w:rsidR="0052680B" w:rsidRDefault="006C020B" w:rsidP="0052680B">
      <w:pPr>
        <w:pStyle w:val="Prrafodelista"/>
        <w:rPr>
          <w:rFonts w:ascii="Arial" w:hAnsi="Arial"/>
        </w:rPr>
      </w:pPr>
      <w:r>
        <w:rPr>
          <w:rFonts w:ascii="Arial" w:hAnsi="Arial"/>
        </w:rPr>
        <w:t>Se continua con la lectura y análisis del texto final</w:t>
      </w:r>
    </w:p>
    <w:p w14:paraId="7F188DBF" w14:textId="28A765C1" w:rsidR="006C020B" w:rsidRPr="00CB36F8" w:rsidRDefault="006C020B" w:rsidP="006C020B">
      <w:pPr>
        <w:pStyle w:val="Prrafodelista"/>
        <w:numPr>
          <w:ilvl w:val="0"/>
          <w:numId w:val="36"/>
        </w:numPr>
        <w:spacing w:after="200" w:line="276" w:lineRule="auto"/>
        <w:jc w:val="both"/>
        <w:rPr>
          <w:rFonts w:ascii="Arial" w:hAnsi="Arial"/>
        </w:rPr>
      </w:pPr>
      <w:r w:rsidRPr="00CB36F8">
        <w:rPr>
          <w:rFonts w:ascii="Arial" w:hAnsi="Arial"/>
        </w:rPr>
        <w:lastRenderedPageBreak/>
        <w:t>En el caso del semen congelado de padrillos muertos, se fija como límite para su utilización el cumplimiento de los 25 años desde el nacimiento del padrillo para ser usados anualmente</w:t>
      </w:r>
    </w:p>
    <w:p w14:paraId="63A0C81C" w14:textId="77777777" w:rsidR="006C020B" w:rsidRDefault="006C020B" w:rsidP="006C020B">
      <w:pPr>
        <w:pStyle w:val="Prrafodelista"/>
        <w:rPr>
          <w:rFonts w:ascii="Arial" w:hAnsi="Arial"/>
        </w:rPr>
      </w:pPr>
    </w:p>
    <w:p w14:paraId="6E01FA83" w14:textId="2659F1DF" w:rsidR="006C020B" w:rsidRDefault="006C020B" w:rsidP="006C020B">
      <w:pPr>
        <w:pStyle w:val="Prrafodelista"/>
        <w:rPr>
          <w:rFonts w:ascii="Arial" w:hAnsi="Arial"/>
        </w:rPr>
      </w:pPr>
      <w:r>
        <w:rPr>
          <w:rFonts w:ascii="Arial" w:hAnsi="Arial"/>
        </w:rPr>
        <w:t>Se aprueba</w:t>
      </w:r>
    </w:p>
    <w:p w14:paraId="250E9255" w14:textId="77777777" w:rsidR="006C020B" w:rsidRPr="0035152F" w:rsidRDefault="006C020B" w:rsidP="006C020B">
      <w:pPr>
        <w:pStyle w:val="Prrafodelista"/>
        <w:rPr>
          <w:rFonts w:ascii="Arial" w:hAnsi="Arial"/>
        </w:rPr>
      </w:pPr>
    </w:p>
    <w:p w14:paraId="424AA10D" w14:textId="77777777" w:rsidR="006C020B" w:rsidRDefault="006C020B" w:rsidP="006C020B">
      <w:pPr>
        <w:pStyle w:val="Prrafodelista"/>
        <w:numPr>
          <w:ilvl w:val="0"/>
          <w:numId w:val="36"/>
        </w:numPr>
        <w:spacing w:after="200" w:line="276" w:lineRule="auto"/>
        <w:jc w:val="both"/>
        <w:rPr>
          <w:rFonts w:ascii="Arial" w:hAnsi="Arial"/>
        </w:rPr>
      </w:pPr>
      <w:r w:rsidRPr="00300470">
        <w:rPr>
          <w:rFonts w:ascii="Arial" w:hAnsi="Arial"/>
        </w:rPr>
        <w:t xml:space="preserve">En el caso del semen congelado de padrillos mayores a 25 años de edad, deberán ir acompañadas por un CERTIFICADO DE SUPERVIVENCIA, que deberá ser expedido en el transcurso de la temporada de servicios </w:t>
      </w:r>
      <w:r w:rsidRPr="00684362">
        <w:rPr>
          <w:rFonts w:ascii="Arial" w:hAnsi="Arial"/>
          <w:highlight w:val="yellow"/>
        </w:rPr>
        <w:t>(del 1/7 al 30/6</w:t>
      </w:r>
      <w:r>
        <w:rPr>
          <w:rFonts w:ascii="Arial" w:hAnsi="Arial"/>
        </w:rPr>
        <w:t xml:space="preserve">) </w:t>
      </w:r>
      <w:r w:rsidRPr="00300470">
        <w:rPr>
          <w:rFonts w:ascii="Arial" w:hAnsi="Arial"/>
        </w:rPr>
        <w:t>con fecha no anterior a los 30 días previos al inicio del mismo. Dicho certificado será firmado por un inspector designado por la ACCC. Es obligatorio hacer la denuncia de muerte de padrillos dentro de los 30 días de producido, mediante declaración jurada de cualquiera de los propietarios y bajo apercibimiento de sanción</w:t>
      </w:r>
      <w:r>
        <w:rPr>
          <w:rFonts w:ascii="Arial" w:hAnsi="Arial"/>
        </w:rPr>
        <w:t>.</w:t>
      </w:r>
    </w:p>
    <w:p w14:paraId="697C6570" w14:textId="77777777" w:rsidR="006C020B" w:rsidRDefault="006C020B" w:rsidP="0052680B">
      <w:pPr>
        <w:pStyle w:val="Prrafodelista"/>
        <w:rPr>
          <w:rFonts w:ascii="Arial" w:hAnsi="Arial"/>
        </w:rPr>
      </w:pPr>
    </w:p>
    <w:p w14:paraId="1DEB7D41" w14:textId="5DE4A21A" w:rsidR="006C020B" w:rsidRPr="0035152F" w:rsidRDefault="006C020B" w:rsidP="0052680B">
      <w:pPr>
        <w:pStyle w:val="Prrafodelista"/>
        <w:rPr>
          <w:rFonts w:ascii="Arial" w:hAnsi="Arial"/>
        </w:rPr>
      </w:pPr>
      <w:r>
        <w:rPr>
          <w:rFonts w:ascii="Arial" w:hAnsi="Arial"/>
        </w:rPr>
        <w:t>Se aclara el periodo de la temporada de servicios y se continua con la lectura del texto.</w:t>
      </w:r>
    </w:p>
    <w:p w14:paraId="1B2D2743" w14:textId="77777777" w:rsidR="00816455" w:rsidRPr="00F840D5" w:rsidRDefault="00816455" w:rsidP="00F840D5">
      <w:pPr>
        <w:spacing w:after="200" w:line="276" w:lineRule="auto"/>
        <w:jc w:val="both"/>
        <w:rPr>
          <w:rFonts w:ascii="Arial" w:hAnsi="Arial"/>
        </w:rPr>
      </w:pPr>
    </w:p>
    <w:p w14:paraId="1D736153" w14:textId="7374DFAE" w:rsidR="006C020B" w:rsidRDefault="006C020B" w:rsidP="006C020B">
      <w:pPr>
        <w:pStyle w:val="Prrafodelista"/>
        <w:numPr>
          <w:ilvl w:val="0"/>
          <w:numId w:val="35"/>
        </w:numPr>
        <w:spacing w:after="200" w:line="276" w:lineRule="auto"/>
        <w:jc w:val="both"/>
        <w:rPr>
          <w:rFonts w:ascii="Arial" w:hAnsi="Arial"/>
        </w:rPr>
      </w:pPr>
      <w:r w:rsidRPr="000356FF">
        <w:rPr>
          <w:rFonts w:ascii="Arial" w:hAnsi="Arial"/>
        </w:rPr>
        <w:t xml:space="preserve">El padrillo que cumplido los 25 años desde su nacimiento o bien desde su fallecimiento si este fuera superior a los 25 años, el semen congelado podrá ser utilizado sin </w:t>
      </w:r>
      <w:r w:rsidR="00833632" w:rsidRPr="000356FF">
        <w:rPr>
          <w:rFonts w:ascii="Arial" w:hAnsi="Arial"/>
        </w:rPr>
        <w:t>límite</w:t>
      </w:r>
      <w:r w:rsidRPr="000356FF">
        <w:rPr>
          <w:rFonts w:ascii="Arial" w:hAnsi="Arial"/>
        </w:rPr>
        <w:t xml:space="preserve"> de tiempo por una cantidad total y única de la cantidad de servicios anuales permitidos que les correspondiera según sus méritos. De esta manera se busca resguardo genético para ser utilizado por sus propietarios o quien este disponga.</w:t>
      </w:r>
    </w:p>
    <w:p w14:paraId="6E6968DE" w14:textId="77777777" w:rsidR="006C020B" w:rsidRPr="0035152F" w:rsidRDefault="006C020B" w:rsidP="006C020B">
      <w:pPr>
        <w:pStyle w:val="Prrafodelista"/>
        <w:rPr>
          <w:rFonts w:ascii="Arial" w:hAnsi="Arial"/>
        </w:rPr>
      </w:pPr>
    </w:p>
    <w:p w14:paraId="5CE903EF" w14:textId="77777777" w:rsidR="006C020B" w:rsidRDefault="006C020B" w:rsidP="006C020B">
      <w:pPr>
        <w:pStyle w:val="Prrafodelista"/>
        <w:numPr>
          <w:ilvl w:val="0"/>
          <w:numId w:val="35"/>
        </w:numPr>
        <w:spacing w:after="200" w:line="276" w:lineRule="auto"/>
        <w:jc w:val="both"/>
        <w:rPr>
          <w:rFonts w:ascii="Arial" w:hAnsi="Arial"/>
        </w:rPr>
      </w:pPr>
      <w:r>
        <w:rPr>
          <w:rFonts w:ascii="Arial" w:hAnsi="Arial"/>
        </w:rPr>
        <w:t xml:space="preserve">El punto IX será retroactivo para todo semen, como resguardo genético, que se encuentre en propiedad de sus criadores con los limites preestablecido en el punto anterior. </w:t>
      </w:r>
    </w:p>
    <w:p w14:paraId="6E8277D0" w14:textId="77777777" w:rsidR="006C020B" w:rsidRDefault="006C020B" w:rsidP="006C020B">
      <w:pPr>
        <w:pStyle w:val="Prrafodelista"/>
        <w:rPr>
          <w:rFonts w:ascii="Arial" w:hAnsi="Arial"/>
        </w:rPr>
      </w:pPr>
    </w:p>
    <w:p w14:paraId="3D9AFCA6" w14:textId="61BB0FEA" w:rsidR="00D00537" w:rsidRDefault="00D00537" w:rsidP="00CD5D4F">
      <w:pPr>
        <w:pStyle w:val="Prrafodelista"/>
        <w:jc w:val="both"/>
        <w:rPr>
          <w:rFonts w:ascii="Arial" w:hAnsi="Arial"/>
        </w:rPr>
      </w:pPr>
      <w:r>
        <w:rPr>
          <w:rFonts w:ascii="Arial" w:hAnsi="Arial"/>
        </w:rPr>
        <w:t>El Sr. Carlos Lorefice comenta que la redacción se presta a confusión, porque se puede argumentar que puede hacer “</w:t>
      </w:r>
      <w:proofErr w:type="spellStart"/>
      <w:r>
        <w:rPr>
          <w:rFonts w:ascii="Arial" w:hAnsi="Arial"/>
        </w:rPr>
        <w:t>xx</w:t>
      </w:r>
      <w:proofErr w:type="spellEnd"/>
      <w:r>
        <w:rPr>
          <w:rFonts w:ascii="Arial" w:hAnsi="Arial"/>
        </w:rPr>
        <w:t>” crías por año.</w:t>
      </w:r>
    </w:p>
    <w:p w14:paraId="243F6616" w14:textId="3084E869" w:rsidR="00D00537" w:rsidRDefault="00D00537" w:rsidP="00CD5D4F">
      <w:pPr>
        <w:pStyle w:val="Prrafodelista"/>
        <w:jc w:val="both"/>
        <w:rPr>
          <w:rFonts w:ascii="Arial" w:hAnsi="Arial"/>
        </w:rPr>
      </w:pPr>
      <w:r>
        <w:rPr>
          <w:rFonts w:ascii="Arial" w:hAnsi="Arial"/>
        </w:rPr>
        <w:t xml:space="preserve">El Sr. Ricardo Matho Meabe comenta que, que el punto </w:t>
      </w:r>
      <w:r w:rsidR="00AD50F7">
        <w:rPr>
          <w:rFonts w:ascii="Arial" w:hAnsi="Arial"/>
        </w:rPr>
        <w:t xml:space="preserve">no </w:t>
      </w:r>
      <w:r>
        <w:rPr>
          <w:rFonts w:ascii="Arial" w:hAnsi="Arial"/>
        </w:rPr>
        <w:t xml:space="preserve">sea retroactivo, contradice con la intención de resguardo genético, porque si un criador guardo semen de un padrillo, y se lo limita para usarlo, no tiene sentido que </w:t>
      </w:r>
      <w:r w:rsidR="00AD50F7">
        <w:rPr>
          <w:rFonts w:ascii="Arial" w:hAnsi="Arial"/>
        </w:rPr>
        <w:t xml:space="preserve">no </w:t>
      </w:r>
      <w:r>
        <w:rPr>
          <w:rFonts w:ascii="Arial" w:hAnsi="Arial"/>
        </w:rPr>
        <w:t>sea retroactivo</w:t>
      </w:r>
      <w:r w:rsidR="00AD50F7">
        <w:rPr>
          <w:rFonts w:ascii="Arial" w:hAnsi="Arial"/>
        </w:rPr>
        <w:t>.</w:t>
      </w:r>
      <w:r>
        <w:rPr>
          <w:rFonts w:ascii="Arial" w:hAnsi="Arial"/>
        </w:rPr>
        <w:t xml:space="preserve"> Lo dejaría retroactivo y por la cantidad de servicios limitados al año según su mérito.</w:t>
      </w:r>
    </w:p>
    <w:p w14:paraId="591648C7" w14:textId="5C289D49" w:rsidR="00D00537" w:rsidRDefault="00946FC8" w:rsidP="00CD5D4F">
      <w:pPr>
        <w:pStyle w:val="Prrafodelista"/>
        <w:jc w:val="both"/>
        <w:rPr>
          <w:rFonts w:ascii="Arial" w:hAnsi="Arial"/>
        </w:rPr>
      </w:pPr>
      <w:r>
        <w:rPr>
          <w:rFonts w:ascii="Arial" w:hAnsi="Arial"/>
        </w:rPr>
        <w:t xml:space="preserve">El Sr. Claudio Dowdall comenta </w:t>
      </w:r>
      <w:r w:rsidR="00CE310B">
        <w:rPr>
          <w:rFonts w:ascii="Arial" w:hAnsi="Arial"/>
        </w:rPr>
        <w:t>que,</w:t>
      </w:r>
      <w:r>
        <w:rPr>
          <w:rFonts w:ascii="Arial" w:hAnsi="Arial"/>
        </w:rPr>
        <w:t xml:space="preserve"> para presentar a la asamblea de criadores, es mejor dejar aclarado si este punto es retroactivo.</w:t>
      </w:r>
    </w:p>
    <w:p w14:paraId="768FB631" w14:textId="49684926" w:rsidR="00CE310B" w:rsidRDefault="00CE310B" w:rsidP="00CD5D4F">
      <w:pPr>
        <w:pStyle w:val="Prrafodelista"/>
        <w:jc w:val="both"/>
        <w:rPr>
          <w:rFonts w:ascii="Arial" w:hAnsi="Arial"/>
        </w:rPr>
      </w:pPr>
      <w:r>
        <w:rPr>
          <w:rFonts w:ascii="Arial" w:hAnsi="Arial"/>
        </w:rPr>
        <w:t>El Sr. Guillermo Manfredini coincide con la postura del Sr. Ricardo Matho Meabe, y lo dejaría limitado por año, hasta que el semen que haya sido conservado se pueda utilizar, sin limitar la cantidad de años que se pueda utilizar.</w:t>
      </w:r>
    </w:p>
    <w:p w14:paraId="2F67D24D" w14:textId="538A0202" w:rsidR="00414FD8" w:rsidRDefault="00414FD8" w:rsidP="00CD5D4F">
      <w:pPr>
        <w:pStyle w:val="Prrafodelista"/>
        <w:jc w:val="both"/>
        <w:rPr>
          <w:rFonts w:ascii="Arial" w:hAnsi="Arial"/>
        </w:rPr>
      </w:pPr>
      <w:r>
        <w:rPr>
          <w:rFonts w:ascii="Arial" w:hAnsi="Arial"/>
        </w:rPr>
        <w:t>El Sr. Felipe José Ballester, coincide con lo propuesto por el Sr. Matho Meabe y el Sr. Manfredini, lo dejaría establecido que sea retroactivo y no limitar la cantidad de años de cuando se pueda usar esos servicios.</w:t>
      </w:r>
    </w:p>
    <w:p w14:paraId="46EE7B6E" w14:textId="0FA1D1BB" w:rsidR="00CD5D4F" w:rsidRDefault="00CD5D4F" w:rsidP="006C020B">
      <w:pPr>
        <w:pStyle w:val="Prrafodelista"/>
        <w:rPr>
          <w:rFonts w:ascii="Arial" w:hAnsi="Arial"/>
        </w:rPr>
      </w:pPr>
      <w:r>
        <w:rPr>
          <w:rFonts w:ascii="Arial" w:hAnsi="Arial"/>
        </w:rPr>
        <w:t>El Sr. Claudio Dowdall comenta que la aclaración de que el punto es retroactivo, lo dejaría para que quede en el reglamento y lo apruebe la asamblea.</w:t>
      </w:r>
    </w:p>
    <w:p w14:paraId="1662C49A" w14:textId="2E593963" w:rsidR="00AD4E8A" w:rsidRDefault="00AD4E8A" w:rsidP="006C020B">
      <w:pPr>
        <w:pStyle w:val="Prrafodelista"/>
        <w:rPr>
          <w:rFonts w:ascii="Arial" w:hAnsi="Arial"/>
        </w:rPr>
      </w:pPr>
      <w:r>
        <w:rPr>
          <w:rFonts w:ascii="Arial" w:hAnsi="Arial"/>
        </w:rPr>
        <w:t>El Sr. Carlos Solanet, comenta que se aclare que no son servicios, sino crías inscriptas.</w:t>
      </w:r>
    </w:p>
    <w:p w14:paraId="5A0E79A4" w14:textId="77777777" w:rsidR="00946FC8" w:rsidRPr="006C020B" w:rsidRDefault="00946FC8" w:rsidP="006C020B">
      <w:pPr>
        <w:pStyle w:val="Prrafodelista"/>
        <w:rPr>
          <w:rFonts w:ascii="Arial" w:hAnsi="Arial"/>
        </w:rPr>
      </w:pPr>
    </w:p>
    <w:p w14:paraId="68A94DC6" w14:textId="77777777" w:rsidR="00CA4CE9" w:rsidRPr="00CE2F24" w:rsidRDefault="00CA4CE9" w:rsidP="00CA4CE9">
      <w:pPr>
        <w:jc w:val="both"/>
        <w:rPr>
          <w:rFonts w:ascii="Arial" w:hAnsi="Arial"/>
          <w:b/>
          <w:bCs/>
        </w:rPr>
      </w:pPr>
      <w:r w:rsidRPr="00CE2F24">
        <w:rPr>
          <w:rFonts w:ascii="Arial" w:hAnsi="Arial"/>
          <w:b/>
          <w:bCs/>
        </w:rPr>
        <w:t>3) Reglamento Transferencia Embrionaria:</w:t>
      </w:r>
    </w:p>
    <w:p w14:paraId="42199147" w14:textId="77777777" w:rsidR="00CA4CE9" w:rsidRDefault="00CA4CE9" w:rsidP="00CA4CE9">
      <w:pPr>
        <w:ind w:left="705" w:hanging="705"/>
        <w:jc w:val="both"/>
        <w:rPr>
          <w:rFonts w:ascii="Arial" w:hAnsi="Arial"/>
        </w:rPr>
      </w:pPr>
      <w:r w:rsidRPr="00CE2F24">
        <w:rPr>
          <w:rFonts w:ascii="Arial" w:hAnsi="Arial"/>
        </w:rPr>
        <w:t xml:space="preserve">I. </w:t>
      </w:r>
      <w:r>
        <w:rPr>
          <w:rFonts w:ascii="Arial" w:hAnsi="Arial"/>
        </w:rPr>
        <w:tab/>
      </w:r>
      <w:r w:rsidRPr="00CE2F24">
        <w:rPr>
          <w:rFonts w:ascii="Arial" w:hAnsi="Arial"/>
        </w:rPr>
        <w:t>Se podrá inscribir</w:t>
      </w:r>
      <w:r>
        <w:rPr>
          <w:rFonts w:ascii="Arial" w:hAnsi="Arial"/>
        </w:rPr>
        <w:t xml:space="preserve"> </w:t>
      </w:r>
      <w:r w:rsidRPr="000356FF">
        <w:rPr>
          <w:rFonts w:ascii="Arial" w:hAnsi="Arial"/>
        </w:rPr>
        <w:t>DOS (2)</w:t>
      </w:r>
      <w:r w:rsidRPr="00CE2F24">
        <w:rPr>
          <w:rFonts w:ascii="Arial" w:hAnsi="Arial"/>
        </w:rPr>
        <w:t xml:space="preserve"> cría</w:t>
      </w:r>
      <w:r>
        <w:rPr>
          <w:rFonts w:ascii="Arial" w:hAnsi="Arial"/>
        </w:rPr>
        <w:t>s</w:t>
      </w:r>
      <w:r w:rsidRPr="00CE2F24">
        <w:rPr>
          <w:rFonts w:ascii="Arial" w:hAnsi="Arial"/>
        </w:rPr>
        <w:t xml:space="preserve"> por yegua por período de gestación</w:t>
      </w:r>
      <w:r>
        <w:rPr>
          <w:rFonts w:ascii="Arial" w:hAnsi="Arial"/>
        </w:rPr>
        <w:t>.</w:t>
      </w:r>
    </w:p>
    <w:p w14:paraId="6DABDA5C" w14:textId="05EB463B" w:rsidR="0065291E" w:rsidRDefault="0065291E" w:rsidP="00CA4CE9">
      <w:pPr>
        <w:ind w:left="705" w:hanging="705"/>
        <w:jc w:val="both"/>
        <w:rPr>
          <w:rFonts w:ascii="Arial" w:hAnsi="Arial"/>
        </w:rPr>
      </w:pPr>
      <w:r>
        <w:rPr>
          <w:rFonts w:ascii="Arial" w:hAnsi="Arial"/>
        </w:rPr>
        <w:t>Se aprueba</w:t>
      </w:r>
    </w:p>
    <w:p w14:paraId="69E71D4B" w14:textId="79C88684" w:rsidR="00CA4CE9" w:rsidRDefault="00CA4CE9" w:rsidP="00CA4CE9">
      <w:pPr>
        <w:ind w:left="705" w:hanging="705"/>
        <w:jc w:val="both"/>
        <w:rPr>
          <w:rFonts w:ascii="Arial" w:hAnsi="Arial"/>
        </w:rPr>
      </w:pPr>
      <w:r w:rsidRPr="00CE2F24">
        <w:rPr>
          <w:rFonts w:ascii="Arial" w:hAnsi="Arial"/>
        </w:rPr>
        <w:t xml:space="preserve">II. </w:t>
      </w:r>
      <w:r>
        <w:rPr>
          <w:rFonts w:ascii="Arial" w:hAnsi="Arial"/>
        </w:rPr>
        <w:tab/>
      </w:r>
      <w:r w:rsidRPr="00CE2F24">
        <w:rPr>
          <w:rFonts w:ascii="Arial" w:hAnsi="Arial"/>
        </w:rPr>
        <w:t xml:space="preserve">Se podrá inscribir hasta </w:t>
      </w:r>
      <w:r w:rsidRPr="000356FF">
        <w:rPr>
          <w:rFonts w:ascii="Arial" w:hAnsi="Arial"/>
        </w:rPr>
        <w:t>TRES (3)</w:t>
      </w:r>
      <w:r>
        <w:rPr>
          <w:rFonts w:ascii="Arial" w:hAnsi="Arial"/>
        </w:rPr>
        <w:t xml:space="preserve"> </w:t>
      </w:r>
      <w:r w:rsidRPr="00CE2F24">
        <w:rPr>
          <w:rFonts w:ascii="Arial" w:hAnsi="Arial"/>
        </w:rPr>
        <w:t>crías por periodo de gestación de aquellas yeguas</w:t>
      </w:r>
      <w:r>
        <w:rPr>
          <w:rFonts w:ascii="Arial" w:hAnsi="Arial"/>
        </w:rPr>
        <w:t xml:space="preserve"> </w:t>
      </w:r>
      <w:r w:rsidRPr="00CE2F24">
        <w:rPr>
          <w:rFonts w:ascii="Arial" w:hAnsi="Arial"/>
        </w:rPr>
        <w:t>que estén habilitadas por la ACCC y cuyo listado se comunicará a la Sociedad Rural</w:t>
      </w:r>
      <w:r>
        <w:rPr>
          <w:rFonts w:ascii="Arial" w:hAnsi="Arial"/>
        </w:rPr>
        <w:t xml:space="preserve"> </w:t>
      </w:r>
      <w:r w:rsidRPr="00CE2F24">
        <w:rPr>
          <w:rFonts w:ascii="Arial" w:hAnsi="Arial"/>
        </w:rPr>
        <w:t xml:space="preserve">Argentina dentro de un periodo anual estipulado. </w:t>
      </w:r>
      <w:r>
        <w:rPr>
          <w:rFonts w:ascii="Arial" w:hAnsi="Arial"/>
        </w:rPr>
        <w:t>(</w:t>
      </w:r>
      <w:r w:rsidR="0065291E">
        <w:rPr>
          <w:rFonts w:ascii="Arial" w:hAnsi="Arial"/>
        </w:rPr>
        <w:t>queda pendiente establecer cuando se envía la información)</w:t>
      </w:r>
    </w:p>
    <w:p w14:paraId="625BB18B" w14:textId="77777777" w:rsidR="00CA4CE9" w:rsidRDefault="00CA4CE9" w:rsidP="00CA4CE9">
      <w:pPr>
        <w:pStyle w:val="Prrafodelista"/>
        <w:numPr>
          <w:ilvl w:val="2"/>
          <w:numId w:val="37"/>
        </w:numPr>
        <w:spacing w:after="200" w:line="276" w:lineRule="auto"/>
        <w:jc w:val="both"/>
        <w:rPr>
          <w:rFonts w:ascii="Arial" w:hAnsi="Arial"/>
        </w:rPr>
      </w:pPr>
      <w:r>
        <w:rPr>
          <w:rFonts w:ascii="Arial" w:hAnsi="Arial"/>
        </w:rPr>
        <w:t>Y</w:t>
      </w:r>
      <w:r w:rsidRPr="006E134E">
        <w:rPr>
          <w:rFonts w:ascii="Arial" w:hAnsi="Arial"/>
        </w:rPr>
        <w:t>eguas inscriptas en el Registro de Merito</w:t>
      </w:r>
      <w:r>
        <w:rPr>
          <w:rFonts w:ascii="Arial" w:hAnsi="Arial"/>
        </w:rPr>
        <w:t>.</w:t>
      </w:r>
    </w:p>
    <w:p w14:paraId="72B6FF87" w14:textId="77777777" w:rsidR="00CA4CE9" w:rsidRDefault="00CA4CE9" w:rsidP="00CA4CE9">
      <w:pPr>
        <w:pStyle w:val="Prrafodelista"/>
        <w:numPr>
          <w:ilvl w:val="2"/>
          <w:numId w:val="37"/>
        </w:numPr>
        <w:spacing w:after="200" w:line="276" w:lineRule="auto"/>
        <w:jc w:val="both"/>
        <w:rPr>
          <w:rFonts w:ascii="Arial" w:hAnsi="Arial"/>
        </w:rPr>
      </w:pPr>
      <w:r>
        <w:rPr>
          <w:rFonts w:ascii="Arial" w:hAnsi="Arial"/>
        </w:rPr>
        <w:lastRenderedPageBreak/>
        <w:t>L</w:t>
      </w:r>
      <w:r w:rsidRPr="006E134E">
        <w:rPr>
          <w:rFonts w:ascii="Arial" w:hAnsi="Arial"/>
        </w:rPr>
        <w:t xml:space="preserve">a Gran Campeona, Reservada de Gran Campeona, tercer mejor y cuarto mejor de las exposiciones Nacionales A, Palermo, </w:t>
      </w:r>
      <w:proofErr w:type="gramStart"/>
      <w:r w:rsidRPr="006E134E">
        <w:rPr>
          <w:rFonts w:ascii="Arial" w:hAnsi="Arial"/>
        </w:rPr>
        <w:t>Otoño</w:t>
      </w:r>
      <w:proofErr w:type="gramEnd"/>
      <w:r w:rsidRPr="006E134E">
        <w:rPr>
          <w:rFonts w:ascii="Arial" w:hAnsi="Arial"/>
        </w:rPr>
        <w:t xml:space="preserve"> y FICCC</w:t>
      </w:r>
      <w:r>
        <w:rPr>
          <w:rFonts w:ascii="Arial" w:hAnsi="Arial"/>
        </w:rPr>
        <w:t>.</w:t>
      </w:r>
    </w:p>
    <w:p w14:paraId="7175DCAB" w14:textId="77777777" w:rsidR="00CA4CE9" w:rsidRPr="00FD5836" w:rsidRDefault="00CA4CE9" w:rsidP="00CA4CE9">
      <w:pPr>
        <w:pStyle w:val="Prrafodelista"/>
        <w:numPr>
          <w:ilvl w:val="2"/>
          <w:numId w:val="37"/>
        </w:numPr>
        <w:spacing w:after="200" w:line="276" w:lineRule="auto"/>
        <w:jc w:val="both"/>
        <w:rPr>
          <w:rFonts w:ascii="Arial" w:hAnsi="Arial"/>
        </w:rPr>
      </w:pPr>
      <w:r w:rsidRPr="00FD5836">
        <w:rPr>
          <w:rFonts w:ascii="Arial" w:hAnsi="Arial"/>
        </w:rPr>
        <w:t>La Gran Campeona, Reservada Campeona y tercer mejor de la Exposiciones B Pasaporte.</w:t>
      </w:r>
    </w:p>
    <w:p w14:paraId="519F8B6C" w14:textId="77777777" w:rsidR="00CA4CE9" w:rsidRDefault="00CA4CE9" w:rsidP="00CA4CE9">
      <w:pPr>
        <w:pStyle w:val="Prrafodelista"/>
        <w:numPr>
          <w:ilvl w:val="2"/>
          <w:numId w:val="37"/>
        </w:numPr>
        <w:spacing w:after="200" w:line="276" w:lineRule="auto"/>
        <w:jc w:val="both"/>
        <w:rPr>
          <w:rFonts w:ascii="Arial" w:hAnsi="Arial"/>
        </w:rPr>
      </w:pPr>
      <w:r>
        <w:rPr>
          <w:rFonts w:ascii="Arial" w:hAnsi="Arial"/>
        </w:rPr>
        <w:t>L</w:t>
      </w:r>
      <w:r w:rsidRPr="006E134E">
        <w:rPr>
          <w:rFonts w:ascii="Arial" w:hAnsi="Arial"/>
        </w:rPr>
        <w:t>as integrantes de la yunta Campeona, Subcampeona, tercera y cuarta del Campeonato Nacional de Rodeos</w:t>
      </w:r>
      <w:r>
        <w:rPr>
          <w:rFonts w:ascii="Arial" w:hAnsi="Arial"/>
        </w:rPr>
        <w:t>.</w:t>
      </w:r>
    </w:p>
    <w:p w14:paraId="70B49F73" w14:textId="77777777" w:rsidR="00CA4CE9" w:rsidRDefault="00CA4CE9" w:rsidP="00CA4CE9">
      <w:pPr>
        <w:pStyle w:val="Prrafodelista"/>
        <w:numPr>
          <w:ilvl w:val="2"/>
          <w:numId w:val="37"/>
        </w:numPr>
        <w:spacing w:after="200" w:line="276" w:lineRule="auto"/>
        <w:jc w:val="both"/>
        <w:rPr>
          <w:rFonts w:ascii="Arial" w:hAnsi="Arial"/>
        </w:rPr>
      </w:pPr>
      <w:r>
        <w:rPr>
          <w:rFonts w:ascii="Arial" w:hAnsi="Arial"/>
        </w:rPr>
        <w:t>L</w:t>
      </w:r>
      <w:r w:rsidRPr="006E134E">
        <w:rPr>
          <w:rFonts w:ascii="Arial" w:hAnsi="Arial"/>
        </w:rPr>
        <w:t>a Campeona, Subcampeona, tercera y cuarta del Campeonato Nacional de la prueba Felipe Z. Ballester categoría “A”</w:t>
      </w:r>
      <w:r>
        <w:rPr>
          <w:rFonts w:ascii="Arial" w:hAnsi="Arial"/>
        </w:rPr>
        <w:t>.</w:t>
      </w:r>
    </w:p>
    <w:p w14:paraId="5C55EA39" w14:textId="77777777" w:rsidR="00CA4CE9" w:rsidRDefault="00CA4CE9" w:rsidP="00CA4CE9">
      <w:pPr>
        <w:pStyle w:val="Prrafodelista"/>
        <w:numPr>
          <w:ilvl w:val="2"/>
          <w:numId w:val="37"/>
        </w:numPr>
        <w:spacing w:after="200" w:line="276" w:lineRule="auto"/>
        <w:jc w:val="both"/>
        <w:rPr>
          <w:rFonts w:ascii="Arial" w:hAnsi="Arial"/>
        </w:rPr>
      </w:pPr>
      <w:r>
        <w:rPr>
          <w:rFonts w:ascii="Arial" w:hAnsi="Arial"/>
        </w:rPr>
        <w:t>L</w:t>
      </w:r>
      <w:r w:rsidRPr="006E134E">
        <w:rPr>
          <w:rFonts w:ascii="Arial" w:hAnsi="Arial"/>
        </w:rPr>
        <w:t>a Ganadora, Segunda, tercera y cuarta de la Marcha Anual de Resistencia</w:t>
      </w:r>
      <w:r>
        <w:rPr>
          <w:rFonts w:ascii="Arial" w:hAnsi="Arial"/>
        </w:rPr>
        <w:t>.</w:t>
      </w:r>
    </w:p>
    <w:p w14:paraId="670778D4" w14:textId="77777777" w:rsidR="00CA4CE9" w:rsidRDefault="00CA4CE9" w:rsidP="00CA4CE9">
      <w:pPr>
        <w:pStyle w:val="Prrafodelista"/>
        <w:numPr>
          <w:ilvl w:val="2"/>
          <w:numId w:val="37"/>
        </w:numPr>
        <w:spacing w:after="200" w:line="276" w:lineRule="auto"/>
        <w:jc w:val="both"/>
        <w:rPr>
          <w:rFonts w:ascii="Arial" w:hAnsi="Arial"/>
        </w:rPr>
      </w:pPr>
      <w:r>
        <w:rPr>
          <w:rFonts w:ascii="Arial" w:hAnsi="Arial"/>
        </w:rPr>
        <w:t>E</w:t>
      </w:r>
      <w:r w:rsidRPr="006E134E">
        <w:rPr>
          <w:rFonts w:ascii="Arial" w:hAnsi="Arial"/>
        </w:rPr>
        <w:t xml:space="preserve">l Freno de Oro, Plata, </w:t>
      </w:r>
      <w:r>
        <w:rPr>
          <w:rFonts w:ascii="Arial" w:hAnsi="Arial"/>
        </w:rPr>
        <w:t>Bronce y Alpaca</w:t>
      </w:r>
      <w:r w:rsidRPr="006E134E">
        <w:rPr>
          <w:rFonts w:ascii="Arial" w:hAnsi="Arial"/>
        </w:rPr>
        <w:t xml:space="preserve"> del campeonato nacional del Freno de Oro Argentino.</w:t>
      </w:r>
    </w:p>
    <w:p w14:paraId="4FC25D4F" w14:textId="192131F4" w:rsidR="006C020B" w:rsidRDefault="0000494A" w:rsidP="006C020B">
      <w:pPr>
        <w:spacing w:after="200" w:line="276" w:lineRule="auto"/>
        <w:jc w:val="both"/>
        <w:rPr>
          <w:rFonts w:ascii="Arial" w:hAnsi="Arial"/>
        </w:rPr>
      </w:pPr>
      <w:r>
        <w:rPr>
          <w:rFonts w:ascii="Arial" w:hAnsi="Arial"/>
        </w:rPr>
        <w:t>Se aprueba el texto</w:t>
      </w:r>
      <w:r w:rsidR="00F50284">
        <w:rPr>
          <w:rFonts w:ascii="Arial" w:hAnsi="Arial"/>
        </w:rPr>
        <w:t xml:space="preserve"> hasta este punto.</w:t>
      </w:r>
    </w:p>
    <w:p w14:paraId="5106016A" w14:textId="769029E7" w:rsidR="0000494A" w:rsidRPr="001348D0" w:rsidRDefault="0000494A" w:rsidP="001348D0">
      <w:pPr>
        <w:pStyle w:val="Prrafodelista"/>
        <w:numPr>
          <w:ilvl w:val="2"/>
          <w:numId w:val="37"/>
        </w:numPr>
        <w:spacing w:after="200" w:line="276" w:lineRule="auto"/>
        <w:jc w:val="both"/>
        <w:rPr>
          <w:rFonts w:ascii="Arial" w:hAnsi="Arial"/>
          <w:highlight w:val="yellow"/>
        </w:rPr>
      </w:pPr>
      <w:r w:rsidRPr="001348D0">
        <w:rPr>
          <w:rFonts w:ascii="Arial" w:hAnsi="Arial"/>
        </w:rPr>
        <w:t xml:space="preserve">Las pruebas funcionales de las exposiciones FICC, tendrán el mismo derecho que el resto de las pruebas </w:t>
      </w:r>
      <w:r w:rsidR="00D04A3E" w:rsidRPr="001348D0">
        <w:rPr>
          <w:rFonts w:ascii="Arial" w:hAnsi="Arial"/>
        </w:rPr>
        <w:t>funcionales</w:t>
      </w:r>
      <w:r w:rsidR="00D04A3E" w:rsidRPr="001348D0">
        <w:rPr>
          <w:rFonts w:ascii="Arial" w:hAnsi="Arial"/>
          <w:highlight w:val="yellow"/>
        </w:rPr>
        <w:t>. (</w:t>
      </w:r>
      <w:r w:rsidRPr="001348D0">
        <w:rPr>
          <w:rFonts w:ascii="Arial" w:hAnsi="Arial"/>
          <w:highlight w:val="yellow"/>
        </w:rPr>
        <w:t>COPIAR TEXTO DE SEMEN)</w:t>
      </w:r>
    </w:p>
    <w:p w14:paraId="677922A1" w14:textId="05402CF0" w:rsidR="0000494A" w:rsidRDefault="0000494A" w:rsidP="0000494A">
      <w:pPr>
        <w:spacing w:after="200" w:line="276" w:lineRule="auto"/>
        <w:jc w:val="both"/>
        <w:rPr>
          <w:rFonts w:ascii="Arial" w:hAnsi="Arial"/>
        </w:rPr>
      </w:pPr>
      <w:r w:rsidRPr="0000494A">
        <w:rPr>
          <w:rFonts w:ascii="Arial" w:hAnsi="Arial"/>
        </w:rPr>
        <w:t>Como el articulo es similar al de semen congelado, se establece copiar el texto para que coincidan en ambos casos.</w:t>
      </w:r>
    </w:p>
    <w:p w14:paraId="1BE048CF" w14:textId="15AE5591" w:rsidR="00F50284" w:rsidRDefault="00F50284" w:rsidP="0000494A">
      <w:pPr>
        <w:spacing w:after="200" w:line="276" w:lineRule="auto"/>
        <w:jc w:val="both"/>
        <w:rPr>
          <w:rFonts w:ascii="Arial" w:hAnsi="Arial"/>
        </w:rPr>
      </w:pPr>
      <w:r>
        <w:rPr>
          <w:rFonts w:ascii="Arial" w:hAnsi="Arial"/>
        </w:rPr>
        <w:t>El Sr. Ricardo Matho Meabe comenta, que si bien no estuvo presente en el debate cuando se estableció incorporar a las exposiciones BP, sumaria a los campeones de categorías de las exposiciones A, ya que comparten el mérito en cuanto a los puntos.</w:t>
      </w:r>
    </w:p>
    <w:p w14:paraId="37202D23" w14:textId="679F471E" w:rsidR="00F50284" w:rsidRDefault="00F50284" w:rsidP="0000494A">
      <w:pPr>
        <w:spacing w:after="200" w:line="276" w:lineRule="auto"/>
        <w:jc w:val="both"/>
        <w:rPr>
          <w:rFonts w:ascii="Arial" w:hAnsi="Arial"/>
        </w:rPr>
      </w:pPr>
      <w:r>
        <w:rPr>
          <w:rFonts w:ascii="Arial" w:hAnsi="Arial"/>
        </w:rPr>
        <w:t xml:space="preserve">El Sr. Claudio Dowdall le responde </w:t>
      </w:r>
      <w:proofErr w:type="gramStart"/>
      <w:r>
        <w:rPr>
          <w:rFonts w:ascii="Arial" w:hAnsi="Arial"/>
        </w:rPr>
        <w:t>que</w:t>
      </w:r>
      <w:proofErr w:type="gramEnd"/>
      <w:r>
        <w:rPr>
          <w:rFonts w:ascii="Arial" w:hAnsi="Arial"/>
        </w:rPr>
        <w:t xml:space="preserve"> en ese debate, se </w:t>
      </w:r>
      <w:proofErr w:type="gramStart"/>
      <w:r>
        <w:rPr>
          <w:rFonts w:ascii="Arial" w:hAnsi="Arial"/>
        </w:rPr>
        <w:t>le</w:t>
      </w:r>
      <w:proofErr w:type="gramEnd"/>
      <w:r>
        <w:rPr>
          <w:rFonts w:ascii="Arial" w:hAnsi="Arial"/>
        </w:rPr>
        <w:t xml:space="preserve"> dio lugar a las exposiciones BP por la regionalización y no tanto por los puntos del premio Emilio Solanet</w:t>
      </w:r>
      <w:r w:rsidR="00AD50F7">
        <w:rPr>
          <w:rFonts w:ascii="Arial" w:hAnsi="Arial"/>
        </w:rPr>
        <w:t xml:space="preserve">, teniendo el plan estratégico integral de la ACCC y así lograr la sinergia </w:t>
      </w:r>
      <w:r w:rsidR="00B102C5">
        <w:rPr>
          <w:rFonts w:ascii="Arial" w:hAnsi="Arial"/>
        </w:rPr>
        <w:t>correspondiente</w:t>
      </w:r>
    </w:p>
    <w:p w14:paraId="5EFC6A48" w14:textId="49626A10" w:rsidR="000F431B" w:rsidRDefault="000F431B" w:rsidP="0000494A">
      <w:pPr>
        <w:spacing w:after="200" w:line="276" w:lineRule="auto"/>
        <w:jc w:val="both"/>
        <w:rPr>
          <w:rFonts w:ascii="Arial" w:hAnsi="Arial"/>
        </w:rPr>
      </w:pPr>
      <w:r>
        <w:rPr>
          <w:rFonts w:ascii="Arial" w:hAnsi="Arial"/>
        </w:rPr>
        <w:t>El Sr. Esteban Trotz consulta si los méritos en el caso de las hembras ¿es retroactivo también?</w:t>
      </w:r>
    </w:p>
    <w:p w14:paraId="0F886CBC" w14:textId="472E83CF" w:rsidR="000F431B" w:rsidRDefault="001348D0" w:rsidP="0000494A">
      <w:pPr>
        <w:spacing w:after="200" w:line="276" w:lineRule="auto"/>
        <w:jc w:val="both"/>
        <w:rPr>
          <w:rFonts w:ascii="Arial" w:hAnsi="Arial"/>
        </w:rPr>
      </w:pPr>
      <w:r>
        <w:rPr>
          <w:rFonts w:ascii="Arial" w:hAnsi="Arial"/>
        </w:rPr>
        <w:t xml:space="preserve">El Sr. Gonzalo Barreneche, comenta </w:t>
      </w:r>
      <w:proofErr w:type="gramStart"/>
      <w:r>
        <w:rPr>
          <w:rFonts w:ascii="Arial" w:hAnsi="Arial"/>
        </w:rPr>
        <w:t>que</w:t>
      </w:r>
      <w:proofErr w:type="gramEnd"/>
      <w:r>
        <w:rPr>
          <w:rFonts w:ascii="Arial" w:hAnsi="Arial"/>
        </w:rPr>
        <w:t xml:space="preserve"> si en machos es retroactivo, lo haría también en hembras, el criador que tome la opción es quien toma la decisión.</w:t>
      </w:r>
    </w:p>
    <w:p w14:paraId="755403CB" w14:textId="489277EC" w:rsidR="001348D0" w:rsidRDefault="001348D0" w:rsidP="0000494A">
      <w:pPr>
        <w:spacing w:after="200" w:line="276" w:lineRule="auto"/>
        <w:jc w:val="both"/>
        <w:rPr>
          <w:rFonts w:ascii="Arial" w:hAnsi="Arial"/>
        </w:rPr>
      </w:pPr>
      <w:r>
        <w:rPr>
          <w:rFonts w:ascii="Arial" w:hAnsi="Arial"/>
        </w:rPr>
        <w:t>El Sr. Carlos Solanet coincide que lo dejaría retroactivo el punto.</w:t>
      </w:r>
    </w:p>
    <w:p w14:paraId="084C92DB" w14:textId="4247A213" w:rsidR="001348D0" w:rsidRDefault="001348D0" w:rsidP="0000494A">
      <w:pPr>
        <w:spacing w:after="200" w:line="276" w:lineRule="auto"/>
        <w:jc w:val="both"/>
        <w:rPr>
          <w:rFonts w:ascii="Arial" w:hAnsi="Arial"/>
        </w:rPr>
      </w:pPr>
      <w:r>
        <w:rPr>
          <w:rFonts w:ascii="Arial" w:hAnsi="Arial"/>
        </w:rPr>
        <w:t>El Sr. Federico Argúelles comenta que dejaría detallado que el punto sea retroactivo así el reglamento es coherente con la parte de los machos.</w:t>
      </w:r>
    </w:p>
    <w:p w14:paraId="714EDF50" w14:textId="1EFDB8C2" w:rsidR="000F431B" w:rsidRDefault="000F431B" w:rsidP="0000494A">
      <w:pPr>
        <w:spacing w:after="200" w:line="276" w:lineRule="auto"/>
        <w:jc w:val="both"/>
        <w:rPr>
          <w:rFonts w:ascii="Arial" w:hAnsi="Arial"/>
        </w:rPr>
      </w:pPr>
      <w:r>
        <w:rPr>
          <w:rFonts w:ascii="Arial" w:hAnsi="Arial"/>
        </w:rPr>
        <w:t xml:space="preserve">Se aprueba </w:t>
      </w:r>
      <w:r w:rsidR="001348D0">
        <w:rPr>
          <w:rFonts w:ascii="Arial" w:hAnsi="Arial"/>
        </w:rPr>
        <w:t xml:space="preserve">incorporar que el articulo II con todos sus incisos sean retroactivo y debe ir como punto </w:t>
      </w:r>
      <w:proofErr w:type="spellStart"/>
      <w:r w:rsidR="001348D0">
        <w:rPr>
          <w:rFonts w:ascii="Arial" w:hAnsi="Arial"/>
        </w:rPr>
        <w:t>ix</w:t>
      </w:r>
      <w:proofErr w:type="spellEnd"/>
      <w:r w:rsidR="001348D0">
        <w:rPr>
          <w:rFonts w:ascii="Arial" w:hAnsi="Arial"/>
        </w:rPr>
        <w:t>)</w:t>
      </w:r>
    </w:p>
    <w:p w14:paraId="58C4DE49" w14:textId="77777777" w:rsidR="001348D0" w:rsidRDefault="001348D0" w:rsidP="001348D0">
      <w:pPr>
        <w:ind w:left="705" w:hanging="705"/>
        <w:jc w:val="both"/>
        <w:rPr>
          <w:rFonts w:ascii="Arial" w:hAnsi="Arial"/>
        </w:rPr>
      </w:pPr>
      <w:r w:rsidRPr="00CE2F24">
        <w:rPr>
          <w:rFonts w:ascii="Arial" w:hAnsi="Arial"/>
        </w:rPr>
        <w:t xml:space="preserve">III. </w:t>
      </w:r>
      <w:r>
        <w:rPr>
          <w:rFonts w:ascii="Arial" w:hAnsi="Arial"/>
        </w:rPr>
        <w:tab/>
      </w:r>
      <w:r w:rsidRPr="00BB11CF">
        <w:rPr>
          <w:rFonts w:ascii="Arial" w:hAnsi="Arial"/>
          <w:highlight w:val="magenta"/>
        </w:rPr>
        <w:t>Se deberá cumplir con todas las normas y la reglamentación vigente de los organismos correspondientes</w:t>
      </w:r>
      <w:r>
        <w:rPr>
          <w:rFonts w:ascii="Arial" w:hAnsi="Arial"/>
        </w:rPr>
        <w:t>.</w:t>
      </w:r>
    </w:p>
    <w:p w14:paraId="00A00B05" w14:textId="29135818" w:rsidR="001348D0" w:rsidRDefault="001348D0" w:rsidP="001348D0">
      <w:pPr>
        <w:ind w:left="705" w:hanging="705"/>
        <w:jc w:val="both"/>
        <w:rPr>
          <w:rFonts w:ascii="Arial" w:hAnsi="Arial"/>
        </w:rPr>
      </w:pPr>
      <w:r>
        <w:rPr>
          <w:rFonts w:ascii="Arial" w:hAnsi="Arial"/>
        </w:rPr>
        <w:t xml:space="preserve">En </w:t>
      </w:r>
      <w:r w:rsidR="008F4582">
        <w:rPr>
          <w:rFonts w:ascii="Arial" w:hAnsi="Arial"/>
        </w:rPr>
        <w:t>consecuencia,</w:t>
      </w:r>
      <w:r>
        <w:rPr>
          <w:rFonts w:ascii="Arial" w:hAnsi="Arial"/>
        </w:rPr>
        <w:t xml:space="preserve"> con el mismo punto en el articulo de los machos, se elimina el artículo.</w:t>
      </w:r>
    </w:p>
    <w:p w14:paraId="139086EA" w14:textId="77777777" w:rsidR="001348D0" w:rsidRDefault="001348D0" w:rsidP="001348D0">
      <w:pPr>
        <w:jc w:val="both"/>
        <w:rPr>
          <w:rFonts w:ascii="Arial" w:hAnsi="Arial"/>
        </w:rPr>
      </w:pPr>
      <w:r>
        <w:rPr>
          <w:rFonts w:ascii="Arial" w:hAnsi="Arial"/>
        </w:rPr>
        <w:t xml:space="preserve">IV.       </w:t>
      </w:r>
      <w:r w:rsidRPr="00FD5836">
        <w:rPr>
          <w:rFonts w:ascii="Arial" w:hAnsi="Arial"/>
        </w:rPr>
        <w:t xml:space="preserve">La receptora deberá ser de raza Criolla y de </w:t>
      </w:r>
      <w:proofErr w:type="spellStart"/>
      <w:r w:rsidRPr="00FD5836">
        <w:rPr>
          <w:rFonts w:ascii="Arial" w:hAnsi="Arial"/>
        </w:rPr>
        <w:t>pedigree</w:t>
      </w:r>
      <w:proofErr w:type="spellEnd"/>
      <w:r>
        <w:rPr>
          <w:rFonts w:ascii="Arial" w:hAnsi="Arial"/>
        </w:rPr>
        <w:t>.</w:t>
      </w:r>
    </w:p>
    <w:p w14:paraId="21C4F1A3" w14:textId="0A545A23" w:rsidR="001348D0" w:rsidRDefault="001348D0" w:rsidP="001348D0">
      <w:pPr>
        <w:jc w:val="both"/>
        <w:rPr>
          <w:rFonts w:ascii="Arial" w:hAnsi="Arial"/>
        </w:rPr>
      </w:pPr>
      <w:r>
        <w:rPr>
          <w:rFonts w:ascii="Arial" w:hAnsi="Arial"/>
        </w:rPr>
        <w:t xml:space="preserve">Queda determinado que este articulo quede con esta redacción </w:t>
      </w:r>
      <w:r w:rsidR="008F4582">
        <w:rPr>
          <w:rFonts w:ascii="Arial" w:hAnsi="Arial"/>
        </w:rPr>
        <w:t>ya que,</w:t>
      </w:r>
      <w:r>
        <w:rPr>
          <w:rFonts w:ascii="Arial" w:hAnsi="Arial"/>
        </w:rPr>
        <w:t xml:space="preserve"> como asociación de criadores, se debe establecer que las yeguas receptoras sean criollas y, si en el futuro se pueden hacer inspecciones, ya queda establecido reglamentariamente que el artículo está </w:t>
      </w:r>
      <w:r w:rsidR="008F4582">
        <w:rPr>
          <w:rFonts w:ascii="Arial" w:hAnsi="Arial"/>
        </w:rPr>
        <w:t>así</w:t>
      </w:r>
      <w:r>
        <w:rPr>
          <w:rFonts w:ascii="Arial" w:hAnsi="Arial"/>
        </w:rPr>
        <w:t xml:space="preserve"> redactado.</w:t>
      </w:r>
      <w:r w:rsidR="008F4582">
        <w:rPr>
          <w:rFonts w:ascii="Arial" w:hAnsi="Arial"/>
        </w:rPr>
        <w:t xml:space="preserve"> Mas allá de que en la práctica no siempre pasa que las yeguas receptoras sean criollas.</w:t>
      </w:r>
    </w:p>
    <w:p w14:paraId="397FA754" w14:textId="77777777" w:rsidR="004A6EF8" w:rsidRDefault="001348D0" w:rsidP="001348D0">
      <w:pPr>
        <w:ind w:left="705" w:hanging="705"/>
        <w:jc w:val="both"/>
        <w:rPr>
          <w:rFonts w:ascii="Arial" w:hAnsi="Arial"/>
        </w:rPr>
      </w:pPr>
      <w:r w:rsidRPr="00CE2F24">
        <w:rPr>
          <w:rFonts w:ascii="Arial" w:hAnsi="Arial"/>
        </w:rPr>
        <w:t xml:space="preserve">V. </w:t>
      </w:r>
      <w:r>
        <w:rPr>
          <w:rFonts w:ascii="Arial" w:hAnsi="Arial"/>
        </w:rPr>
        <w:tab/>
      </w:r>
      <w:r w:rsidRPr="00971F99">
        <w:rPr>
          <w:rFonts w:ascii="Arial" w:hAnsi="Arial"/>
          <w:highlight w:val="magenta"/>
        </w:rPr>
        <w:t>El cumplimiento de esta normativa (punto III</w:t>
      </w:r>
      <w:proofErr w:type="gramStart"/>
      <w:r w:rsidRPr="00CE2F24">
        <w:rPr>
          <w:rFonts w:ascii="Arial" w:hAnsi="Arial"/>
        </w:rPr>
        <w:t xml:space="preserve">) </w:t>
      </w:r>
      <w:r>
        <w:rPr>
          <w:rFonts w:ascii="Arial" w:hAnsi="Arial"/>
        </w:rPr>
        <w:t xml:space="preserve"> </w:t>
      </w:r>
      <w:r w:rsidRPr="004A6EF8">
        <w:rPr>
          <w:rFonts w:ascii="Arial" w:hAnsi="Arial"/>
        </w:rPr>
        <w:t>Se</w:t>
      </w:r>
      <w:proofErr w:type="gramEnd"/>
      <w:r w:rsidRPr="004A6EF8">
        <w:rPr>
          <w:rFonts w:ascii="Arial" w:hAnsi="Arial"/>
        </w:rPr>
        <w:t xml:space="preserve"> permite la comercialización y la exportación de embriones, contemplando el máximo permitido según el mérito de la yegua.</w:t>
      </w:r>
    </w:p>
    <w:p w14:paraId="182F056A" w14:textId="0973F80C" w:rsidR="00322512" w:rsidRDefault="004A6EF8" w:rsidP="004A6EF8">
      <w:pPr>
        <w:ind w:left="709" w:hanging="705"/>
        <w:jc w:val="both"/>
        <w:rPr>
          <w:rFonts w:ascii="Arial" w:hAnsi="Arial"/>
        </w:rPr>
      </w:pPr>
      <w:r>
        <w:rPr>
          <w:rFonts w:ascii="Arial" w:hAnsi="Arial"/>
        </w:rPr>
        <w:t>Se establece eliminar (marcado en rosa) la primera parte del artículo, debido a la eliminación del punto y se deja el resto del articulo que se analizará su redacción.</w:t>
      </w:r>
    </w:p>
    <w:p w14:paraId="1E9F3233" w14:textId="77777777" w:rsidR="001348D0" w:rsidRDefault="001348D0" w:rsidP="001348D0">
      <w:pPr>
        <w:pStyle w:val="Prrafodelista"/>
        <w:numPr>
          <w:ilvl w:val="0"/>
          <w:numId w:val="30"/>
        </w:numPr>
        <w:spacing w:after="200" w:line="276" w:lineRule="auto"/>
        <w:jc w:val="both"/>
        <w:rPr>
          <w:rFonts w:ascii="Arial" w:hAnsi="Arial"/>
        </w:rPr>
      </w:pPr>
      <w:r w:rsidRPr="007A0238">
        <w:rPr>
          <w:rFonts w:ascii="Arial" w:hAnsi="Arial"/>
          <w:highlight w:val="magenta"/>
        </w:rPr>
        <w:t>Los inspectores serán designados por el Consejo Directivo.</w:t>
      </w:r>
    </w:p>
    <w:p w14:paraId="5C559A6E" w14:textId="77777777" w:rsidR="001348D0" w:rsidRDefault="001348D0" w:rsidP="001348D0">
      <w:pPr>
        <w:pStyle w:val="Prrafodelista"/>
        <w:jc w:val="both"/>
        <w:rPr>
          <w:rFonts w:ascii="Arial" w:hAnsi="Arial"/>
        </w:rPr>
      </w:pPr>
    </w:p>
    <w:p w14:paraId="67AF8C59" w14:textId="76A08C99" w:rsidR="000F431B" w:rsidRDefault="004A6EF8" w:rsidP="000F431B">
      <w:pPr>
        <w:ind w:left="705" w:hanging="705"/>
        <w:jc w:val="both"/>
        <w:rPr>
          <w:rFonts w:ascii="Arial" w:hAnsi="Arial"/>
        </w:rPr>
      </w:pPr>
      <w:r>
        <w:rPr>
          <w:rFonts w:ascii="Arial" w:hAnsi="Arial"/>
        </w:rPr>
        <w:t>Se elimina este inciso.</w:t>
      </w:r>
    </w:p>
    <w:p w14:paraId="6EF8F3E3" w14:textId="77777777" w:rsidR="000F431B" w:rsidRPr="0000494A" w:rsidRDefault="000F431B" w:rsidP="0000494A">
      <w:pPr>
        <w:spacing w:after="200" w:line="276" w:lineRule="auto"/>
        <w:jc w:val="both"/>
        <w:rPr>
          <w:rFonts w:ascii="Arial" w:hAnsi="Arial"/>
        </w:rPr>
      </w:pPr>
    </w:p>
    <w:p w14:paraId="0013277B" w14:textId="4098DFE3" w:rsidR="00EB6DA6" w:rsidRPr="00EB6DA6" w:rsidRDefault="00EB6DA6" w:rsidP="00227260">
      <w:pPr>
        <w:pStyle w:val="Prrafodelista"/>
        <w:numPr>
          <w:ilvl w:val="0"/>
          <w:numId w:val="30"/>
        </w:numPr>
        <w:spacing w:after="200" w:line="276" w:lineRule="auto"/>
        <w:jc w:val="both"/>
        <w:rPr>
          <w:rFonts w:ascii="Arial" w:hAnsi="Arial"/>
          <w:highlight w:val="yellow"/>
        </w:rPr>
      </w:pPr>
      <w:r w:rsidRPr="00EB6DA6">
        <w:rPr>
          <w:rFonts w:ascii="Arial" w:hAnsi="Arial"/>
        </w:rPr>
        <w:t xml:space="preserve">En la Raza Criolla está permitido el congelamiento de embriones y una vez fallecida la madre se podrá reproducir hasta el máximo permitido por un año según su mérito, sin límite de tiempo. </w:t>
      </w:r>
    </w:p>
    <w:p w14:paraId="77384B10" w14:textId="77777777" w:rsidR="00EB6DA6" w:rsidRDefault="00EB6DA6" w:rsidP="00EB6DA6">
      <w:pPr>
        <w:pStyle w:val="Prrafodelista"/>
        <w:spacing w:after="200" w:line="276" w:lineRule="auto"/>
        <w:jc w:val="both"/>
        <w:rPr>
          <w:rFonts w:ascii="Arial" w:hAnsi="Arial"/>
        </w:rPr>
      </w:pPr>
    </w:p>
    <w:p w14:paraId="5519C1B4" w14:textId="0817159D" w:rsidR="00EB6DA6" w:rsidRDefault="00EB6DA6" w:rsidP="00EB6DA6">
      <w:pPr>
        <w:pStyle w:val="Prrafodelista"/>
        <w:spacing w:after="200" w:line="276" w:lineRule="auto"/>
        <w:jc w:val="both"/>
        <w:rPr>
          <w:rFonts w:ascii="Arial" w:hAnsi="Arial"/>
        </w:rPr>
      </w:pPr>
      <w:r>
        <w:rPr>
          <w:rFonts w:ascii="Arial" w:hAnsi="Arial"/>
        </w:rPr>
        <w:t>El Sr. Carlos Lorefice comenta que hoy la tecnología nos permite tener mejores resultados en reproducción y las yeguas hoy están reproduciéndose con muchos años, asique establecería al igual que los padrillos, el limite de los 25 años con un certificado de supervivencia a partir de ese momento.</w:t>
      </w:r>
    </w:p>
    <w:p w14:paraId="6891563B" w14:textId="77777777" w:rsidR="00EB6DA6" w:rsidRPr="00EB6DA6" w:rsidRDefault="00EB6DA6" w:rsidP="00EB6DA6">
      <w:pPr>
        <w:pStyle w:val="Prrafodelista"/>
        <w:spacing w:after="200" w:line="276" w:lineRule="auto"/>
        <w:jc w:val="both"/>
        <w:rPr>
          <w:rFonts w:ascii="Arial" w:hAnsi="Arial"/>
        </w:rPr>
      </w:pPr>
    </w:p>
    <w:p w14:paraId="7D16F299" w14:textId="39946F20" w:rsidR="00EB6DA6" w:rsidRPr="00EB6DA6" w:rsidRDefault="00EB6DA6" w:rsidP="00EB6DA6">
      <w:pPr>
        <w:rPr>
          <w:rFonts w:ascii="Arial" w:hAnsi="Arial"/>
        </w:rPr>
      </w:pPr>
      <w:r w:rsidRPr="00EB6DA6">
        <w:rPr>
          <w:rFonts w:ascii="Arial" w:hAnsi="Arial"/>
        </w:rPr>
        <w:t>El articulo queda con la siguiente aclaración: VIII.</w:t>
      </w:r>
      <w:r w:rsidRPr="00EB6DA6">
        <w:rPr>
          <w:rFonts w:ascii="Arial" w:hAnsi="Arial"/>
        </w:rPr>
        <w:tab/>
        <w:t xml:space="preserve">En la Raza Criolla </w:t>
      </w:r>
      <w:proofErr w:type="spellStart"/>
      <w:r w:rsidRPr="00EB6DA6">
        <w:rPr>
          <w:rFonts w:ascii="Arial" w:hAnsi="Arial"/>
        </w:rPr>
        <w:t>esta</w:t>
      </w:r>
      <w:proofErr w:type="spellEnd"/>
      <w:r w:rsidRPr="00EB6DA6">
        <w:rPr>
          <w:rFonts w:ascii="Arial" w:hAnsi="Arial"/>
        </w:rPr>
        <w:t xml:space="preserve"> permitido el congelamiento de embriones y una vez fallecida la madre se podrá reproducir hasta el máximo permitido por un año según su mérito, sin límite de tiempo. </w:t>
      </w:r>
      <w:r w:rsidRPr="00EB6DA6">
        <w:rPr>
          <w:rFonts w:ascii="Arial" w:hAnsi="Arial"/>
          <w:highlight w:val="yellow"/>
        </w:rPr>
        <w:t xml:space="preserve">(poner </w:t>
      </w:r>
      <w:r w:rsidR="008B2D36" w:rsidRPr="00EB6DA6">
        <w:rPr>
          <w:rFonts w:ascii="Arial" w:hAnsi="Arial"/>
          <w:highlight w:val="yellow"/>
        </w:rPr>
        <w:t>límite</w:t>
      </w:r>
      <w:r w:rsidRPr="00EB6DA6">
        <w:rPr>
          <w:rFonts w:ascii="Arial" w:hAnsi="Arial"/>
          <w:highlight w:val="yellow"/>
        </w:rPr>
        <w:t xml:space="preserve"> de edad como en padrillos)</w:t>
      </w:r>
      <w:r w:rsidRPr="00EB6DA6">
        <w:rPr>
          <w:rFonts w:ascii="Arial" w:hAnsi="Arial"/>
        </w:rPr>
        <w:t xml:space="preserve"> </w:t>
      </w:r>
    </w:p>
    <w:p w14:paraId="3EDFE082" w14:textId="77777777" w:rsidR="00EB6DA6" w:rsidRDefault="00EB6DA6" w:rsidP="00EB6DA6">
      <w:pPr>
        <w:pStyle w:val="Prrafodelista"/>
        <w:jc w:val="both"/>
        <w:rPr>
          <w:rFonts w:ascii="Arial" w:hAnsi="Arial"/>
        </w:rPr>
      </w:pPr>
    </w:p>
    <w:p w14:paraId="2DB4ACD3" w14:textId="4B2150A6" w:rsidR="00EB6DA6" w:rsidRPr="00251DB2" w:rsidRDefault="00EB6DA6" w:rsidP="00EB6DA6">
      <w:pPr>
        <w:pStyle w:val="Prrafodelista"/>
        <w:numPr>
          <w:ilvl w:val="0"/>
          <w:numId w:val="30"/>
        </w:numPr>
        <w:spacing w:after="200" w:line="276" w:lineRule="auto"/>
        <w:jc w:val="both"/>
        <w:rPr>
          <w:rFonts w:ascii="Arial" w:hAnsi="Arial"/>
        </w:rPr>
      </w:pPr>
      <w:r w:rsidRPr="00251DB2">
        <w:rPr>
          <w:rFonts w:ascii="Arial" w:hAnsi="Arial"/>
        </w:rPr>
        <w:t xml:space="preserve">En el caso de las yeguas que </w:t>
      </w:r>
      <w:r w:rsidRPr="00B34EDF">
        <w:rPr>
          <w:rFonts w:ascii="Arial" w:hAnsi="Arial"/>
          <w:highlight w:val="magenta"/>
        </w:rPr>
        <w:t>estén inscriptas en el registro de mérito</w:t>
      </w:r>
      <w:r w:rsidRPr="00251DB2">
        <w:rPr>
          <w:rFonts w:ascii="Arial" w:hAnsi="Arial"/>
        </w:rPr>
        <w:t xml:space="preserve"> podrán inscribir post </w:t>
      </w:r>
      <w:proofErr w:type="spellStart"/>
      <w:r w:rsidRPr="00251DB2">
        <w:rPr>
          <w:rFonts w:ascii="Arial" w:hAnsi="Arial"/>
        </w:rPr>
        <w:t>mortum</w:t>
      </w:r>
      <w:proofErr w:type="spellEnd"/>
      <w:r w:rsidRPr="00251DB2">
        <w:rPr>
          <w:rFonts w:ascii="Arial" w:hAnsi="Arial"/>
        </w:rPr>
        <w:t xml:space="preserve"> de la yegua hasta un máximo de 9 crías sin límite de tiempo.</w:t>
      </w:r>
    </w:p>
    <w:p w14:paraId="403D5886" w14:textId="2AF12580" w:rsidR="0000494A" w:rsidRDefault="008003B5" w:rsidP="006C020B">
      <w:pPr>
        <w:spacing w:after="200" w:line="276" w:lineRule="auto"/>
        <w:jc w:val="both"/>
        <w:rPr>
          <w:rFonts w:ascii="Arial" w:hAnsi="Arial"/>
        </w:rPr>
      </w:pPr>
      <w:r>
        <w:rPr>
          <w:rFonts w:ascii="Arial" w:hAnsi="Arial"/>
        </w:rPr>
        <w:t xml:space="preserve">El Sr. Federico Argüelles ampliaría la posibilidad </w:t>
      </w:r>
      <w:r w:rsidR="0065430F">
        <w:rPr>
          <w:rFonts w:ascii="Arial" w:hAnsi="Arial"/>
        </w:rPr>
        <w:t xml:space="preserve">a las yeguas con mérito en los demás incisos del </w:t>
      </w:r>
      <w:r w:rsidR="008B2D36">
        <w:rPr>
          <w:rFonts w:ascii="Arial" w:hAnsi="Arial"/>
        </w:rPr>
        <w:t>artículo</w:t>
      </w:r>
      <w:r w:rsidR="0065430F">
        <w:rPr>
          <w:rFonts w:ascii="Arial" w:hAnsi="Arial"/>
        </w:rPr>
        <w:t>, no solo las yeguas del registro de mérito.</w:t>
      </w:r>
    </w:p>
    <w:p w14:paraId="292688AA" w14:textId="7A3765BC" w:rsidR="0065430F" w:rsidRDefault="00CF25C9" w:rsidP="006C020B">
      <w:pPr>
        <w:spacing w:after="200" w:line="276" w:lineRule="auto"/>
        <w:jc w:val="both"/>
        <w:rPr>
          <w:rFonts w:ascii="Arial" w:hAnsi="Arial"/>
        </w:rPr>
      </w:pPr>
      <w:r>
        <w:rPr>
          <w:rFonts w:ascii="Arial" w:hAnsi="Arial"/>
        </w:rPr>
        <w:t>El Sr. Carlos Lorefice coincide con el Sr. Argüelles.</w:t>
      </w:r>
    </w:p>
    <w:p w14:paraId="4C923EE6" w14:textId="35A3E431" w:rsidR="00CF25C9" w:rsidRDefault="002F36A8" w:rsidP="006C020B">
      <w:pPr>
        <w:spacing w:after="200" w:line="276" w:lineRule="auto"/>
        <w:jc w:val="both"/>
        <w:rPr>
          <w:rFonts w:ascii="Arial" w:hAnsi="Arial"/>
        </w:rPr>
      </w:pPr>
      <w:r>
        <w:rPr>
          <w:rFonts w:ascii="Arial" w:hAnsi="Arial"/>
        </w:rPr>
        <w:t xml:space="preserve">El Sr. Gonzalo Barreneche, comenta que se podría hacer una escala de 2,3 y 9 según el </w:t>
      </w:r>
      <w:r w:rsidR="001F70E0">
        <w:rPr>
          <w:rFonts w:ascii="Arial" w:hAnsi="Arial"/>
        </w:rPr>
        <w:t>mérito</w:t>
      </w:r>
      <w:r>
        <w:rPr>
          <w:rFonts w:ascii="Arial" w:hAnsi="Arial"/>
        </w:rPr>
        <w:t>.</w:t>
      </w:r>
    </w:p>
    <w:p w14:paraId="560DAE23" w14:textId="51CCAB22" w:rsidR="002F36A8" w:rsidRDefault="002F36A8" w:rsidP="006C020B">
      <w:pPr>
        <w:spacing w:after="200" w:line="276" w:lineRule="auto"/>
        <w:jc w:val="both"/>
        <w:rPr>
          <w:rFonts w:ascii="Arial" w:hAnsi="Arial"/>
        </w:rPr>
      </w:pPr>
      <w:r>
        <w:rPr>
          <w:rFonts w:ascii="Arial" w:hAnsi="Arial"/>
        </w:rPr>
        <w:t>El Sr. Federico Argüelles retoma la palabra para decir que la tecnología hoy nos ayuda a tener mejores resultados en la reproducción y si un criador quiere hacer 9 embriones de una campeona BP, es una determinación del criador.</w:t>
      </w:r>
    </w:p>
    <w:p w14:paraId="4095330D" w14:textId="59EE969E" w:rsidR="001F70E0" w:rsidRDefault="001F70E0" w:rsidP="006C020B">
      <w:pPr>
        <w:spacing w:after="200" w:line="276" w:lineRule="auto"/>
        <w:jc w:val="both"/>
        <w:rPr>
          <w:rFonts w:ascii="Arial" w:hAnsi="Arial"/>
        </w:rPr>
      </w:pPr>
      <w:r>
        <w:rPr>
          <w:rFonts w:ascii="Arial" w:hAnsi="Arial"/>
        </w:rPr>
        <w:t>El Sr. Juan Salustiano Peirano, comenta que muchas veces el animal premiado es consecuencia de una actuación en pista o la determinación de un jurado</w:t>
      </w:r>
      <w:r w:rsidR="008B7B1B">
        <w:rPr>
          <w:rFonts w:ascii="Arial" w:hAnsi="Arial"/>
        </w:rPr>
        <w:t>.</w:t>
      </w:r>
    </w:p>
    <w:p w14:paraId="0DB34FA1" w14:textId="657AECC3" w:rsidR="008B7B1B" w:rsidRDefault="008B7B1B" w:rsidP="006C020B">
      <w:pPr>
        <w:spacing w:after="200" w:line="276" w:lineRule="auto"/>
        <w:jc w:val="both"/>
        <w:rPr>
          <w:rFonts w:ascii="Arial" w:hAnsi="Arial"/>
        </w:rPr>
      </w:pPr>
      <w:r>
        <w:rPr>
          <w:rFonts w:ascii="Arial" w:hAnsi="Arial"/>
        </w:rPr>
        <w:t>El Sr. Ricardo Matho Meabe, coincide con la postura del Sr. Argüelles y dejaría en criterio de los criadores la reproducción, ya que nadie mejor que los criadores para definir la búsqueda de la selección. El registro de mérito es una instancia superior, pero no lo limitaría a los demás méritos.</w:t>
      </w:r>
    </w:p>
    <w:p w14:paraId="3A817362" w14:textId="443BB0A0" w:rsidR="008B7B1B" w:rsidRDefault="008B7B1B" w:rsidP="006C020B">
      <w:pPr>
        <w:spacing w:after="200" w:line="276" w:lineRule="auto"/>
        <w:jc w:val="both"/>
        <w:rPr>
          <w:rFonts w:ascii="Arial" w:hAnsi="Arial"/>
        </w:rPr>
      </w:pPr>
      <w:r>
        <w:rPr>
          <w:rFonts w:ascii="Arial" w:hAnsi="Arial"/>
        </w:rPr>
        <w:t xml:space="preserve">El Sr Claudio Dowdall propone </w:t>
      </w:r>
      <w:r w:rsidR="00F702C1">
        <w:rPr>
          <w:rFonts w:ascii="Arial" w:hAnsi="Arial"/>
        </w:rPr>
        <w:t>votar entre ampliar a todos los méritos con 9 crías como opción a y como opción B, que sea 9 crías para registro de merito y 6 crías con mérito.</w:t>
      </w:r>
    </w:p>
    <w:p w14:paraId="01E6C874" w14:textId="1023BBAB" w:rsidR="002F36A8" w:rsidRDefault="00F702C1" w:rsidP="006C020B">
      <w:pPr>
        <w:spacing w:after="200" w:line="276" w:lineRule="auto"/>
        <w:jc w:val="both"/>
        <w:rPr>
          <w:rFonts w:ascii="Arial" w:hAnsi="Arial"/>
        </w:rPr>
      </w:pPr>
      <w:r>
        <w:rPr>
          <w:rFonts w:ascii="Arial" w:hAnsi="Arial"/>
        </w:rPr>
        <w:t>Votan por la opción A:</w:t>
      </w:r>
      <w:r w:rsidR="00C00547">
        <w:rPr>
          <w:rFonts w:ascii="Arial" w:hAnsi="Arial"/>
        </w:rPr>
        <w:t xml:space="preserve"> Esteban Trotz, Ricardo Matho Meabe, Rodrigo Diaz de Vivar, Guillermo Manfredini, Felipe José Ballester, Federico Argüelles, Federico Camaño, Cecilia Fernández Gotti, Guadalupe Vaccarezza y Eduardo Giuliano</w:t>
      </w:r>
    </w:p>
    <w:p w14:paraId="216B6050" w14:textId="0140A4B0" w:rsidR="00C00547" w:rsidRDefault="00C00547" w:rsidP="006C020B">
      <w:pPr>
        <w:spacing w:after="200" w:line="276" w:lineRule="auto"/>
        <w:jc w:val="both"/>
        <w:rPr>
          <w:rFonts w:ascii="Arial" w:hAnsi="Arial"/>
        </w:rPr>
      </w:pPr>
      <w:r>
        <w:rPr>
          <w:rFonts w:ascii="Arial" w:hAnsi="Arial"/>
        </w:rPr>
        <w:t>Votan por la opción B: Hugo de Achaval, Lucio Belloqc, Carlos Solanet, Sebastián Forcat, Gonzalo Barreneche y Claudio Dowdall.</w:t>
      </w:r>
    </w:p>
    <w:p w14:paraId="43D1A87D" w14:textId="350A281F" w:rsidR="00C00547" w:rsidRDefault="00C00547" w:rsidP="006C020B">
      <w:pPr>
        <w:spacing w:after="200" w:line="276" w:lineRule="auto"/>
        <w:jc w:val="both"/>
        <w:rPr>
          <w:rFonts w:ascii="Arial" w:hAnsi="Arial"/>
        </w:rPr>
      </w:pPr>
      <w:r>
        <w:rPr>
          <w:rFonts w:ascii="Arial" w:hAnsi="Arial"/>
        </w:rPr>
        <w:t>Se abstiene de votar el Sr. Santiago Miguens</w:t>
      </w:r>
    </w:p>
    <w:p w14:paraId="2015A800" w14:textId="2CA2A246" w:rsidR="006803FF" w:rsidRPr="003C0FD7" w:rsidRDefault="00C00547" w:rsidP="00CC1E38">
      <w:pPr>
        <w:pStyle w:val="Prrafodelista"/>
        <w:numPr>
          <w:ilvl w:val="0"/>
          <w:numId w:val="30"/>
        </w:numPr>
        <w:spacing w:after="200" w:line="276" w:lineRule="auto"/>
        <w:jc w:val="both"/>
        <w:rPr>
          <w:sz w:val="24"/>
          <w:szCs w:val="24"/>
        </w:rPr>
      </w:pPr>
      <w:r w:rsidRPr="003C0FD7">
        <w:rPr>
          <w:rFonts w:ascii="Arial" w:hAnsi="Arial"/>
        </w:rPr>
        <w:t xml:space="preserve">La redacción queda de la siguiente manera “En el caso de las yeguas que tengan merito (según punto II) podrán inscribir post </w:t>
      </w:r>
      <w:proofErr w:type="spellStart"/>
      <w:r w:rsidRPr="003C0FD7">
        <w:rPr>
          <w:rFonts w:ascii="Arial" w:hAnsi="Arial"/>
        </w:rPr>
        <w:t>mortum</w:t>
      </w:r>
      <w:proofErr w:type="spellEnd"/>
      <w:r w:rsidRPr="003C0FD7">
        <w:rPr>
          <w:rFonts w:ascii="Arial" w:hAnsi="Arial"/>
        </w:rPr>
        <w:t xml:space="preserve"> de la yegua hasta un máximo de 9 crías sin límite de tiempo.</w:t>
      </w:r>
    </w:p>
    <w:p w14:paraId="632BE83B" w14:textId="77777777" w:rsidR="003C0FD7" w:rsidRPr="003C0FD7" w:rsidRDefault="003C0FD7" w:rsidP="003C0FD7">
      <w:pPr>
        <w:spacing w:after="200" w:line="276" w:lineRule="auto"/>
        <w:jc w:val="both"/>
        <w:rPr>
          <w:sz w:val="24"/>
          <w:szCs w:val="24"/>
        </w:rPr>
      </w:pPr>
    </w:p>
    <w:p w14:paraId="0196EC74" w14:textId="77777777" w:rsidR="006803FF" w:rsidRPr="006803FF" w:rsidRDefault="006803FF" w:rsidP="00CE5840">
      <w:pPr>
        <w:pStyle w:val="Prrafodelista"/>
        <w:numPr>
          <w:ilvl w:val="0"/>
          <w:numId w:val="1"/>
        </w:numPr>
        <w:jc w:val="both"/>
        <w:rPr>
          <w:rFonts w:cstheme="minorHAnsi"/>
        </w:rPr>
      </w:pPr>
      <w:r>
        <w:rPr>
          <w:rFonts w:cstheme="minorHAnsi"/>
          <w:b/>
          <w:bCs/>
          <w:u w:val="single"/>
        </w:rPr>
        <w:t>Expo Otoño 2026</w:t>
      </w:r>
      <w:r w:rsidR="00606035">
        <w:rPr>
          <w:rFonts w:cstheme="minorHAnsi"/>
          <w:b/>
          <w:bCs/>
          <w:u w:val="single"/>
        </w:rPr>
        <w:t>:</w:t>
      </w:r>
    </w:p>
    <w:p w14:paraId="7569E5A9" w14:textId="57DEE973" w:rsidR="00456886" w:rsidRDefault="0059309B" w:rsidP="001A3041">
      <w:pPr>
        <w:pStyle w:val="Prrafodelista"/>
        <w:numPr>
          <w:ilvl w:val="0"/>
          <w:numId w:val="29"/>
        </w:numPr>
        <w:jc w:val="both"/>
        <w:rPr>
          <w:rFonts w:cstheme="minorHAnsi"/>
        </w:rPr>
      </w:pPr>
      <w:r w:rsidRPr="00D43D98">
        <w:rPr>
          <w:rFonts w:cstheme="minorHAnsi"/>
        </w:rPr>
        <w:t>Balance general: El Sr. Rodrigo Diaz de Vivar toma la palabra y comenta que en general estamos teniendo los mismos inconvenientes que los últimos años, si bien s</w:t>
      </w:r>
      <w:r w:rsidR="002D669E" w:rsidRPr="00D43D98">
        <w:rPr>
          <w:rFonts w:cstheme="minorHAnsi"/>
        </w:rPr>
        <w:t xml:space="preserve">iempre hay cosas que mejorar, este año, el tema pista fue más flojo que otros, entendiendo que cada raza o cada prueba tiene necesidades diferentes, considera que en esta oportunidad afectó principalmente en rodeos y </w:t>
      </w:r>
      <w:r w:rsidR="002D669E" w:rsidRPr="00D43D98">
        <w:rPr>
          <w:rFonts w:cstheme="minorHAnsi"/>
        </w:rPr>
        <w:lastRenderedPageBreak/>
        <w:t xml:space="preserve">freno de oro, en la parte de andares fue bastante complicado y las rayadas, no sabe </w:t>
      </w:r>
      <w:r w:rsidR="00D43D98" w:rsidRPr="00D43D98">
        <w:rPr>
          <w:rFonts w:cstheme="minorHAnsi"/>
        </w:rPr>
        <w:t>cuánto</w:t>
      </w:r>
      <w:r w:rsidR="002D669E" w:rsidRPr="00D43D98">
        <w:rPr>
          <w:rFonts w:cstheme="minorHAnsi"/>
        </w:rPr>
        <w:t xml:space="preserve"> se puede mejorar ese tema, pero lo menciona para dar su comentario sobre lo que se vio o vivió en la pista. En cuanto a rodeos, el primer </w:t>
      </w:r>
      <w:r w:rsidR="00D43D98" w:rsidRPr="00D43D98">
        <w:rPr>
          <w:rFonts w:cstheme="minorHAnsi"/>
        </w:rPr>
        <w:t>día</w:t>
      </w:r>
      <w:r w:rsidR="002D669E" w:rsidRPr="00D43D98">
        <w:rPr>
          <w:rFonts w:cstheme="minorHAnsi"/>
        </w:rPr>
        <w:t xml:space="preserve"> la manga estaba muy floja, eso no colaboró tampoco con el espectáculo. La vaca del hándicap considera que fue demasiado grande,</w:t>
      </w:r>
      <w:r w:rsidR="00D43D98">
        <w:rPr>
          <w:rFonts w:cstheme="minorHAnsi"/>
        </w:rPr>
        <w:t xml:space="preserve"> y eso hizo que la prueba sea difícil.</w:t>
      </w:r>
    </w:p>
    <w:p w14:paraId="6D4FAA8D" w14:textId="77777777" w:rsidR="00D43D98" w:rsidRDefault="00D43D98" w:rsidP="00D43D98">
      <w:pPr>
        <w:pStyle w:val="Prrafodelista"/>
        <w:ind w:left="1789"/>
        <w:jc w:val="both"/>
        <w:rPr>
          <w:rFonts w:cstheme="minorHAnsi"/>
        </w:rPr>
      </w:pPr>
      <w:r>
        <w:rPr>
          <w:rFonts w:cstheme="minorHAnsi"/>
        </w:rPr>
        <w:t xml:space="preserve">En cuanto a la pista para la paleteada campera y la prueba de campo, considera que es corta, que podría haber pasado algún accidente con alguna vaca y hubo un par de caídas de jinetes que no llegaron a mayores, pero es algo para tener en cuenta a futuro. </w:t>
      </w:r>
    </w:p>
    <w:p w14:paraId="4B5D8DB5" w14:textId="77777777" w:rsidR="00E91921" w:rsidRDefault="00E91921" w:rsidP="00E91921">
      <w:pPr>
        <w:pStyle w:val="Prrafodelista"/>
        <w:ind w:left="1789"/>
        <w:jc w:val="both"/>
        <w:rPr>
          <w:rFonts w:cstheme="minorHAnsi"/>
        </w:rPr>
      </w:pPr>
      <w:r>
        <w:rPr>
          <w:rFonts w:cstheme="minorHAnsi"/>
        </w:rPr>
        <w:t>En el freno de oro, como en la</w:t>
      </w:r>
      <w:r w:rsidRPr="00E91921">
        <w:rPr>
          <w:rFonts w:cstheme="minorHAnsi"/>
        </w:rPr>
        <w:t xml:space="preserve"> etapa final que están los mejores caballos</w:t>
      </w:r>
      <w:r>
        <w:rPr>
          <w:rFonts w:cstheme="minorHAnsi"/>
        </w:rPr>
        <w:t xml:space="preserve"> y </w:t>
      </w:r>
      <w:r w:rsidRPr="00E91921">
        <w:rPr>
          <w:rFonts w:cstheme="minorHAnsi"/>
        </w:rPr>
        <w:t xml:space="preserve">los mejores jinetes, </w:t>
      </w:r>
      <w:r>
        <w:rPr>
          <w:rFonts w:cstheme="minorHAnsi"/>
        </w:rPr>
        <w:t>salió todo muy bien, se vio lindo y la hacienda estuvo muy bien también.</w:t>
      </w:r>
    </w:p>
    <w:p w14:paraId="5949D114" w14:textId="5596E03C" w:rsidR="00F56F3B" w:rsidRDefault="00F56F3B" w:rsidP="00E91921">
      <w:pPr>
        <w:pStyle w:val="Prrafodelista"/>
        <w:ind w:left="1789"/>
        <w:jc w:val="both"/>
        <w:rPr>
          <w:rFonts w:cstheme="minorHAnsi"/>
        </w:rPr>
      </w:pPr>
      <w:r>
        <w:rPr>
          <w:rFonts w:cstheme="minorHAnsi"/>
        </w:rPr>
        <w:t xml:space="preserve">Felicita a </w:t>
      </w:r>
      <w:proofErr w:type="spellStart"/>
      <w:r>
        <w:rPr>
          <w:rFonts w:cstheme="minorHAnsi"/>
        </w:rPr>
        <w:t>Alumine</w:t>
      </w:r>
      <w:proofErr w:type="spellEnd"/>
      <w:r>
        <w:rPr>
          <w:rFonts w:cstheme="minorHAnsi"/>
        </w:rPr>
        <w:t xml:space="preserve"> Bravo y todo el equipo, sobre todo porque son muchas horas, y quizás habría que pensar en profesionalizar el comisariato. Y propone pensar para futuro la cantidad de actividad de todos los días, que terminamos todos cansados por la carga de pruebas.</w:t>
      </w:r>
    </w:p>
    <w:p w14:paraId="473DEED8" w14:textId="19B669FE" w:rsidR="00E91921" w:rsidRDefault="00E91921" w:rsidP="00E91921">
      <w:pPr>
        <w:pStyle w:val="Prrafodelista"/>
        <w:ind w:left="1789"/>
        <w:jc w:val="both"/>
        <w:rPr>
          <w:rFonts w:cstheme="minorHAnsi"/>
        </w:rPr>
      </w:pPr>
      <w:r>
        <w:rPr>
          <w:rFonts w:cstheme="minorHAnsi"/>
        </w:rPr>
        <w:t xml:space="preserve">Por </w:t>
      </w:r>
      <w:r w:rsidR="00F56F3B">
        <w:rPr>
          <w:rFonts w:cstheme="minorHAnsi"/>
        </w:rPr>
        <w:t>último,</w:t>
      </w:r>
      <w:r>
        <w:rPr>
          <w:rFonts w:cstheme="minorHAnsi"/>
        </w:rPr>
        <w:t xml:space="preserve"> menciona que se tendría que hacer un reconocimiento en pista a los que prestan la hacienda, no se le entregó </w:t>
      </w:r>
      <w:r w:rsidRPr="00E91921">
        <w:rPr>
          <w:rFonts w:cstheme="minorHAnsi"/>
        </w:rPr>
        <w:t>un regalo ni un nada en pist</w:t>
      </w:r>
      <w:r>
        <w:rPr>
          <w:rFonts w:cstheme="minorHAnsi"/>
        </w:rPr>
        <w:t xml:space="preserve">a, es gente que </w:t>
      </w:r>
      <w:r w:rsidRPr="00E91921">
        <w:rPr>
          <w:rFonts w:cstheme="minorHAnsi"/>
        </w:rPr>
        <w:t>aportan demasiado.</w:t>
      </w:r>
    </w:p>
    <w:p w14:paraId="1A8766C2" w14:textId="017BA61D" w:rsidR="00F56F3B" w:rsidRDefault="00F56F3B" w:rsidP="00F56F3B">
      <w:pPr>
        <w:pStyle w:val="Prrafodelista"/>
        <w:ind w:left="1789"/>
        <w:jc w:val="both"/>
        <w:rPr>
          <w:rFonts w:cstheme="minorHAnsi"/>
        </w:rPr>
      </w:pPr>
      <w:r>
        <w:rPr>
          <w:rFonts w:cstheme="minorHAnsi"/>
        </w:rPr>
        <w:t xml:space="preserve">El Sr. Claudio Dowdall comenta que el paquete de beneficios que esta disponible para que las comisiones gestionen con los que prestan la hacienda, como el beneficio de la cuota social, la publicidad en el anuario, en el </w:t>
      </w:r>
      <w:proofErr w:type="spellStart"/>
      <w:r>
        <w:rPr>
          <w:rFonts w:cstheme="minorHAnsi"/>
        </w:rPr>
        <w:t>streaming</w:t>
      </w:r>
      <w:proofErr w:type="spellEnd"/>
      <w:r>
        <w:rPr>
          <w:rFonts w:cstheme="minorHAnsi"/>
        </w:rPr>
        <w:t xml:space="preserve">, en las redes, etc. Que no quiere decir que no se pueda perfeccionar o entregar algo simbólico en pista sobre esos beneficios para que sea </w:t>
      </w:r>
      <w:proofErr w:type="spellStart"/>
      <w:r>
        <w:rPr>
          <w:rFonts w:cstheme="minorHAnsi"/>
        </w:rPr>
        <w:t>publico</w:t>
      </w:r>
      <w:proofErr w:type="spellEnd"/>
      <w:r>
        <w:rPr>
          <w:rFonts w:cstheme="minorHAnsi"/>
        </w:rPr>
        <w:t>.</w:t>
      </w:r>
    </w:p>
    <w:p w14:paraId="42F815CD" w14:textId="0F519025" w:rsidR="00F56F3B" w:rsidRDefault="00F56F3B" w:rsidP="00F56F3B">
      <w:pPr>
        <w:pStyle w:val="Prrafodelista"/>
        <w:ind w:left="1789"/>
        <w:jc w:val="both"/>
        <w:rPr>
          <w:rFonts w:cstheme="minorHAnsi"/>
        </w:rPr>
      </w:pPr>
      <w:r>
        <w:rPr>
          <w:rFonts w:cstheme="minorHAnsi"/>
        </w:rPr>
        <w:t xml:space="preserve">El Sr. Guillermo Manfredini comenta que coincide con algunas cosas mencionadas por el Sr. Diaz de Vivar y agrega que llevar casi 800 vacas a Palermo, se esta haciendo cada vez mas complicado. </w:t>
      </w:r>
      <w:r w:rsidR="00871B5D">
        <w:rPr>
          <w:rFonts w:cstheme="minorHAnsi"/>
        </w:rPr>
        <w:t>Quizás</w:t>
      </w:r>
      <w:r w:rsidR="00284EBD">
        <w:rPr>
          <w:rFonts w:cstheme="minorHAnsi"/>
        </w:rPr>
        <w:t xml:space="preserve"> hay disciplinas que hay que achicar, reconoce </w:t>
      </w:r>
      <w:proofErr w:type="gramStart"/>
      <w:r w:rsidR="00284EBD">
        <w:rPr>
          <w:rFonts w:cstheme="minorHAnsi"/>
        </w:rPr>
        <w:t>que</w:t>
      </w:r>
      <w:proofErr w:type="gramEnd"/>
      <w:r w:rsidR="00284EBD">
        <w:rPr>
          <w:rFonts w:cstheme="minorHAnsi"/>
        </w:rPr>
        <w:t xml:space="preserve"> como </w:t>
      </w:r>
      <w:r w:rsidR="00871B5D">
        <w:rPr>
          <w:rFonts w:cstheme="minorHAnsi"/>
        </w:rPr>
        <w:t>fanático</w:t>
      </w:r>
      <w:r w:rsidR="00284EBD">
        <w:rPr>
          <w:rFonts w:cstheme="minorHAnsi"/>
        </w:rPr>
        <w:t xml:space="preserve"> de los rodeos, la prueba le </w:t>
      </w:r>
      <w:r w:rsidR="00E74EBD">
        <w:rPr>
          <w:rFonts w:cstheme="minorHAnsi"/>
        </w:rPr>
        <w:t>encanta,</w:t>
      </w:r>
      <w:r w:rsidR="00284EBD">
        <w:rPr>
          <w:rFonts w:cstheme="minorHAnsi"/>
        </w:rPr>
        <w:t xml:space="preserve"> pero quizás la semifinal no debería hacerse en </w:t>
      </w:r>
      <w:proofErr w:type="gramStart"/>
      <w:r w:rsidR="00284EBD">
        <w:rPr>
          <w:rFonts w:cstheme="minorHAnsi"/>
        </w:rPr>
        <w:t>Otoño</w:t>
      </w:r>
      <w:proofErr w:type="gramEnd"/>
      <w:r w:rsidR="00284EBD">
        <w:rPr>
          <w:rFonts w:cstheme="minorHAnsi"/>
        </w:rPr>
        <w:t xml:space="preserve">, había 90 animales para el freno de oro, quizás también se puede achicar y </w:t>
      </w:r>
      <w:r w:rsidR="00871B5D">
        <w:rPr>
          <w:rFonts w:cstheme="minorHAnsi"/>
        </w:rPr>
        <w:t>en cuanto a las Paleteadas Camperas, quizás hasta que la prueba evolucione</w:t>
      </w:r>
      <w:r w:rsidR="00FC20AA">
        <w:rPr>
          <w:rFonts w:cstheme="minorHAnsi"/>
        </w:rPr>
        <w:t xml:space="preserve">, </w:t>
      </w:r>
      <w:proofErr w:type="spellStart"/>
      <w:r w:rsidR="00FC20AA">
        <w:rPr>
          <w:rFonts w:cstheme="minorHAnsi"/>
        </w:rPr>
        <w:t>mas</w:t>
      </w:r>
      <w:proofErr w:type="spellEnd"/>
      <w:r w:rsidR="00FC20AA">
        <w:rPr>
          <w:rFonts w:cstheme="minorHAnsi"/>
        </w:rPr>
        <w:t xml:space="preserve"> seguridad</w:t>
      </w:r>
      <w:r w:rsidR="00871B5D">
        <w:rPr>
          <w:rFonts w:cstheme="minorHAnsi"/>
        </w:rPr>
        <w:t xml:space="preserve"> y haya más excelencia, tendría que pensarse si es necesario hacer la final en </w:t>
      </w:r>
      <w:proofErr w:type="gramStart"/>
      <w:r w:rsidR="00871B5D">
        <w:rPr>
          <w:rFonts w:cstheme="minorHAnsi"/>
        </w:rPr>
        <w:t>Otoño</w:t>
      </w:r>
      <w:proofErr w:type="gramEnd"/>
      <w:r w:rsidR="00871B5D">
        <w:rPr>
          <w:rFonts w:cstheme="minorHAnsi"/>
        </w:rPr>
        <w:t>.</w:t>
      </w:r>
      <w:r w:rsidR="00FC20AA">
        <w:rPr>
          <w:rFonts w:cstheme="minorHAnsi"/>
        </w:rPr>
        <w:t xml:space="preserve"> Lo mismo con la copa </w:t>
      </w:r>
      <w:r w:rsidR="00E74EBD">
        <w:rPr>
          <w:rFonts w:cstheme="minorHAnsi"/>
        </w:rPr>
        <w:t>Hándicap</w:t>
      </w:r>
      <w:r w:rsidR="00FC20AA">
        <w:rPr>
          <w:rFonts w:cstheme="minorHAnsi"/>
        </w:rPr>
        <w:t>.</w:t>
      </w:r>
    </w:p>
    <w:p w14:paraId="2FB97D66" w14:textId="3AC5F5E1" w:rsidR="00FC20AA" w:rsidRDefault="00FC20AA" w:rsidP="00F56F3B">
      <w:pPr>
        <w:pStyle w:val="Prrafodelista"/>
        <w:ind w:left="1789"/>
        <w:jc w:val="both"/>
        <w:rPr>
          <w:rFonts w:cstheme="minorHAnsi"/>
        </w:rPr>
      </w:pPr>
      <w:r>
        <w:rPr>
          <w:rFonts w:cstheme="minorHAnsi"/>
        </w:rPr>
        <w:t xml:space="preserve">El Sr. Juan Salustiano Peirano, toma la palabra y comenta </w:t>
      </w:r>
      <w:proofErr w:type="gramStart"/>
      <w:r>
        <w:rPr>
          <w:rFonts w:cstheme="minorHAnsi"/>
        </w:rPr>
        <w:t>que</w:t>
      </w:r>
      <w:proofErr w:type="gramEnd"/>
      <w:r>
        <w:rPr>
          <w:rFonts w:cstheme="minorHAnsi"/>
        </w:rPr>
        <w:t xml:space="preserve"> una vez terminada la expo, se reunió la comisión de Paleteadas Camperas</w:t>
      </w:r>
      <w:r w:rsidR="00E74EBD">
        <w:rPr>
          <w:rFonts w:cstheme="minorHAnsi"/>
        </w:rPr>
        <w:t xml:space="preserve"> y el resultado del balance que hicieron en general los dejó muy conformes con todo lo que fue la prueba. Primero agradece a Marcos Cardini y equipo por todo el trabajo que hay atrás de una organización y en cuanto a las vacas, la logística, el armado de pista, todo salió muy bien, agradece a Venancio y </w:t>
      </w:r>
      <w:proofErr w:type="spellStart"/>
      <w:r w:rsidR="00E74EBD">
        <w:rPr>
          <w:rFonts w:cstheme="minorHAnsi"/>
        </w:rPr>
        <w:t>A</w:t>
      </w:r>
      <w:r w:rsidR="00B453E8">
        <w:rPr>
          <w:rFonts w:cstheme="minorHAnsi"/>
        </w:rPr>
        <w:t>l</w:t>
      </w:r>
      <w:r w:rsidR="00E74EBD">
        <w:rPr>
          <w:rFonts w:cstheme="minorHAnsi"/>
        </w:rPr>
        <w:t>umine</w:t>
      </w:r>
      <w:proofErr w:type="spellEnd"/>
      <w:r w:rsidR="00E74EBD">
        <w:rPr>
          <w:rFonts w:cstheme="minorHAnsi"/>
        </w:rPr>
        <w:t xml:space="preserve"> Bravo por el trabajo que hicieron. Desde la comisión se gestionaron presentes para quien prestó la hacienda este año, </w:t>
      </w:r>
      <w:r w:rsidR="00B453E8">
        <w:rPr>
          <w:rFonts w:cstheme="minorHAnsi"/>
        </w:rPr>
        <w:t>más</w:t>
      </w:r>
      <w:r w:rsidR="00E74EBD">
        <w:rPr>
          <w:rFonts w:cstheme="minorHAnsi"/>
        </w:rPr>
        <w:t xml:space="preserve"> allá de los beneficios, y se entregó un agradecimiento a la empresa </w:t>
      </w:r>
      <w:proofErr w:type="spellStart"/>
      <w:r w:rsidR="00E74EBD">
        <w:rPr>
          <w:rFonts w:cstheme="minorHAnsi"/>
        </w:rPr>
        <w:t>Tresnal</w:t>
      </w:r>
      <w:proofErr w:type="spellEnd"/>
      <w:r w:rsidR="00E74EBD">
        <w:rPr>
          <w:rFonts w:cstheme="minorHAnsi"/>
        </w:rPr>
        <w:t xml:space="preserve">.  </w:t>
      </w:r>
      <w:r w:rsidR="00B453E8">
        <w:rPr>
          <w:rFonts w:cstheme="minorHAnsi"/>
        </w:rPr>
        <w:t xml:space="preserve"> En cuanto a la disciplina, quedaron contentos en como se desarrollo la final, fue positivo llevar la semifinal a Bolivar, y en cuanto a los tiempos, este año, salió todo muy bien. Lo que se puede pensar en mejorar es en tener una vaca de invernada, pero por la fecha del año se complica, pero eso podría mejorar la final. En cuanto a la pista, quizás se pueden acortar los campos, pero se puede trabajar para el año que viene. Agradece a la Asociación el apoyo para con la comisión.</w:t>
      </w:r>
    </w:p>
    <w:p w14:paraId="6833C965" w14:textId="45BE8980" w:rsidR="00D00624" w:rsidRDefault="00D00624" w:rsidP="00F56F3B">
      <w:pPr>
        <w:pStyle w:val="Prrafodelista"/>
        <w:ind w:left="1789"/>
        <w:jc w:val="both"/>
        <w:rPr>
          <w:rFonts w:cstheme="minorHAnsi"/>
        </w:rPr>
      </w:pPr>
      <w:r>
        <w:rPr>
          <w:rFonts w:cstheme="minorHAnsi"/>
        </w:rPr>
        <w:t xml:space="preserve">El Sr. Lucio Bellocq, agrega que la vaca </w:t>
      </w:r>
      <w:proofErr w:type="spellStart"/>
      <w:r>
        <w:rPr>
          <w:rFonts w:cstheme="minorHAnsi"/>
        </w:rPr>
        <w:t>vacia</w:t>
      </w:r>
      <w:proofErr w:type="spellEnd"/>
      <w:r>
        <w:rPr>
          <w:rFonts w:cstheme="minorHAnsi"/>
        </w:rPr>
        <w:t xml:space="preserve"> luce </w:t>
      </w:r>
      <w:proofErr w:type="spellStart"/>
      <w:r>
        <w:rPr>
          <w:rFonts w:cstheme="minorHAnsi"/>
        </w:rPr>
        <w:t>mas</w:t>
      </w:r>
      <w:proofErr w:type="spellEnd"/>
      <w:r>
        <w:rPr>
          <w:rFonts w:cstheme="minorHAnsi"/>
        </w:rPr>
        <w:t xml:space="preserve"> la prueba, como paso con el freno de oro, pero en líneas generales, la expo fue muy buena, siempre con actividad, los tiempos se respetaron a pesar de que fueron apretados, incluso con el cambio de pista de la FZB, y salió todo como estaba programado. Agradece la presencia constante del staff de la ACCC.</w:t>
      </w:r>
    </w:p>
    <w:p w14:paraId="5CFE8504" w14:textId="48A21732" w:rsidR="00D00624" w:rsidRDefault="00D00624" w:rsidP="00F56F3B">
      <w:pPr>
        <w:pStyle w:val="Prrafodelista"/>
        <w:ind w:left="1789"/>
        <w:jc w:val="both"/>
        <w:rPr>
          <w:rFonts w:cstheme="minorHAnsi"/>
        </w:rPr>
      </w:pPr>
      <w:r>
        <w:rPr>
          <w:rFonts w:cstheme="minorHAnsi"/>
        </w:rPr>
        <w:t xml:space="preserve">El Sr. Federico Argüelles, </w:t>
      </w:r>
      <w:r w:rsidR="004C3298">
        <w:rPr>
          <w:rFonts w:cstheme="minorHAnsi"/>
        </w:rPr>
        <w:t>comenta que está bueno tener este momento para charlar algunos temas, en si el balance general de la expo es positivo, pero se pueden mejorar algunos temas. El programa esta muy cargado y no hay tiempo para nada. Hay que decidir si seguimos así o se puede mejorar</w:t>
      </w:r>
      <w:r w:rsidR="00FC6B51">
        <w:rPr>
          <w:rFonts w:cstheme="minorHAnsi"/>
        </w:rPr>
        <w:t>, para que sea más liviano</w:t>
      </w:r>
      <w:r w:rsidR="004C3298">
        <w:rPr>
          <w:rFonts w:cstheme="minorHAnsi"/>
        </w:rPr>
        <w:t>.</w:t>
      </w:r>
      <w:r w:rsidR="00FC6B51">
        <w:rPr>
          <w:rFonts w:cstheme="minorHAnsi"/>
        </w:rPr>
        <w:t xml:space="preserve"> Puede ser un evento con mucha actividad o algo mas relajado, pero debe ser una decisión institucional. En cuanto al remate, considera que finalmente no fue algo favorable, quizás se está forzando algo y, personalmente, no tiene claro como mejorarlo, siendo que el Remate Especial de Palermo si funciona y ya se le encontró un espacio, el de Otoño no encontró ese lugar y momento. En general el evento fue positivo.</w:t>
      </w:r>
    </w:p>
    <w:p w14:paraId="52AE944D" w14:textId="4D955981" w:rsidR="00FC6B51" w:rsidRDefault="00FC6B51" w:rsidP="00F56F3B">
      <w:pPr>
        <w:pStyle w:val="Prrafodelista"/>
        <w:ind w:left="1789"/>
        <w:jc w:val="both"/>
        <w:rPr>
          <w:rFonts w:cstheme="minorHAnsi"/>
        </w:rPr>
      </w:pPr>
      <w:r>
        <w:rPr>
          <w:rFonts w:cstheme="minorHAnsi"/>
        </w:rPr>
        <w:t xml:space="preserve">El Sr. Esteban Trotz toma la palabra y comenta </w:t>
      </w:r>
      <w:proofErr w:type="gramStart"/>
      <w:r>
        <w:rPr>
          <w:rFonts w:cstheme="minorHAnsi"/>
        </w:rPr>
        <w:t>que</w:t>
      </w:r>
      <w:proofErr w:type="gramEnd"/>
      <w:r>
        <w:rPr>
          <w:rFonts w:cstheme="minorHAnsi"/>
        </w:rPr>
        <w:t xml:space="preserve"> en principio, agradece el trabajo de Marcos Cardini y la comisión de exposiciones, al staff de la ACCC por el trabajo previo y durante el evento. Agradece a quienes prestaron hacienda para llevar adelante las pruebas, a la familia Bravo, a </w:t>
      </w:r>
      <w:r>
        <w:rPr>
          <w:rFonts w:cstheme="minorHAnsi"/>
        </w:rPr>
        <w:lastRenderedPageBreak/>
        <w:t xml:space="preserve">Henderson, a </w:t>
      </w:r>
      <w:proofErr w:type="spellStart"/>
      <w:r>
        <w:rPr>
          <w:rFonts w:cstheme="minorHAnsi"/>
        </w:rPr>
        <w:t>Tresnal</w:t>
      </w:r>
      <w:proofErr w:type="spellEnd"/>
      <w:r>
        <w:rPr>
          <w:rFonts w:cstheme="minorHAnsi"/>
        </w:rPr>
        <w:t xml:space="preserve"> y a Tomas Tronconi. Destaca el trabajo del comisariato con </w:t>
      </w:r>
      <w:proofErr w:type="spellStart"/>
      <w:r>
        <w:rPr>
          <w:rFonts w:cstheme="minorHAnsi"/>
        </w:rPr>
        <w:t>Alumine</w:t>
      </w:r>
      <w:proofErr w:type="spellEnd"/>
      <w:r>
        <w:rPr>
          <w:rFonts w:cstheme="minorHAnsi"/>
        </w:rPr>
        <w:t xml:space="preserve"> Bravo a la cabeza, con una agenda tan apretada, se trabaja mucho y muchas horas, el Sr. Andre Rosa quedo impresionado con la cantidad de chicos que voluntariamente trabajan en la expo.</w:t>
      </w:r>
    </w:p>
    <w:p w14:paraId="4EFDD513" w14:textId="3AF7D5D4" w:rsidR="00FC6B51" w:rsidRDefault="00FC6B51" w:rsidP="00F56F3B">
      <w:pPr>
        <w:pStyle w:val="Prrafodelista"/>
        <w:ind w:left="1789"/>
        <w:jc w:val="both"/>
        <w:rPr>
          <w:rFonts w:cstheme="minorHAnsi"/>
        </w:rPr>
      </w:pPr>
      <w:r>
        <w:rPr>
          <w:rFonts w:cstheme="minorHAnsi"/>
        </w:rPr>
        <w:t>Felicita a las comisiones de actividades funcionales que hicieron sus finales, siempre hay cosas para mejorar, pero todo estuvo a la altura del evento.</w:t>
      </w:r>
    </w:p>
    <w:p w14:paraId="49DC4429" w14:textId="0D6A7255" w:rsidR="00FC6B51" w:rsidRDefault="00FC6B51" w:rsidP="00F56F3B">
      <w:pPr>
        <w:pStyle w:val="Prrafodelista"/>
        <w:ind w:left="1789"/>
        <w:jc w:val="both"/>
        <w:rPr>
          <w:rFonts w:cstheme="minorHAnsi"/>
        </w:rPr>
      </w:pPr>
      <w:r>
        <w:rPr>
          <w:rFonts w:cstheme="minorHAnsi"/>
        </w:rPr>
        <w:t xml:space="preserve">En cuanto al remate, habría que suspenderlo, no hay caballos de nivel que salgan a la venta, en los remates del interior hay mejores caballos que salen a la venta. Recibió comentarios que falta el momento del coctel. Y en cuanto a la cantidad de animales de cada actividad, considera que se puede pensar en achicar en cuanto a la participación. Y la morfología habría que pensar si es el mejor momento el domingo a la mañana. </w:t>
      </w:r>
    </w:p>
    <w:p w14:paraId="677DBAE3" w14:textId="11844A2A" w:rsidR="00FC6B51" w:rsidRDefault="00FC6B51" w:rsidP="00FC6B51">
      <w:pPr>
        <w:pStyle w:val="Prrafodelista"/>
        <w:ind w:left="1789"/>
        <w:jc w:val="both"/>
        <w:rPr>
          <w:rFonts w:cstheme="minorHAnsi"/>
        </w:rPr>
      </w:pPr>
      <w:r>
        <w:rPr>
          <w:rFonts w:cstheme="minorHAnsi"/>
        </w:rPr>
        <w:t xml:space="preserve">El Sr. Felipe Jose Ballester, comenta que en general la expo fue muy buena, recibió comentarios de personas que no están vinculadas a la raza y fueron </w:t>
      </w:r>
      <w:r w:rsidR="00E32BCA">
        <w:rPr>
          <w:rFonts w:cstheme="minorHAnsi"/>
        </w:rPr>
        <w:t>halagos</w:t>
      </w:r>
      <w:r>
        <w:rPr>
          <w:rFonts w:cstheme="minorHAnsi"/>
        </w:rPr>
        <w:t xml:space="preserve"> respecto de la cantidad de caballos y de actividad, siempre en pista hay algo de criollos. Adhiere al comentario que es mucha hacienda para traer a Palermo, hay que pensar en achicar la cantidad de animales participantes en el freno, se hace muy largo y evaluar en todas las </w:t>
      </w:r>
      <w:r w:rsidR="00E32BCA">
        <w:rPr>
          <w:rFonts w:cstheme="minorHAnsi"/>
        </w:rPr>
        <w:t>disciplinas</w:t>
      </w:r>
      <w:r>
        <w:rPr>
          <w:rFonts w:cstheme="minorHAnsi"/>
        </w:rPr>
        <w:t xml:space="preserve"> si son </w:t>
      </w:r>
      <w:r w:rsidR="00E32BCA">
        <w:rPr>
          <w:rFonts w:cstheme="minorHAnsi"/>
        </w:rPr>
        <w:t>muchos animales para que tengamos presencia en pista, pero que haga que la agenda no sea apretada, que no deja espacio para almorzar o algún encuentro social.</w:t>
      </w:r>
    </w:p>
    <w:p w14:paraId="7A6ADD46" w14:textId="6D862E5B" w:rsidR="000B148F" w:rsidRDefault="002D3DD4" w:rsidP="000B148F">
      <w:pPr>
        <w:pStyle w:val="Prrafodelista"/>
        <w:ind w:left="1789"/>
        <w:jc w:val="both"/>
        <w:rPr>
          <w:rFonts w:cstheme="minorHAnsi"/>
        </w:rPr>
      </w:pPr>
      <w:r>
        <w:rPr>
          <w:rFonts w:cstheme="minorHAnsi"/>
        </w:rPr>
        <w:t xml:space="preserve">El Sr. Gonzalo Barreneche toma la palabra y agradece el trabajo de la comisión de exposiciones, del comisariato y del staff de la ACCC, ya que son muchas horas con muchas actividades. En cuanto al evento, comenta que lo vivió desde el lado que </w:t>
      </w:r>
      <w:r w:rsidRPr="002D3DD4">
        <w:rPr>
          <w:rFonts w:cstheme="minorHAnsi"/>
        </w:rPr>
        <w:t>fu</w:t>
      </w:r>
      <w:r>
        <w:rPr>
          <w:rFonts w:cstheme="minorHAnsi"/>
        </w:rPr>
        <w:t xml:space="preserve">e con un </w:t>
      </w:r>
      <w:r w:rsidRPr="002D3DD4">
        <w:rPr>
          <w:rFonts w:cstheme="minorHAnsi"/>
        </w:rPr>
        <w:t>caballo y después estu</w:t>
      </w:r>
      <w:r>
        <w:rPr>
          <w:rFonts w:cstheme="minorHAnsi"/>
        </w:rPr>
        <w:t xml:space="preserve">vo </w:t>
      </w:r>
      <w:r w:rsidRPr="002D3DD4">
        <w:rPr>
          <w:rFonts w:cstheme="minorHAnsi"/>
        </w:rPr>
        <w:t xml:space="preserve"> ayudand</w:t>
      </w:r>
      <w:r>
        <w:rPr>
          <w:rFonts w:cstheme="minorHAnsi"/>
        </w:rPr>
        <w:t xml:space="preserve">o a un jinete, en cuanto a las </w:t>
      </w:r>
      <w:r w:rsidRPr="002D3DD4">
        <w:rPr>
          <w:rFonts w:cstheme="minorHAnsi"/>
        </w:rPr>
        <w:t xml:space="preserve">actividades de verdad es </w:t>
      </w:r>
      <w:r>
        <w:rPr>
          <w:rFonts w:cstheme="minorHAnsi"/>
        </w:rPr>
        <w:t xml:space="preserve">que </w:t>
      </w:r>
      <w:r w:rsidRPr="002D3DD4">
        <w:rPr>
          <w:rFonts w:cstheme="minorHAnsi"/>
        </w:rPr>
        <w:t xml:space="preserve">queda muy superpuesto, una cosa con otra, </w:t>
      </w:r>
      <w:r>
        <w:rPr>
          <w:rFonts w:cstheme="minorHAnsi"/>
        </w:rPr>
        <w:t xml:space="preserve">y viéndolo desde el lado del </w:t>
      </w:r>
      <w:r w:rsidR="000B148F">
        <w:rPr>
          <w:rFonts w:cstheme="minorHAnsi"/>
        </w:rPr>
        <w:t>público</w:t>
      </w:r>
      <w:r>
        <w:rPr>
          <w:rFonts w:cstheme="minorHAnsi"/>
        </w:rPr>
        <w:t>, hay</w:t>
      </w:r>
      <w:r w:rsidRPr="002D3DD4">
        <w:rPr>
          <w:rFonts w:cstheme="minorHAnsi"/>
        </w:rPr>
        <w:t xml:space="preserve"> criollos</w:t>
      </w:r>
      <w:r>
        <w:rPr>
          <w:rFonts w:cstheme="minorHAnsi"/>
        </w:rPr>
        <w:t xml:space="preserve"> todo el tiempo de la muestra, pero habría que ver la manera de que se arranque a las </w:t>
      </w:r>
      <w:r w:rsidRPr="002D3DD4">
        <w:rPr>
          <w:rFonts w:cstheme="minorHAnsi"/>
        </w:rPr>
        <w:t>10 de la mañana</w:t>
      </w:r>
      <w:r>
        <w:rPr>
          <w:rFonts w:cstheme="minorHAnsi"/>
        </w:rPr>
        <w:t xml:space="preserve"> </w:t>
      </w:r>
      <w:r w:rsidRPr="002D3DD4">
        <w:rPr>
          <w:rFonts w:cstheme="minorHAnsi"/>
        </w:rPr>
        <w:t xml:space="preserve">y </w:t>
      </w:r>
      <w:r>
        <w:rPr>
          <w:rFonts w:cstheme="minorHAnsi"/>
        </w:rPr>
        <w:t xml:space="preserve">se </w:t>
      </w:r>
      <w:r w:rsidRPr="002D3DD4">
        <w:rPr>
          <w:rFonts w:cstheme="minorHAnsi"/>
        </w:rPr>
        <w:t>termin</w:t>
      </w:r>
      <w:r>
        <w:rPr>
          <w:rFonts w:cstheme="minorHAnsi"/>
        </w:rPr>
        <w:t xml:space="preserve">e </w:t>
      </w:r>
      <w:r w:rsidRPr="002D3DD4">
        <w:rPr>
          <w:rFonts w:cstheme="minorHAnsi"/>
        </w:rPr>
        <w:t>a las 8</w:t>
      </w:r>
      <w:r>
        <w:rPr>
          <w:rFonts w:cstheme="minorHAnsi"/>
        </w:rPr>
        <w:t>, porque u</w:t>
      </w:r>
      <w:r w:rsidRPr="002D3DD4">
        <w:rPr>
          <w:rFonts w:cstheme="minorHAnsi"/>
        </w:rPr>
        <w:t>na vez que se termina ese horario ahí adentro, no conseguís nada</w:t>
      </w:r>
      <w:r>
        <w:rPr>
          <w:rFonts w:cstheme="minorHAnsi"/>
        </w:rPr>
        <w:t xml:space="preserve"> ni para comer ni para tomar</w:t>
      </w:r>
      <w:r w:rsidR="000B148F">
        <w:rPr>
          <w:rFonts w:cstheme="minorHAnsi"/>
        </w:rPr>
        <w:t xml:space="preserve">, si eso se puede mejorar, estaría bueno. </w:t>
      </w:r>
      <w:r w:rsidR="00105B79">
        <w:rPr>
          <w:rFonts w:cstheme="minorHAnsi"/>
        </w:rPr>
        <w:t>Las actividades se pueden</w:t>
      </w:r>
      <w:r w:rsidR="00727138">
        <w:rPr>
          <w:rFonts w:cstheme="minorHAnsi"/>
        </w:rPr>
        <w:t xml:space="preserve"> achicar, pero como jinete si tiene que ir a una final, para participar en un solo momento, quizás</w:t>
      </w:r>
      <w:r w:rsidR="00105B79">
        <w:rPr>
          <w:rFonts w:cstheme="minorHAnsi"/>
        </w:rPr>
        <w:t xml:space="preserve"> eso hace que los jinetes se lo piensen en ir a un evento solo por unos minutos. En cuanto a la organización, hay que mejorar la pista auxiliar para hacer buen precalentamiento, para que en la pista los caballos ingresen con mejores condiciones de preparación.</w:t>
      </w:r>
    </w:p>
    <w:p w14:paraId="3A18794E" w14:textId="2CE65801" w:rsidR="00105B79" w:rsidRDefault="00105B79" w:rsidP="000B148F">
      <w:pPr>
        <w:pStyle w:val="Prrafodelista"/>
        <w:ind w:left="1789"/>
        <w:jc w:val="both"/>
        <w:rPr>
          <w:rFonts w:cstheme="minorHAnsi"/>
        </w:rPr>
      </w:pPr>
      <w:r>
        <w:rPr>
          <w:rFonts w:cstheme="minorHAnsi"/>
        </w:rPr>
        <w:t xml:space="preserve">El Sr. Carlos Solanet, comenta que el marco que tiene la raza en Nuestros Caballos, es muy bueno, es muy fuerte, eso no evita los problemas que puede haber, coincide con que hay que achicar para ir con lo mejor de la raza, eso va a hacer que el programa se pueda mejorar, que se pueda tener un espacio social, desde un almuerzo con amigos, hasta un coctel de socios. </w:t>
      </w:r>
      <w:proofErr w:type="spellStart"/>
      <w:r>
        <w:rPr>
          <w:rFonts w:cstheme="minorHAnsi"/>
        </w:rPr>
        <w:t>Tambien</w:t>
      </w:r>
      <w:proofErr w:type="spellEnd"/>
      <w:r>
        <w:rPr>
          <w:rFonts w:cstheme="minorHAnsi"/>
        </w:rPr>
        <w:t xml:space="preserve"> mejoraría el tema de la cantidad de vacas. En cuanto al remate, considera que no fue bueno, se tendría que ver que no coincida con otro remate particular en la misma fecha prácticamente. En general el evento estuvo muy bien.</w:t>
      </w:r>
    </w:p>
    <w:p w14:paraId="51DAB481" w14:textId="403042C6" w:rsidR="00105B79" w:rsidRDefault="00105B79" w:rsidP="000B148F">
      <w:pPr>
        <w:pStyle w:val="Prrafodelista"/>
        <w:ind w:left="1789"/>
        <w:jc w:val="both"/>
        <w:rPr>
          <w:rFonts w:cstheme="minorHAnsi"/>
        </w:rPr>
      </w:pPr>
      <w:r>
        <w:rPr>
          <w:rFonts w:cstheme="minorHAnsi"/>
        </w:rPr>
        <w:t xml:space="preserve">El Sr. Marcos Cardini comenta que, sin animo de repetir lo que ya otros mencionaron, quiere agradecer al equipo de trabajo, desde octubre se viene trabajando en </w:t>
      </w:r>
      <w:proofErr w:type="gramStart"/>
      <w:r>
        <w:rPr>
          <w:rFonts w:cstheme="minorHAnsi"/>
        </w:rPr>
        <w:t>Otoño</w:t>
      </w:r>
      <w:proofErr w:type="gramEnd"/>
      <w:r>
        <w:rPr>
          <w:rFonts w:cstheme="minorHAnsi"/>
        </w:rPr>
        <w:t xml:space="preserve">. Agradece al personal de La Rural S.A. ya que se armo el corral de la </w:t>
      </w:r>
      <w:proofErr w:type="spellStart"/>
      <w:r>
        <w:rPr>
          <w:rFonts w:cstheme="minorHAnsi"/>
        </w:rPr>
        <w:t>mangueira</w:t>
      </w:r>
      <w:proofErr w:type="spellEnd"/>
      <w:r>
        <w:rPr>
          <w:rFonts w:cstheme="minorHAnsi"/>
        </w:rPr>
        <w:t xml:space="preserve"> antes de tiempo porque se hizo una quincha nueva. Agradece a </w:t>
      </w:r>
      <w:proofErr w:type="spellStart"/>
      <w:r>
        <w:rPr>
          <w:rFonts w:cstheme="minorHAnsi"/>
        </w:rPr>
        <w:t>Alumine</w:t>
      </w:r>
      <w:proofErr w:type="spellEnd"/>
      <w:r w:rsidR="001C2C51">
        <w:rPr>
          <w:rFonts w:cstheme="minorHAnsi"/>
        </w:rPr>
        <w:t>, Feliciano</w:t>
      </w:r>
      <w:r>
        <w:rPr>
          <w:rFonts w:cstheme="minorHAnsi"/>
        </w:rPr>
        <w:t xml:space="preserve"> y Venancio Bravo, a Juana Nogues y a todos los que colaboraron en la realización de </w:t>
      </w:r>
      <w:proofErr w:type="gramStart"/>
      <w:r>
        <w:rPr>
          <w:rFonts w:cstheme="minorHAnsi"/>
        </w:rPr>
        <w:t>Otoño</w:t>
      </w:r>
      <w:proofErr w:type="gramEnd"/>
      <w:r>
        <w:rPr>
          <w:rFonts w:cstheme="minorHAnsi"/>
        </w:rPr>
        <w:t>. A todas las comisiones por el trabajo que se hizo para poder llevar adelante el evento. Si se mejoran los tiempos, se puede sumar el coctel de socios que fue lo que faltó para dar un cierre. Fueron mas las cosas positivas que las negativas.</w:t>
      </w:r>
    </w:p>
    <w:p w14:paraId="6B37B165" w14:textId="01FAC5CD" w:rsidR="00105B79" w:rsidRDefault="00105B79" w:rsidP="000B148F">
      <w:pPr>
        <w:pStyle w:val="Prrafodelista"/>
        <w:ind w:left="1789"/>
        <w:jc w:val="both"/>
        <w:rPr>
          <w:rFonts w:cstheme="minorHAnsi"/>
        </w:rPr>
      </w:pPr>
      <w:r>
        <w:rPr>
          <w:rFonts w:cstheme="minorHAnsi"/>
        </w:rPr>
        <w:t>El Sr. Claudio Dowdall comenta que</w:t>
      </w:r>
      <w:r w:rsidR="001C2C51">
        <w:rPr>
          <w:rFonts w:cstheme="minorHAnsi"/>
        </w:rPr>
        <w:t xml:space="preserve">, para no repetir lo mencionado por los directores que hablaron antes, va a hacer un informe con su visión sobre </w:t>
      </w:r>
      <w:proofErr w:type="gramStart"/>
      <w:r w:rsidR="001C2C51">
        <w:rPr>
          <w:rFonts w:cstheme="minorHAnsi"/>
        </w:rPr>
        <w:t>Otoño</w:t>
      </w:r>
      <w:proofErr w:type="gramEnd"/>
      <w:r w:rsidR="001C2C51">
        <w:rPr>
          <w:rFonts w:cstheme="minorHAnsi"/>
        </w:rPr>
        <w:t>, que se puede mejorar y que aporta cada una de las comisiones o actividades, dado que este fue su último otoño como presidente, va a hacer un informe con estadísticas sobre el evento.</w:t>
      </w:r>
    </w:p>
    <w:p w14:paraId="3633DB98" w14:textId="419A82B6" w:rsidR="0010411E" w:rsidRDefault="001C2C51" w:rsidP="0010411E">
      <w:pPr>
        <w:pStyle w:val="Prrafodelista"/>
        <w:ind w:left="1789"/>
        <w:jc w:val="both"/>
        <w:rPr>
          <w:rFonts w:cstheme="minorHAnsi"/>
        </w:rPr>
      </w:pPr>
      <w:r>
        <w:rPr>
          <w:rFonts w:cstheme="minorHAnsi"/>
        </w:rPr>
        <w:t>Mas allá de eso, resguarda y rescata el</w:t>
      </w:r>
      <w:r w:rsidR="0010411E" w:rsidRPr="0010411E">
        <w:rPr>
          <w:rFonts w:cstheme="minorHAnsi"/>
        </w:rPr>
        <w:t xml:space="preserve"> esfuerzo de todo el equipo que integra la asociación</w:t>
      </w:r>
      <w:r w:rsidR="0010411E">
        <w:rPr>
          <w:rFonts w:cstheme="minorHAnsi"/>
        </w:rPr>
        <w:t xml:space="preserve">, </w:t>
      </w:r>
      <w:r w:rsidR="0010411E" w:rsidRPr="0010411E">
        <w:rPr>
          <w:rFonts w:cstheme="minorHAnsi"/>
        </w:rPr>
        <w:t>la Comisión directiva, pasando por la Comisión de exposiciones por cada comisión de cada disciplina</w:t>
      </w:r>
      <w:r w:rsidR="0010411E">
        <w:rPr>
          <w:rFonts w:cstheme="minorHAnsi"/>
        </w:rPr>
        <w:t xml:space="preserve">, </w:t>
      </w:r>
      <w:r w:rsidR="0010411E" w:rsidRPr="0010411E">
        <w:rPr>
          <w:rFonts w:cstheme="minorHAnsi"/>
        </w:rPr>
        <w:t>el Staff y en la puesta en escena por todo el Comisariato que se puso al hombro la exposición. C</w:t>
      </w:r>
      <w:r w:rsidR="0010411E">
        <w:rPr>
          <w:rFonts w:cstheme="minorHAnsi"/>
        </w:rPr>
        <w:t xml:space="preserve">onsidera que </w:t>
      </w:r>
      <w:r w:rsidR="0010411E" w:rsidRPr="0010411E">
        <w:rPr>
          <w:rFonts w:cstheme="minorHAnsi"/>
        </w:rPr>
        <w:t xml:space="preserve">es el mejor marco y que hay </w:t>
      </w:r>
      <w:r w:rsidR="0010411E">
        <w:rPr>
          <w:rFonts w:cstheme="minorHAnsi"/>
        </w:rPr>
        <w:t>varias</w:t>
      </w:r>
      <w:r w:rsidR="0010411E" w:rsidRPr="0010411E">
        <w:rPr>
          <w:rFonts w:cstheme="minorHAnsi"/>
        </w:rPr>
        <w:t xml:space="preserve"> cosas para que se puedan ajustar para que ese mar</w:t>
      </w:r>
      <w:r w:rsidR="0010411E">
        <w:rPr>
          <w:rFonts w:cstheme="minorHAnsi"/>
        </w:rPr>
        <w:t xml:space="preserve">co todos se luzcan </w:t>
      </w:r>
      <w:proofErr w:type="spellStart"/>
      <w:r w:rsidR="0010411E">
        <w:rPr>
          <w:rFonts w:cstheme="minorHAnsi"/>
        </w:rPr>
        <w:t>aun</w:t>
      </w:r>
      <w:proofErr w:type="spellEnd"/>
      <w:r w:rsidR="0010411E">
        <w:rPr>
          <w:rFonts w:cstheme="minorHAnsi"/>
        </w:rPr>
        <w:t xml:space="preserve"> mejor. El tema de la pista auxiliar lo toma para mejorarlo, el tema de la hacienda fue un tema complejo por la seca que hay. </w:t>
      </w:r>
    </w:p>
    <w:p w14:paraId="7DF6D133" w14:textId="3C01018E" w:rsidR="0010411E" w:rsidRDefault="0010411E" w:rsidP="0010411E">
      <w:pPr>
        <w:pStyle w:val="Prrafodelista"/>
        <w:ind w:left="1789"/>
        <w:jc w:val="both"/>
        <w:rPr>
          <w:rFonts w:cstheme="minorHAnsi"/>
        </w:rPr>
      </w:pPr>
      <w:r>
        <w:rPr>
          <w:rFonts w:cstheme="minorHAnsi"/>
        </w:rPr>
        <w:lastRenderedPageBreak/>
        <w:t>Considera que la expo Otoño mejoró, fue superior a la del año pasado, es un evento que tiene a la raza en su conjunto, tenemos todas las disciplinas en un solo lugar y es muy meritorio lo que se hizo.</w:t>
      </w:r>
    </w:p>
    <w:p w14:paraId="22C75810" w14:textId="02A673C5" w:rsidR="0010411E" w:rsidRDefault="002B3F75" w:rsidP="002B3F75">
      <w:pPr>
        <w:pStyle w:val="Prrafodelista"/>
        <w:numPr>
          <w:ilvl w:val="0"/>
          <w:numId w:val="29"/>
        </w:numPr>
        <w:jc w:val="both"/>
        <w:rPr>
          <w:rFonts w:cstheme="minorHAnsi"/>
        </w:rPr>
      </w:pPr>
      <w:r>
        <w:rPr>
          <w:rFonts w:cstheme="minorHAnsi"/>
        </w:rPr>
        <w:t>Presupuesto: queda para la próxima reunión.</w:t>
      </w:r>
    </w:p>
    <w:p w14:paraId="1911DDBD" w14:textId="7E7C20C5" w:rsidR="001C2C51" w:rsidRPr="000B148F" w:rsidRDefault="001C2C51" w:rsidP="000B148F">
      <w:pPr>
        <w:pStyle w:val="Prrafodelista"/>
        <w:ind w:left="1789"/>
        <w:jc w:val="both"/>
        <w:rPr>
          <w:rFonts w:cstheme="minorHAnsi"/>
        </w:rPr>
      </w:pPr>
    </w:p>
    <w:p w14:paraId="2EC23BBD" w14:textId="7FD183D4" w:rsidR="0067024E" w:rsidRPr="00AA3DF3" w:rsidRDefault="00CE5840" w:rsidP="00AA3DF3">
      <w:pPr>
        <w:pStyle w:val="Prrafodelista"/>
        <w:numPr>
          <w:ilvl w:val="0"/>
          <w:numId w:val="1"/>
        </w:numPr>
        <w:jc w:val="both"/>
        <w:rPr>
          <w:rFonts w:cstheme="minorHAnsi"/>
          <w:b/>
          <w:bCs/>
          <w:u w:val="single"/>
        </w:rPr>
      </w:pPr>
      <w:r w:rsidRPr="00AA3DF3">
        <w:rPr>
          <w:rFonts w:cstheme="minorHAnsi"/>
          <w:b/>
          <w:bCs/>
          <w:u w:val="single"/>
        </w:rPr>
        <w:t>FICCC 2</w:t>
      </w:r>
      <w:r w:rsidR="0067024E" w:rsidRPr="00AA3DF3">
        <w:rPr>
          <w:rFonts w:cstheme="minorHAnsi"/>
          <w:b/>
          <w:bCs/>
          <w:u w:val="single"/>
        </w:rPr>
        <w:t>026:</w:t>
      </w:r>
    </w:p>
    <w:p w14:paraId="486218D0" w14:textId="77777777" w:rsidR="002B3F75" w:rsidRDefault="002B3F75" w:rsidP="000D6DE4">
      <w:pPr>
        <w:pStyle w:val="Prrafodelista"/>
        <w:numPr>
          <w:ilvl w:val="0"/>
          <w:numId w:val="23"/>
        </w:numPr>
        <w:rPr>
          <w:rFonts w:cstheme="minorHAnsi"/>
        </w:rPr>
      </w:pPr>
      <w:r w:rsidRPr="002B3F75">
        <w:rPr>
          <w:rFonts w:cstheme="minorHAnsi"/>
          <w:b/>
          <w:bCs/>
        </w:rPr>
        <w:t>Cantidad de participantes</w:t>
      </w:r>
      <w:r w:rsidR="00F96CF7" w:rsidRPr="002B3F75">
        <w:rPr>
          <w:rFonts w:cstheme="minorHAnsi"/>
          <w:b/>
          <w:bCs/>
        </w:rPr>
        <w:t xml:space="preserve">: </w:t>
      </w:r>
      <w:r w:rsidR="00F96CF7" w:rsidRPr="002B3F75">
        <w:rPr>
          <w:rFonts w:cstheme="minorHAnsi"/>
        </w:rPr>
        <w:t>La</w:t>
      </w:r>
      <w:r w:rsidR="00CE5840" w:rsidRPr="002B3F75">
        <w:rPr>
          <w:rFonts w:cstheme="minorHAnsi"/>
        </w:rPr>
        <w:t xml:space="preserve"> Srita. Giselle Del Rosso </w:t>
      </w:r>
      <w:r w:rsidR="00F96CF7" w:rsidRPr="002B3F75">
        <w:rPr>
          <w:rFonts w:cstheme="minorHAnsi"/>
        </w:rPr>
        <w:t xml:space="preserve">comenta que </w:t>
      </w:r>
      <w:r w:rsidRPr="002B3F75">
        <w:rPr>
          <w:rFonts w:cstheme="minorHAnsi"/>
        </w:rPr>
        <w:t>en morfología habrá 25 animales participantes, en FZB son 5, en Rodeos hay 5 yuntas, en Freno de Oro son 6 hembras y 7 machos y en paleteadas camperas hay 8 yuntas. Son 63 animales que viajan y 3 que están en el exterior.</w:t>
      </w:r>
    </w:p>
    <w:p w14:paraId="7CFBD4A3" w14:textId="77777777" w:rsidR="002B3F75" w:rsidRDefault="002B3F75" w:rsidP="000D6DE4">
      <w:pPr>
        <w:pStyle w:val="Prrafodelista"/>
        <w:numPr>
          <w:ilvl w:val="0"/>
          <w:numId w:val="23"/>
        </w:numPr>
        <w:rPr>
          <w:rFonts w:cstheme="minorHAnsi"/>
        </w:rPr>
      </w:pPr>
      <w:r>
        <w:rPr>
          <w:rFonts w:cstheme="minorHAnsi"/>
          <w:b/>
          <w:bCs/>
        </w:rPr>
        <w:t xml:space="preserve">Paquete turístico: </w:t>
      </w:r>
      <w:r w:rsidR="00F96CF7" w:rsidRPr="002B3F75">
        <w:rPr>
          <w:rFonts w:cstheme="minorHAnsi"/>
        </w:rPr>
        <w:t xml:space="preserve"> </w:t>
      </w:r>
      <w:r>
        <w:rPr>
          <w:rFonts w:cstheme="minorHAnsi"/>
        </w:rPr>
        <w:t xml:space="preserve">La Srita. Giselle Del Rosso comenta que estos son los últimos días para hacer reservas del paquete turístico para viajar a Montevideo. Hoy hay 28 habitaciones reservadas para unas 60 personas, pero aun nos dieron unos días </w:t>
      </w:r>
      <w:proofErr w:type="spellStart"/>
      <w:r>
        <w:rPr>
          <w:rFonts w:cstheme="minorHAnsi"/>
        </w:rPr>
        <w:t>mas</w:t>
      </w:r>
      <w:proofErr w:type="spellEnd"/>
      <w:r>
        <w:rPr>
          <w:rFonts w:cstheme="minorHAnsi"/>
        </w:rPr>
        <w:t xml:space="preserve"> para sumar reservas.</w:t>
      </w:r>
    </w:p>
    <w:p w14:paraId="44F1E5C3" w14:textId="3B252299" w:rsidR="00F26120" w:rsidRDefault="00F26120" w:rsidP="00785AE8">
      <w:pPr>
        <w:pStyle w:val="Prrafodelista"/>
        <w:numPr>
          <w:ilvl w:val="0"/>
          <w:numId w:val="23"/>
        </w:numPr>
        <w:ind w:left="1276"/>
        <w:jc w:val="both"/>
        <w:rPr>
          <w:rFonts w:cstheme="minorHAnsi"/>
        </w:rPr>
      </w:pPr>
      <w:r>
        <w:rPr>
          <w:rFonts w:cstheme="minorHAnsi"/>
          <w:b/>
          <w:bCs/>
        </w:rPr>
        <w:t>Pago de participación</w:t>
      </w:r>
      <w:r w:rsidR="00F96CF7" w:rsidRPr="00F96CF7">
        <w:rPr>
          <w:rFonts w:cstheme="minorHAnsi"/>
          <w:b/>
          <w:bCs/>
        </w:rPr>
        <w:t>:</w:t>
      </w:r>
      <w:r w:rsidR="00DE0F1A" w:rsidRPr="00F96CF7">
        <w:rPr>
          <w:rFonts w:cstheme="minorHAnsi"/>
        </w:rPr>
        <w:t xml:space="preserve"> </w:t>
      </w:r>
      <w:r>
        <w:rPr>
          <w:rFonts w:cstheme="minorHAnsi"/>
        </w:rPr>
        <w:t xml:space="preserve">El Sr. Marcos Cardini comenta que hoy a la mañana nos informaron que una yunta de paleteadas camperas no puede participar por la dificultad en hacer el pago de los U$D 2300 por animal. Consulta al Consejo como manejar el tema que ya en reuniones anteriores se definió </w:t>
      </w:r>
      <w:r w:rsidR="00084392">
        <w:rPr>
          <w:rFonts w:cstheme="minorHAnsi"/>
        </w:rPr>
        <w:t>que,</w:t>
      </w:r>
      <w:r>
        <w:rPr>
          <w:rFonts w:cstheme="minorHAnsi"/>
        </w:rPr>
        <w:t xml:space="preserve"> pasada una fecha, el pago era total para los participantes que confirmaron su asistencia. </w:t>
      </w:r>
    </w:p>
    <w:p w14:paraId="10F03C84" w14:textId="07589015" w:rsidR="0088587E" w:rsidRDefault="00F26120" w:rsidP="00F26120">
      <w:pPr>
        <w:pStyle w:val="Prrafodelista"/>
        <w:ind w:left="1276"/>
        <w:jc w:val="both"/>
        <w:rPr>
          <w:rFonts w:cstheme="minorHAnsi"/>
        </w:rPr>
      </w:pPr>
      <w:r>
        <w:rPr>
          <w:rFonts w:cstheme="minorHAnsi"/>
        </w:rPr>
        <w:t xml:space="preserve">Luego de un debate sobre </w:t>
      </w:r>
      <w:r w:rsidR="00767444">
        <w:rPr>
          <w:rFonts w:cstheme="minorHAnsi"/>
        </w:rPr>
        <w:t>cuál</w:t>
      </w:r>
      <w:r>
        <w:rPr>
          <w:rFonts w:cstheme="minorHAnsi"/>
        </w:rPr>
        <w:t xml:space="preserve"> </w:t>
      </w:r>
      <w:r w:rsidR="00767444">
        <w:rPr>
          <w:rFonts w:cstheme="minorHAnsi"/>
        </w:rPr>
        <w:t>sería</w:t>
      </w:r>
      <w:r>
        <w:rPr>
          <w:rFonts w:cstheme="minorHAnsi"/>
        </w:rPr>
        <w:t xml:space="preserve"> el impacto para los demás expositores o para la ACCC, se establece </w:t>
      </w:r>
      <w:r w:rsidR="00084392">
        <w:rPr>
          <w:rFonts w:cstheme="minorHAnsi"/>
        </w:rPr>
        <w:t>por mayoría de los directores presentes que las inscripciones deben pagarse completamente, tal como se estableció anteriormente por Consejo Directivo.</w:t>
      </w:r>
    </w:p>
    <w:p w14:paraId="1FD59C3B" w14:textId="5AD29489" w:rsidR="005D4443" w:rsidRPr="001A5FE8" w:rsidRDefault="001A5FE8" w:rsidP="00624AB6">
      <w:pPr>
        <w:pStyle w:val="Prrafodelista"/>
        <w:numPr>
          <w:ilvl w:val="0"/>
          <w:numId w:val="23"/>
        </w:numPr>
        <w:ind w:left="1276"/>
        <w:jc w:val="both"/>
        <w:rPr>
          <w:rFonts w:cstheme="minorHAnsi"/>
        </w:rPr>
      </w:pPr>
      <w:r w:rsidRPr="001A5FE8">
        <w:rPr>
          <w:rFonts w:cstheme="minorHAnsi"/>
          <w:b/>
          <w:bCs/>
        </w:rPr>
        <w:t>Stand Institucional</w:t>
      </w:r>
      <w:r w:rsidR="00E057D9" w:rsidRPr="001A5FE8">
        <w:rPr>
          <w:rFonts w:cstheme="minorHAnsi"/>
          <w:b/>
          <w:bCs/>
        </w:rPr>
        <w:t>:</w:t>
      </w:r>
      <w:r w:rsidR="00E057D9" w:rsidRPr="001A5FE8">
        <w:rPr>
          <w:rFonts w:cstheme="minorHAnsi"/>
        </w:rPr>
        <w:t xml:space="preserve"> </w:t>
      </w:r>
      <w:r w:rsidRPr="001A5FE8">
        <w:rPr>
          <w:rFonts w:cstheme="minorHAnsi"/>
        </w:rPr>
        <w:t>Se está trabajando con dos proveedores para hacer el stand que nos asignaron en Prado para poner una impronta de la ACCC y de Argentina. En la próxima reunión ya definiremos propuesta y la presentaremos</w:t>
      </w:r>
      <w:r w:rsidR="00E057D9" w:rsidRPr="001A5FE8">
        <w:rPr>
          <w:rFonts w:cstheme="minorHAnsi"/>
        </w:rPr>
        <w:t>.</w:t>
      </w:r>
    </w:p>
    <w:p w14:paraId="7A06F9E5" w14:textId="77777777" w:rsidR="00660678" w:rsidRPr="0088587E" w:rsidRDefault="00660678" w:rsidP="00D51D4B">
      <w:pPr>
        <w:pStyle w:val="Prrafodelista"/>
        <w:ind w:left="1276"/>
        <w:jc w:val="both"/>
        <w:rPr>
          <w:rFonts w:cstheme="minorHAnsi"/>
        </w:rPr>
      </w:pPr>
    </w:p>
    <w:p w14:paraId="764EB9AD" w14:textId="204351DF" w:rsidR="0047161C" w:rsidRPr="00274720" w:rsidRDefault="001A5FE8" w:rsidP="00225B21">
      <w:pPr>
        <w:pStyle w:val="Prrafodelista"/>
        <w:numPr>
          <w:ilvl w:val="0"/>
          <w:numId w:val="1"/>
        </w:numPr>
        <w:spacing w:after="0"/>
        <w:ind w:left="426" w:firstLine="0"/>
        <w:jc w:val="both"/>
        <w:rPr>
          <w:rFonts w:cstheme="minorHAnsi"/>
          <w:b/>
          <w:bCs/>
          <w:u w:val="single"/>
        </w:rPr>
      </w:pPr>
      <w:r>
        <w:rPr>
          <w:rFonts w:cstheme="minorHAnsi"/>
          <w:b/>
          <w:bCs/>
          <w:u w:val="single"/>
        </w:rPr>
        <w:t>Comisión Marcha FFE 2027</w:t>
      </w:r>
      <w:r w:rsidR="00274720" w:rsidRPr="00274720">
        <w:rPr>
          <w:rFonts w:cstheme="minorHAnsi"/>
          <w:b/>
          <w:bCs/>
          <w:u w:val="single"/>
        </w:rPr>
        <w:t>:</w:t>
      </w:r>
    </w:p>
    <w:p w14:paraId="55D5B624" w14:textId="77777777" w:rsidR="001A5FE8" w:rsidRPr="001A5FE8" w:rsidRDefault="001A5FE8" w:rsidP="00A56FDD">
      <w:pPr>
        <w:pStyle w:val="Prrafodelista"/>
        <w:numPr>
          <w:ilvl w:val="0"/>
          <w:numId w:val="25"/>
        </w:numPr>
        <w:spacing w:after="0"/>
        <w:ind w:left="709" w:hanging="283"/>
        <w:jc w:val="both"/>
        <w:rPr>
          <w:rFonts w:cstheme="minorHAnsi"/>
        </w:rPr>
      </w:pPr>
      <w:r w:rsidRPr="001A5FE8">
        <w:rPr>
          <w:rFonts w:cstheme="minorHAnsi"/>
        </w:rPr>
        <w:t>EL Sr. Claudio Dowdall comenta que la Sra. Elena Cataldi seguirá al frente de la organización de la Marcha para 2027, con parte del equipo que estaba a cargo y se suman en esta oportunidad Dolores Romero y Hugo Saravia, la zona de la marcha será Cafayate, que no repite lugares donde se hizo hace unos 10 años, y se está trabajando ya en el recorrido y en el tema de la gastronomía.</w:t>
      </w:r>
    </w:p>
    <w:p w14:paraId="7EC8E1DD" w14:textId="6F1F149B" w:rsidR="001A5FE8" w:rsidRPr="001A5FE8" w:rsidRDefault="001A5FE8" w:rsidP="001A5FE8">
      <w:pPr>
        <w:pStyle w:val="Prrafodelista"/>
        <w:widowControl w:val="0"/>
        <w:numPr>
          <w:ilvl w:val="0"/>
          <w:numId w:val="31"/>
        </w:numPr>
        <w:autoSpaceDE w:val="0"/>
        <w:autoSpaceDN w:val="0"/>
        <w:spacing w:before="180" w:after="0" w:line="261" w:lineRule="auto"/>
        <w:ind w:left="567" w:right="119" w:firstLine="0"/>
        <w:jc w:val="both"/>
        <w:rPr>
          <w:i/>
          <w:iCs/>
          <w:lang w:val="es-ES"/>
        </w:rPr>
      </w:pPr>
      <w:r w:rsidRPr="001A5FE8">
        <w:rPr>
          <w:rFonts w:cstheme="minorHAnsi"/>
        </w:rPr>
        <w:t xml:space="preserve">La fecha será definida mas adelante, pero en principio sería </w:t>
      </w:r>
      <w:r w:rsidR="00B21BAC" w:rsidRPr="001A5FE8">
        <w:rPr>
          <w:rFonts w:cstheme="minorHAnsi"/>
        </w:rPr>
        <w:t>última</w:t>
      </w:r>
      <w:r w:rsidRPr="001A5FE8">
        <w:rPr>
          <w:rFonts w:cstheme="minorHAnsi"/>
        </w:rPr>
        <w:t xml:space="preserve"> semana de enero.</w:t>
      </w:r>
    </w:p>
    <w:p w14:paraId="400681DA" w14:textId="72167BAE" w:rsidR="001A5FE8" w:rsidRPr="001A5FE8" w:rsidRDefault="001A5FE8" w:rsidP="001A5FE8">
      <w:pPr>
        <w:pStyle w:val="Prrafodelista"/>
        <w:widowControl w:val="0"/>
        <w:numPr>
          <w:ilvl w:val="0"/>
          <w:numId w:val="1"/>
        </w:numPr>
        <w:autoSpaceDE w:val="0"/>
        <w:autoSpaceDN w:val="0"/>
        <w:spacing w:before="180" w:after="0" w:line="261" w:lineRule="auto"/>
        <w:ind w:right="119"/>
        <w:jc w:val="both"/>
        <w:rPr>
          <w:lang w:val="es-ES"/>
        </w:rPr>
      </w:pPr>
      <w:r w:rsidRPr="001A5FE8">
        <w:rPr>
          <w:b/>
          <w:bCs/>
          <w:lang w:val="es-ES"/>
        </w:rPr>
        <w:t>Reglamento prueba de doma menores</w:t>
      </w:r>
      <w:r w:rsidRPr="001A5FE8">
        <w:rPr>
          <w:lang w:val="es-ES"/>
        </w:rPr>
        <w:t xml:space="preserve">: pasa a la siguiente </w:t>
      </w:r>
      <w:r w:rsidR="00B21BAC" w:rsidRPr="001A5FE8">
        <w:rPr>
          <w:lang w:val="es-ES"/>
        </w:rPr>
        <w:t>reunión</w:t>
      </w:r>
    </w:p>
    <w:p w14:paraId="00E5052E" w14:textId="462561F5" w:rsidR="001A5FE8" w:rsidRPr="00B21BAC" w:rsidRDefault="001A5FE8" w:rsidP="001A5FE8">
      <w:pPr>
        <w:pStyle w:val="Prrafodelista"/>
        <w:widowControl w:val="0"/>
        <w:numPr>
          <w:ilvl w:val="0"/>
          <w:numId w:val="1"/>
        </w:numPr>
        <w:autoSpaceDE w:val="0"/>
        <w:autoSpaceDN w:val="0"/>
        <w:spacing w:before="180" w:after="0" w:line="261" w:lineRule="auto"/>
        <w:ind w:right="119"/>
        <w:jc w:val="both"/>
        <w:rPr>
          <w:b/>
          <w:bCs/>
          <w:lang w:val="es-ES"/>
        </w:rPr>
      </w:pPr>
      <w:r w:rsidRPr="00B21BAC">
        <w:rPr>
          <w:b/>
          <w:bCs/>
          <w:lang w:val="es-ES"/>
        </w:rPr>
        <w:t>Temario de Comisiones Funcionales:</w:t>
      </w:r>
    </w:p>
    <w:p w14:paraId="3233C5A2" w14:textId="18113C8B" w:rsidR="003B04DC" w:rsidRDefault="001A5FE8" w:rsidP="001A5FE8">
      <w:pPr>
        <w:pStyle w:val="Prrafodelista"/>
        <w:widowControl w:val="0"/>
        <w:autoSpaceDE w:val="0"/>
        <w:autoSpaceDN w:val="0"/>
        <w:spacing w:before="180" w:after="0" w:line="261" w:lineRule="auto"/>
        <w:ind w:right="119"/>
        <w:jc w:val="both"/>
        <w:rPr>
          <w:lang w:val="es-ES"/>
        </w:rPr>
      </w:pPr>
      <w:r w:rsidRPr="001A5FE8">
        <w:rPr>
          <w:lang w:val="es-ES"/>
        </w:rPr>
        <w:t>Rodeos: se recuerda que hay tiempo hasta el 30 de junio para pedir sedes de instancias finales de Rodeos. Se dará prioridad a las sedes que contengan exposiciones u otras actividades, capacidad hotelera, etc. Es obligatoria la presencia de ambulancia en el evento.</w:t>
      </w:r>
    </w:p>
    <w:p w14:paraId="4FEC15E2" w14:textId="152B7FA3" w:rsidR="00295642" w:rsidRDefault="00295642" w:rsidP="00295642">
      <w:pPr>
        <w:pStyle w:val="Prrafodelista"/>
        <w:widowControl w:val="0"/>
        <w:numPr>
          <w:ilvl w:val="0"/>
          <w:numId w:val="1"/>
        </w:numPr>
        <w:autoSpaceDE w:val="0"/>
        <w:autoSpaceDN w:val="0"/>
        <w:spacing w:before="180" w:after="0" w:line="261" w:lineRule="auto"/>
        <w:ind w:right="119"/>
        <w:jc w:val="both"/>
        <w:rPr>
          <w:lang w:val="es-ES"/>
        </w:rPr>
      </w:pPr>
      <w:r w:rsidRPr="00295642">
        <w:rPr>
          <w:b/>
          <w:bCs/>
          <w:lang w:val="es-ES"/>
        </w:rPr>
        <w:t>Comisión de Comunicación y marketing</w:t>
      </w:r>
      <w:r>
        <w:rPr>
          <w:lang w:val="es-ES"/>
        </w:rPr>
        <w:t>: pasa a la siguiente reunión</w:t>
      </w:r>
    </w:p>
    <w:p w14:paraId="69C121BE" w14:textId="0EC495DF" w:rsidR="00B21BAC" w:rsidRDefault="00B21BAC" w:rsidP="00B21BAC">
      <w:pPr>
        <w:pStyle w:val="Prrafodelista"/>
        <w:widowControl w:val="0"/>
        <w:numPr>
          <w:ilvl w:val="0"/>
          <w:numId w:val="1"/>
        </w:numPr>
        <w:autoSpaceDE w:val="0"/>
        <w:autoSpaceDN w:val="0"/>
        <w:spacing w:before="180" w:after="0" w:line="261" w:lineRule="auto"/>
        <w:ind w:right="119"/>
        <w:jc w:val="both"/>
        <w:rPr>
          <w:lang w:val="es-ES"/>
        </w:rPr>
      </w:pPr>
      <w:r w:rsidRPr="00295642">
        <w:rPr>
          <w:b/>
          <w:bCs/>
          <w:lang w:val="es-ES"/>
        </w:rPr>
        <w:t>Correspondencia</w:t>
      </w:r>
      <w:r>
        <w:rPr>
          <w:lang w:val="es-ES"/>
        </w:rPr>
        <w:t>:</w:t>
      </w:r>
    </w:p>
    <w:p w14:paraId="25F24CEC" w14:textId="6CE4159C" w:rsidR="006F448B" w:rsidRDefault="00B21BAC" w:rsidP="006F448B">
      <w:pPr>
        <w:pStyle w:val="Prrafodelista"/>
        <w:widowControl w:val="0"/>
        <w:autoSpaceDE w:val="0"/>
        <w:autoSpaceDN w:val="0"/>
        <w:spacing w:before="180" w:after="0" w:line="261" w:lineRule="auto"/>
        <w:ind w:right="119"/>
        <w:jc w:val="both"/>
        <w:rPr>
          <w:lang w:val="es-ES"/>
        </w:rPr>
      </w:pPr>
      <w:r>
        <w:rPr>
          <w:lang w:val="es-ES"/>
        </w:rPr>
        <w:t xml:space="preserve">Nota del Sr. </w:t>
      </w:r>
      <w:r w:rsidR="006F448B">
        <w:rPr>
          <w:lang w:val="es-ES"/>
        </w:rPr>
        <w:t>Héctor</w:t>
      </w:r>
      <w:r>
        <w:rPr>
          <w:lang w:val="es-ES"/>
        </w:rPr>
        <w:t xml:space="preserve"> Decuzzi: </w:t>
      </w:r>
      <w:r w:rsidR="00295642">
        <w:rPr>
          <w:lang w:val="es-ES"/>
        </w:rPr>
        <w:t>El Socio presento una nota respecto de la atención del delegado regional, la misma se deriva a la secretaria.</w:t>
      </w:r>
    </w:p>
    <w:p w14:paraId="281B3F84" w14:textId="77777777" w:rsidR="0060676B" w:rsidRDefault="0060676B" w:rsidP="0060676B">
      <w:pPr>
        <w:pStyle w:val="Prrafodelista"/>
        <w:widowControl w:val="0"/>
        <w:tabs>
          <w:tab w:val="left" w:pos="567"/>
        </w:tabs>
        <w:autoSpaceDE w:val="0"/>
        <w:autoSpaceDN w:val="0"/>
        <w:spacing w:before="180" w:after="0" w:line="261" w:lineRule="auto"/>
        <w:ind w:left="567" w:right="119"/>
        <w:jc w:val="both"/>
        <w:rPr>
          <w:lang w:val="es-ES"/>
        </w:rPr>
      </w:pPr>
    </w:p>
    <w:p w14:paraId="38141D38" w14:textId="4322C639" w:rsidR="00DB0A0D" w:rsidRPr="00DB5F2F" w:rsidRDefault="00225B21" w:rsidP="0060676B">
      <w:pPr>
        <w:pStyle w:val="Prrafodelista"/>
        <w:widowControl w:val="0"/>
        <w:tabs>
          <w:tab w:val="left" w:pos="567"/>
        </w:tabs>
        <w:autoSpaceDE w:val="0"/>
        <w:autoSpaceDN w:val="0"/>
        <w:spacing w:before="180" w:after="0" w:line="261" w:lineRule="auto"/>
        <w:ind w:left="567" w:right="119"/>
        <w:jc w:val="both"/>
        <w:rPr>
          <w:lang w:val="es-ES"/>
        </w:rPr>
      </w:pPr>
      <w:r>
        <w:rPr>
          <w:lang w:val="es-ES"/>
        </w:rPr>
        <w:t>Siendo</w:t>
      </w:r>
      <w:r w:rsidR="00DB0A0D" w:rsidRPr="00DB5F2F">
        <w:rPr>
          <w:lang w:val="es-ES"/>
        </w:rPr>
        <w:t xml:space="preserve"> las </w:t>
      </w:r>
      <w:r w:rsidR="006F448B">
        <w:rPr>
          <w:lang w:val="es-ES"/>
        </w:rPr>
        <w:t>20</w:t>
      </w:r>
      <w:r>
        <w:rPr>
          <w:lang w:val="es-ES"/>
        </w:rPr>
        <w:t xml:space="preserve">:40 </w:t>
      </w:r>
      <w:proofErr w:type="spellStart"/>
      <w:r>
        <w:rPr>
          <w:lang w:val="es-ES"/>
        </w:rPr>
        <w:t>hs</w:t>
      </w:r>
      <w:proofErr w:type="spellEnd"/>
      <w:r w:rsidR="00DB5F2F" w:rsidRPr="00DB5F2F">
        <w:rPr>
          <w:lang w:val="es-ES"/>
        </w:rPr>
        <w:t xml:space="preserve">. se da por finalizada la reunión y se convoca para el próximo </w:t>
      </w:r>
      <w:r w:rsidR="003E4274">
        <w:rPr>
          <w:lang w:val="es-ES"/>
        </w:rPr>
        <w:t xml:space="preserve">lunes </w:t>
      </w:r>
      <w:r>
        <w:rPr>
          <w:lang w:val="es-ES"/>
        </w:rPr>
        <w:t>2</w:t>
      </w:r>
      <w:r w:rsidR="006F448B">
        <w:rPr>
          <w:lang w:val="es-ES"/>
        </w:rPr>
        <w:t>7</w:t>
      </w:r>
      <w:r w:rsidR="00CC5326">
        <w:rPr>
          <w:lang w:val="es-ES"/>
        </w:rPr>
        <w:t xml:space="preserve"> de</w:t>
      </w:r>
      <w:r w:rsidR="006F448B">
        <w:rPr>
          <w:lang w:val="es-ES"/>
        </w:rPr>
        <w:t xml:space="preserve"> abril a las </w:t>
      </w:r>
      <w:r w:rsidR="00CC5326">
        <w:rPr>
          <w:lang w:val="es-ES"/>
        </w:rPr>
        <w:t xml:space="preserve">17:30 </w:t>
      </w:r>
      <w:proofErr w:type="spellStart"/>
      <w:r w:rsidR="00CC5326">
        <w:rPr>
          <w:lang w:val="es-ES"/>
        </w:rPr>
        <w:t>hs</w:t>
      </w:r>
      <w:proofErr w:type="spellEnd"/>
      <w:r w:rsidR="00CC5326">
        <w:rPr>
          <w:lang w:val="es-ES"/>
        </w:rPr>
        <w:t>.</w:t>
      </w:r>
    </w:p>
    <w:sectPr w:rsidR="00DB0A0D" w:rsidRPr="00DB5F2F" w:rsidSect="003A28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3EB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91ABE"/>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CA2BB8"/>
    <w:multiLevelType w:val="hybridMultilevel"/>
    <w:tmpl w:val="81AC0A2C"/>
    <w:lvl w:ilvl="0" w:tplc="8936529A">
      <w:start w:val="1"/>
      <w:numFmt w:val="upperLetter"/>
      <w:lvlText w:val="%1."/>
      <w:lvlJc w:val="left"/>
      <w:pPr>
        <w:ind w:left="1069" w:hanging="360"/>
      </w:pPr>
      <w:rPr>
        <w:rFonts w:hint="default"/>
        <w:b/>
        <w:bCs/>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74A4F7C"/>
    <w:multiLevelType w:val="hybridMultilevel"/>
    <w:tmpl w:val="3AB6BD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0CC926FC"/>
    <w:multiLevelType w:val="hybridMultilevel"/>
    <w:tmpl w:val="7FF685CE"/>
    <w:lvl w:ilvl="0" w:tplc="5E1A8616">
      <w:start w:val="12"/>
      <w:numFmt w:val="upperLetter"/>
      <w:lvlText w:val="%1."/>
      <w:lvlJc w:val="left"/>
      <w:pPr>
        <w:ind w:left="720" w:hanging="360"/>
      </w:pPr>
      <w:rPr>
        <w:rFonts w:hint="default"/>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DFC218F"/>
    <w:multiLevelType w:val="hybridMultilevel"/>
    <w:tmpl w:val="5EE25B12"/>
    <w:lvl w:ilvl="0" w:tplc="523A13DC">
      <w:start w:val="1"/>
      <w:numFmt w:val="upperRoman"/>
      <w:lvlText w:val="%1."/>
      <w:lvlJc w:val="left"/>
      <w:pPr>
        <w:ind w:left="720" w:hanging="720"/>
      </w:pPr>
      <w:rPr>
        <w:rFonts w:hint="default"/>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132948B3"/>
    <w:multiLevelType w:val="hybridMultilevel"/>
    <w:tmpl w:val="179C0A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971FD8"/>
    <w:multiLevelType w:val="hybridMultilevel"/>
    <w:tmpl w:val="57B2B1F2"/>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9" w15:restartNumberingAfterBreak="0">
    <w:nsid w:val="19840413"/>
    <w:multiLevelType w:val="hybridMultilevel"/>
    <w:tmpl w:val="EB2445C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CC02B3"/>
    <w:multiLevelType w:val="hybridMultilevel"/>
    <w:tmpl w:val="2D883626"/>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F5C54AA"/>
    <w:multiLevelType w:val="hybridMultilevel"/>
    <w:tmpl w:val="C05885BC"/>
    <w:lvl w:ilvl="0" w:tplc="A1F248B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2" w15:restartNumberingAfterBreak="0">
    <w:nsid w:val="26EC68DB"/>
    <w:multiLevelType w:val="hybridMultilevel"/>
    <w:tmpl w:val="D8DE46F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3" w15:restartNumberingAfterBreak="0">
    <w:nsid w:val="3BAD1529"/>
    <w:multiLevelType w:val="hybridMultilevel"/>
    <w:tmpl w:val="DAEAE3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CCC204D"/>
    <w:multiLevelType w:val="hybridMultilevel"/>
    <w:tmpl w:val="4F304374"/>
    <w:lvl w:ilvl="0" w:tplc="58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15:restartNumberingAfterBreak="0">
    <w:nsid w:val="3DCF792D"/>
    <w:multiLevelType w:val="hybridMultilevel"/>
    <w:tmpl w:val="203ABD10"/>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6" w15:restartNumberingAfterBreak="0">
    <w:nsid w:val="3EB02170"/>
    <w:multiLevelType w:val="hybridMultilevel"/>
    <w:tmpl w:val="D74296E0"/>
    <w:lvl w:ilvl="0" w:tplc="0409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17" w15:restartNumberingAfterBreak="0">
    <w:nsid w:val="42113BF9"/>
    <w:multiLevelType w:val="hybridMultilevel"/>
    <w:tmpl w:val="EF9858E2"/>
    <w:lvl w:ilvl="0" w:tplc="2C0A001B">
      <w:start w:val="1"/>
      <w:numFmt w:val="lowerRoman"/>
      <w:lvlText w:val="%1."/>
      <w:lvlJc w:val="right"/>
      <w:pPr>
        <w:ind w:left="1980" w:hanging="360"/>
      </w:pPr>
    </w:lvl>
    <w:lvl w:ilvl="1" w:tplc="2C0A0019" w:tentative="1">
      <w:start w:val="1"/>
      <w:numFmt w:val="lowerLetter"/>
      <w:lvlText w:val="%2."/>
      <w:lvlJc w:val="left"/>
      <w:pPr>
        <w:ind w:left="2700" w:hanging="360"/>
      </w:pPr>
    </w:lvl>
    <w:lvl w:ilvl="2" w:tplc="2C0A001B" w:tentative="1">
      <w:start w:val="1"/>
      <w:numFmt w:val="lowerRoman"/>
      <w:lvlText w:val="%3."/>
      <w:lvlJc w:val="right"/>
      <w:pPr>
        <w:ind w:left="3420" w:hanging="180"/>
      </w:pPr>
    </w:lvl>
    <w:lvl w:ilvl="3" w:tplc="2C0A000F" w:tentative="1">
      <w:start w:val="1"/>
      <w:numFmt w:val="decimal"/>
      <w:lvlText w:val="%4."/>
      <w:lvlJc w:val="left"/>
      <w:pPr>
        <w:ind w:left="4140" w:hanging="360"/>
      </w:pPr>
    </w:lvl>
    <w:lvl w:ilvl="4" w:tplc="2C0A0019" w:tentative="1">
      <w:start w:val="1"/>
      <w:numFmt w:val="lowerLetter"/>
      <w:lvlText w:val="%5."/>
      <w:lvlJc w:val="left"/>
      <w:pPr>
        <w:ind w:left="4860" w:hanging="360"/>
      </w:pPr>
    </w:lvl>
    <w:lvl w:ilvl="5" w:tplc="2C0A001B" w:tentative="1">
      <w:start w:val="1"/>
      <w:numFmt w:val="lowerRoman"/>
      <w:lvlText w:val="%6."/>
      <w:lvlJc w:val="right"/>
      <w:pPr>
        <w:ind w:left="5580" w:hanging="180"/>
      </w:pPr>
    </w:lvl>
    <w:lvl w:ilvl="6" w:tplc="2C0A000F" w:tentative="1">
      <w:start w:val="1"/>
      <w:numFmt w:val="decimal"/>
      <w:lvlText w:val="%7."/>
      <w:lvlJc w:val="left"/>
      <w:pPr>
        <w:ind w:left="6300" w:hanging="360"/>
      </w:pPr>
    </w:lvl>
    <w:lvl w:ilvl="7" w:tplc="2C0A0019" w:tentative="1">
      <w:start w:val="1"/>
      <w:numFmt w:val="lowerLetter"/>
      <w:lvlText w:val="%8."/>
      <w:lvlJc w:val="left"/>
      <w:pPr>
        <w:ind w:left="7020" w:hanging="360"/>
      </w:pPr>
    </w:lvl>
    <w:lvl w:ilvl="8" w:tplc="2C0A001B" w:tentative="1">
      <w:start w:val="1"/>
      <w:numFmt w:val="lowerRoman"/>
      <w:lvlText w:val="%9."/>
      <w:lvlJc w:val="right"/>
      <w:pPr>
        <w:ind w:left="7740" w:hanging="180"/>
      </w:pPr>
    </w:lvl>
  </w:abstractNum>
  <w:abstractNum w:abstractNumId="18" w15:restartNumberingAfterBreak="0">
    <w:nsid w:val="421572EF"/>
    <w:multiLevelType w:val="hybridMultilevel"/>
    <w:tmpl w:val="9A40F710"/>
    <w:lvl w:ilvl="0" w:tplc="0409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43D5739C"/>
    <w:multiLevelType w:val="hybridMultilevel"/>
    <w:tmpl w:val="E63E8A0C"/>
    <w:lvl w:ilvl="0" w:tplc="580A0001">
      <w:start w:val="1"/>
      <w:numFmt w:val="bullet"/>
      <w:lvlText w:val=""/>
      <w:lvlJc w:val="left"/>
      <w:pPr>
        <w:ind w:left="1485" w:hanging="360"/>
      </w:pPr>
      <w:rPr>
        <w:rFonts w:ascii="Symbol" w:hAnsi="Symbol" w:hint="default"/>
      </w:rPr>
    </w:lvl>
    <w:lvl w:ilvl="1" w:tplc="580A0003" w:tentative="1">
      <w:start w:val="1"/>
      <w:numFmt w:val="bullet"/>
      <w:lvlText w:val="o"/>
      <w:lvlJc w:val="left"/>
      <w:pPr>
        <w:ind w:left="2205" w:hanging="360"/>
      </w:pPr>
      <w:rPr>
        <w:rFonts w:ascii="Courier New" w:hAnsi="Courier New" w:cs="Courier New" w:hint="default"/>
      </w:rPr>
    </w:lvl>
    <w:lvl w:ilvl="2" w:tplc="580A0005" w:tentative="1">
      <w:start w:val="1"/>
      <w:numFmt w:val="bullet"/>
      <w:lvlText w:val=""/>
      <w:lvlJc w:val="left"/>
      <w:pPr>
        <w:ind w:left="2925" w:hanging="360"/>
      </w:pPr>
      <w:rPr>
        <w:rFonts w:ascii="Wingdings" w:hAnsi="Wingdings" w:hint="default"/>
      </w:rPr>
    </w:lvl>
    <w:lvl w:ilvl="3" w:tplc="580A0001" w:tentative="1">
      <w:start w:val="1"/>
      <w:numFmt w:val="bullet"/>
      <w:lvlText w:val=""/>
      <w:lvlJc w:val="left"/>
      <w:pPr>
        <w:ind w:left="3645" w:hanging="360"/>
      </w:pPr>
      <w:rPr>
        <w:rFonts w:ascii="Symbol" w:hAnsi="Symbol" w:hint="default"/>
      </w:rPr>
    </w:lvl>
    <w:lvl w:ilvl="4" w:tplc="580A0003" w:tentative="1">
      <w:start w:val="1"/>
      <w:numFmt w:val="bullet"/>
      <w:lvlText w:val="o"/>
      <w:lvlJc w:val="left"/>
      <w:pPr>
        <w:ind w:left="4365" w:hanging="360"/>
      </w:pPr>
      <w:rPr>
        <w:rFonts w:ascii="Courier New" w:hAnsi="Courier New" w:cs="Courier New" w:hint="default"/>
      </w:rPr>
    </w:lvl>
    <w:lvl w:ilvl="5" w:tplc="580A0005" w:tentative="1">
      <w:start w:val="1"/>
      <w:numFmt w:val="bullet"/>
      <w:lvlText w:val=""/>
      <w:lvlJc w:val="left"/>
      <w:pPr>
        <w:ind w:left="5085" w:hanging="360"/>
      </w:pPr>
      <w:rPr>
        <w:rFonts w:ascii="Wingdings" w:hAnsi="Wingdings" w:hint="default"/>
      </w:rPr>
    </w:lvl>
    <w:lvl w:ilvl="6" w:tplc="580A0001" w:tentative="1">
      <w:start w:val="1"/>
      <w:numFmt w:val="bullet"/>
      <w:lvlText w:val=""/>
      <w:lvlJc w:val="left"/>
      <w:pPr>
        <w:ind w:left="5805" w:hanging="360"/>
      </w:pPr>
      <w:rPr>
        <w:rFonts w:ascii="Symbol" w:hAnsi="Symbol" w:hint="default"/>
      </w:rPr>
    </w:lvl>
    <w:lvl w:ilvl="7" w:tplc="580A0003" w:tentative="1">
      <w:start w:val="1"/>
      <w:numFmt w:val="bullet"/>
      <w:lvlText w:val="o"/>
      <w:lvlJc w:val="left"/>
      <w:pPr>
        <w:ind w:left="6525" w:hanging="360"/>
      </w:pPr>
      <w:rPr>
        <w:rFonts w:ascii="Courier New" w:hAnsi="Courier New" w:cs="Courier New" w:hint="default"/>
      </w:rPr>
    </w:lvl>
    <w:lvl w:ilvl="8" w:tplc="580A0005" w:tentative="1">
      <w:start w:val="1"/>
      <w:numFmt w:val="bullet"/>
      <w:lvlText w:val=""/>
      <w:lvlJc w:val="left"/>
      <w:pPr>
        <w:ind w:left="7245" w:hanging="360"/>
      </w:pPr>
      <w:rPr>
        <w:rFonts w:ascii="Wingdings" w:hAnsi="Wingdings" w:hint="default"/>
      </w:rPr>
    </w:lvl>
  </w:abstractNum>
  <w:abstractNum w:abstractNumId="20" w15:restartNumberingAfterBreak="0">
    <w:nsid w:val="46CF3178"/>
    <w:multiLevelType w:val="hybridMultilevel"/>
    <w:tmpl w:val="40042AE4"/>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D795309"/>
    <w:multiLevelType w:val="hybridMultilevel"/>
    <w:tmpl w:val="D542BEC2"/>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22" w15:restartNumberingAfterBreak="0">
    <w:nsid w:val="4EB82086"/>
    <w:multiLevelType w:val="hybridMultilevel"/>
    <w:tmpl w:val="CACA2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F56644F"/>
    <w:multiLevelType w:val="hybridMultilevel"/>
    <w:tmpl w:val="4E4644DC"/>
    <w:lvl w:ilvl="0" w:tplc="2C0A0001">
      <w:start w:val="1"/>
      <w:numFmt w:val="bullet"/>
      <w:lvlText w:val=""/>
      <w:lvlJc w:val="left"/>
      <w:pPr>
        <w:ind w:left="2007" w:hanging="360"/>
      </w:pPr>
      <w:rPr>
        <w:rFonts w:ascii="Symbol" w:hAnsi="Symbol" w:hint="default"/>
      </w:rPr>
    </w:lvl>
    <w:lvl w:ilvl="1" w:tplc="2C0A0003" w:tentative="1">
      <w:start w:val="1"/>
      <w:numFmt w:val="bullet"/>
      <w:lvlText w:val="o"/>
      <w:lvlJc w:val="left"/>
      <w:pPr>
        <w:ind w:left="2727" w:hanging="360"/>
      </w:pPr>
      <w:rPr>
        <w:rFonts w:ascii="Courier New" w:hAnsi="Courier New" w:cs="Courier New" w:hint="default"/>
      </w:rPr>
    </w:lvl>
    <w:lvl w:ilvl="2" w:tplc="2C0A0005" w:tentative="1">
      <w:start w:val="1"/>
      <w:numFmt w:val="bullet"/>
      <w:lvlText w:val=""/>
      <w:lvlJc w:val="left"/>
      <w:pPr>
        <w:ind w:left="3447" w:hanging="360"/>
      </w:pPr>
      <w:rPr>
        <w:rFonts w:ascii="Wingdings" w:hAnsi="Wingdings" w:hint="default"/>
      </w:rPr>
    </w:lvl>
    <w:lvl w:ilvl="3" w:tplc="2C0A0001" w:tentative="1">
      <w:start w:val="1"/>
      <w:numFmt w:val="bullet"/>
      <w:lvlText w:val=""/>
      <w:lvlJc w:val="left"/>
      <w:pPr>
        <w:ind w:left="4167" w:hanging="360"/>
      </w:pPr>
      <w:rPr>
        <w:rFonts w:ascii="Symbol" w:hAnsi="Symbol" w:hint="default"/>
      </w:rPr>
    </w:lvl>
    <w:lvl w:ilvl="4" w:tplc="2C0A0003" w:tentative="1">
      <w:start w:val="1"/>
      <w:numFmt w:val="bullet"/>
      <w:lvlText w:val="o"/>
      <w:lvlJc w:val="left"/>
      <w:pPr>
        <w:ind w:left="4887" w:hanging="360"/>
      </w:pPr>
      <w:rPr>
        <w:rFonts w:ascii="Courier New" w:hAnsi="Courier New" w:cs="Courier New" w:hint="default"/>
      </w:rPr>
    </w:lvl>
    <w:lvl w:ilvl="5" w:tplc="2C0A0005" w:tentative="1">
      <w:start w:val="1"/>
      <w:numFmt w:val="bullet"/>
      <w:lvlText w:val=""/>
      <w:lvlJc w:val="left"/>
      <w:pPr>
        <w:ind w:left="5607" w:hanging="360"/>
      </w:pPr>
      <w:rPr>
        <w:rFonts w:ascii="Wingdings" w:hAnsi="Wingdings" w:hint="default"/>
      </w:rPr>
    </w:lvl>
    <w:lvl w:ilvl="6" w:tplc="2C0A0001" w:tentative="1">
      <w:start w:val="1"/>
      <w:numFmt w:val="bullet"/>
      <w:lvlText w:val=""/>
      <w:lvlJc w:val="left"/>
      <w:pPr>
        <w:ind w:left="6327" w:hanging="360"/>
      </w:pPr>
      <w:rPr>
        <w:rFonts w:ascii="Symbol" w:hAnsi="Symbol" w:hint="default"/>
      </w:rPr>
    </w:lvl>
    <w:lvl w:ilvl="7" w:tplc="2C0A0003" w:tentative="1">
      <w:start w:val="1"/>
      <w:numFmt w:val="bullet"/>
      <w:lvlText w:val="o"/>
      <w:lvlJc w:val="left"/>
      <w:pPr>
        <w:ind w:left="7047" w:hanging="360"/>
      </w:pPr>
      <w:rPr>
        <w:rFonts w:ascii="Courier New" w:hAnsi="Courier New" w:cs="Courier New" w:hint="default"/>
      </w:rPr>
    </w:lvl>
    <w:lvl w:ilvl="8" w:tplc="2C0A0005" w:tentative="1">
      <w:start w:val="1"/>
      <w:numFmt w:val="bullet"/>
      <w:lvlText w:val=""/>
      <w:lvlJc w:val="left"/>
      <w:pPr>
        <w:ind w:left="7767" w:hanging="360"/>
      </w:pPr>
      <w:rPr>
        <w:rFonts w:ascii="Wingdings" w:hAnsi="Wingdings" w:hint="default"/>
      </w:rPr>
    </w:lvl>
  </w:abstractNum>
  <w:abstractNum w:abstractNumId="24" w15:restartNumberingAfterBreak="0">
    <w:nsid w:val="512F2DBA"/>
    <w:multiLevelType w:val="hybridMultilevel"/>
    <w:tmpl w:val="C5A6EC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6DA3065"/>
    <w:multiLevelType w:val="hybridMultilevel"/>
    <w:tmpl w:val="9AD67C9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6" w15:restartNumberingAfterBreak="0">
    <w:nsid w:val="58950A39"/>
    <w:multiLevelType w:val="hybridMultilevel"/>
    <w:tmpl w:val="171CDD2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7" w15:restartNumberingAfterBreak="0">
    <w:nsid w:val="5A106E36"/>
    <w:multiLevelType w:val="hybridMultilevel"/>
    <w:tmpl w:val="9984F81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8" w15:restartNumberingAfterBreak="0">
    <w:nsid w:val="5FDC4FF8"/>
    <w:multiLevelType w:val="hybridMultilevel"/>
    <w:tmpl w:val="E4E6E86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15:restartNumberingAfterBreak="0">
    <w:nsid w:val="669F3647"/>
    <w:multiLevelType w:val="hybridMultilevel"/>
    <w:tmpl w:val="4F04A7C0"/>
    <w:lvl w:ilvl="0" w:tplc="2C0A0001">
      <w:start w:val="1"/>
      <w:numFmt w:val="bullet"/>
      <w:lvlText w:val=""/>
      <w:lvlJc w:val="left"/>
      <w:pPr>
        <w:ind w:left="1488" w:hanging="360"/>
      </w:pPr>
      <w:rPr>
        <w:rFonts w:ascii="Symbol" w:hAnsi="Symbol" w:hint="default"/>
      </w:rPr>
    </w:lvl>
    <w:lvl w:ilvl="1" w:tplc="2C0A0003" w:tentative="1">
      <w:start w:val="1"/>
      <w:numFmt w:val="bullet"/>
      <w:lvlText w:val="o"/>
      <w:lvlJc w:val="left"/>
      <w:pPr>
        <w:ind w:left="2208" w:hanging="360"/>
      </w:pPr>
      <w:rPr>
        <w:rFonts w:ascii="Courier New" w:hAnsi="Courier New" w:cs="Courier New" w:hint="default"/>
      </w:rPr>
    </w:lvl>
    <w:lvl w:ilvl="2" w:tplc="2C0A0005" w:tentative="1">
      <w:start w:val="1"/>
      <w:numFmt w:val="bullet"/>
      <w:lvlText w:val=""/>
      <w:lvlJc w:val="left"/>
      <w:pPr>
        <w:ind w:left="2928" w:hanging="360"/>
      </w:pPr>
      <w:rPr>
        <w:rFonts w:ascii="Wingdings" w:hAnsi="Wingdings" w:hint="default"/>
      </w:rPr>
    </w:lvl>
    <w:lvl w:ilvl="3" w:tplc="2C0A0001" w:tentative="1">
      <w:start w:val="1"/>
      <w:numFmt w:val="bullet"/>
      <w:lvlText w:val=""/>
      <w:lvlJc w:val="left"/>
      <w:pPr>
        <w:ind w:left="3648" w:hanging="360"/>
      </w:pPr>
      <w:rPr>
        <w:rFonts w:ascii="Symbol" w:hAnsi="Symbol" w:hint="default"/>
      </w:rPr>
    </w:lvl>
    <w:lvl w:ilvl="4" w:tplc="2C0A0003" w:tentative="1">
      <w:start w:val="1"/>
      <w:numFmt w:val="bullet"/>
      <w:lvlText w:val="o"/>
      <w:lvlJc w:val="left"/>
      <w:pPr>
        <w:ind w:left="4368" w:hanging="360"/>
      </w:pPr>
      <w:rPr>
        <w:rFonts w:ascii="Courier New" w:hAnsi="Courier New" w:cs="Courier New" w:hint="default"/>
      </w:rPr>
    </w:lvl>
    <w:lvl w:ilvl="5" w:tplc="2C0A0005" w:tentative="1">
      <w:start w:val="1"/>
      <w:numFmt w:val="bullet"/>
      <w:lvlText w:val=""/>
      <w:lvlJc w:val="left"/>
      <w:pPr>
        <w:ind w:left="5088" w:hanging="360"/>
      </w:pPr>
      <w:rPr>
        <w:rFonts w:ascii="Wingdings" w:hAnsi="Wingdings" w:hint="default"/>
      </w:rPr>
    </w:lvl>
    <w:lvl w:ilvl="6" w:tplc="2C0A0001" w:tentative="1">
      <w:start w:val="1"/>
      <w:numFmt w:val="bullet"/>
      <w:lvlText w:val=""/>
      <w:lvlJc w:val="left"/>
      <w:pPr>
        <w:ind w:left="5808" w:hanging="360"/>
      </w:pPr>
      <w:rPr>
        <w:rFonts w:ascii="Symbol" w:hAnsi="Symbol" w:hint="default"/>
      </w:rPr>
    </w:lvl>
    <w:lvl w:ilvl="7" w:tplc="2C0A0003" w:tentative="1">
      <w:start w:val="1"/>
      <w:numFmt w:val="bullet"/>
      <w:lvlText w:val="o"/>
      <w:lvlJc w:val="left"/>
      <w:pPr>
        <w:ind w:left="6528" w:hanging="360"/>
      </w:pPr>
      <w:rPr>
        <w:rFonts w:ascii="Courier New" w:hAnsi="Courier New" w:cs="Courier New" w:hint="default"/>
      </w:rPr>
    </w:lvl>
    <w:lvl w:ilvl="8" w:tplc="2C0A0005" w:tentative="1">
      <w:start w:val="1"/>
      <w:numFmt w:val="bullet"/>
      <w:lvlText w:val=""/>
      <w:lvlJc w:val="left"/>
      <w:pPr>
        <w:ind w:left="7248" w:hanging="360"/>
      </w:pPr>
      <w:rPr>
        <w:rFonts w:ascii="Wingdings" w:hAnsi="Wingdings" w:hint="default"/>
      </w:rPr>
    </w:lvl>
  </w:abstractNum>
  <w:abstractNum w:abstractNumId="30" w15:restartNumberingAfterBreak="0">
    <w:nsid w:val="68055AFB"/>
    <w:multiLevelType w:val="hybridMultilevel"/>
    <w:tmpl w:val="2D883626"/>
    <w:lvl w:ilvl="0" w:tplc="013EEBBC">
      <w:start w:val="1"/>
      <w:numFmt w:val="upp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1" w15:restartNumberingAfterBreak="0">
    <w:nsid w:val="687D5B14"/>
    <w:multiLevelType w:val="hybridMultilevel"/>
    <w:tmpl w:val="6602ED52"/>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32" w15:restartNumberingAfterBreak="0">
    <w:nsid w:val="6ADD7694"/>
    <w:multiLevelType w:val="hybridMultilevel"/>
    <w:tmpl w:val="5F060024"/>
    <w:lvl w:ilvl="0" w:tplc="EE0C05F2">
      <w:start w:val="1"/>
      <w:numFmt w:val="decimal"/>
      <w:lvlText w:val="%1-"/>
      <w:lvlJc w:val="left"/>
      <w:pPr>
        <w:ind w:left="1506" w:hanging="360"/>
      </w:pPr>
      <w:rPr>
        <w:rFonts w:hint="default"/>
      </w:rPr>
    </w:lvl>
    <w:lvl w:ilvl="1" w:tplc="580A0019" w:tentative="1">
      <w:start w:val="1"/>
      <w:numFmt w:val="lowerLetter"/>
      <w:lvlText w:val="%2."/>
      <w:lvlJc w:val="left"/>
      <w:pPr>
        <w:ind w:left="2226" w:hanging="360"/>
      </w:pPr>
    </w:lvl>
    <w:lvl w:ilvl="2" w:tplc="580A001B" w:tentative="1">
      <w:start w:val="1"/>
      <w:numFmt w:val="lowerRoman"/>
      <w:lvlText w:val="%3."/>
      <w:lvlJc w:val="right"/>
      <w:pPr>
        <w:ind w:left="2946" w:hanging="180"/>
      </w:pPr>
    </w:lvl>
    <w:lvl w:ilvl="3" w:tplc="580A000F" w:tentative="1">
      <w:start w:val="1"/>
      <w:numFmt w:val="decimal"/>
      <w:lvlText w:val="%4."/>
      <w:lvlJc w:val="left"/>
      <w:pPr>
        <w:ind w:left="3666" w:hanging="360"/>
      </w:pPr>
    </w:lvl>
    <w:lvl w:ilvl="4" w:tplc="580A0019" w:tentative="1">
      <w:start w:val="1"/>
      <w:numFmt w:val="lowerLetter"/>
      <w:lvlText w:val="%5."/>
      <w:lvlJc w:val="left"/>
      <w:pPr>
        <w:ind w:left="4386" w:hanging="360"/>
      </w:pPr>
    </w:lvl>
    <w:lvl w:ilvl="5" w:tplc="580A001B" w:tentative="1">
      <w:start w:val="1"/>
      <w:numFmt w:val="lowerRoman"/>
      <w:lvlText w:val="%6."/>
      <w:lvlJc w:val="right"/>
      <w:pPr>
        <w:ind w:left="5106" w:hanging="180"/>
      </w:pPr>
    </w:lvl>
    <w:lvl w:ilvl="6" w:tplc="580A000F" w:tentative="1">
      <w:start w:val="1"/>
      <w:numFmt w:val="decimal"/>
      <w:lvlText w:val="%7."/>
      <w:lvlJc w:val="left"/>
      <w:pPr>
        <w:ind w:left="5826" w:hanging="360"/>
      </w:pPr>
    </w:lvl>
    <w:lvl w:ilvl="7" w:tplc="580A0019" w:tentative="1">
      <w:start w:val="1"/>
      <w:numFmt w:val="lowerLetter"/>
      <w:lvlText w:val="%8."/>
      <w:lvlJc w:val="left"/>
      <w:pPr>
        <w:ind w:left="6546" w:hanging="360"/>
      </w:pPr>
    </w:lvl>
    <w:lvl w:ilvl="8" w:tplc="580A001B" w:tentative="1">
      <w:start w:val="1"/>
      <w:numFmt w:val="lowerRoman"/>
      <w:lvlText w:val="%9."/>
      <w:lvlJc w:val="right"/>
      <w:pPr>
        <w:ind w:left="7266" w:hanging="180"/>
      </w:pPr>
    </w:lvl>
  </w:abstractNum>
  <w:abstractNum w:abstractNumId="33" w15:restartNumberingAfterBreak="0">
    <w:nsid w:val="713C4F2C"/>
    <w:multiLevelType w:val="hybridMultilevel"/>
    <w:tmpl w:val="33583D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4" w15:restartNumberingAfterBreak="0">
    <w:nsid w:val="731C4828"/>
    <w:multiLevelType w:val="hybridMultilevel"/>
    <w:tmpl w:val="49ACCD84"/>
    <w:lvl w:ilvl="0" w:tplc="D0F4AC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378120A"/>
    <w:multiLevelType w:val="hybridMultilevel"/>
    <w:tmpl w:val="78B4F048"/>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6" w15:restartNumberingAfterBreak="0">
    <w:nsid w:val="77E14DE4"/>
    <w:multiLevelType w:val="hybridMultilevel"/>
    <w:tmpl w:val="C3AAFF2E"/>
    <w:lvl w:ilvl="0" w:tplc="FFFFFFFF">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794232EF"/>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3397290">
    <w:abstractNumId w:val="3"/>
  </w:num>
  <w:num w:numId="2" w16cid:durableId="499664712">
    <w:abstractNumId w:val="33"/>
  </w:num>
  <w:num w:numId="3" w16cid:durableId="1769503236">
    <w:abstractNumId w:val="21"/>
  </w:num>
  <w:num w:numId="4" w16cid:durableId="340819874">
    <w:abstractNumId w:val="18"/>
  </w:num>
  <w:num w:numId="5" w16cid:durableId="1165979182">
    <w:abstractNumId w:val="16"/>
  </w:num>
  <w:num w:numId="6" w16cid:durableId="2127507819">
    <w:abstractNumId w:val="26"/>
  </w:num>
  <w:num w:numId="7" w16cid:durableId="1348479665">
    <w:abstractNumId w:val="32"/>
  </w:num>
  <w:num w:numId="8" w16cid:durableId="605969624">
    <w:abstractNumId w:val="8"/>
  </w:num>
  <w:num w:numId="9" w16cid:durableId="92097530">
    <w:abstractNumId w:val="19"/>
  </w:num>
  <w:num w:numId="10" w16cid:durableId="1118179964">
    <w:abstractNumId w:val="22"/>
  </w:num>
  <w:num w:numId="11" w16cid:durableId="1609120743">
    <w:abstractNumId w:val="0"/>
  </w:num>
  <w:num w:numId="12" w16cid:durableId="468717486">
    <w:abstractNumId w:val="4"/>
  </w:num>
  <w:num w:numId="13" w16cid:durableId="1333097804">
    <w:abstractNumId w:val="12"/>
  </w:num>
  <w:num w:numId="14" w16cid:durableId="222261043">
    <w:abstractNumId w:val="15"/>
  </w:num>
  <w:num w:numId="15" w16cid:durableId="463472905">
    <w:abstractNumId w:val="28"/>
  </w:num>
  <w:num w:numId="16" w16cid:durableId="328295892">
    <w:abstractNumId w:val="11"/>
  </w:num>
  <w:num w:numId="17" w16cid:durableId="88089412">
    <w:abstractNumId w:val="9"/>
  </w:num>
  <w:num w:numId="18" w16cid:durableId="2142575667">
    <w:abstractNumId w:val="24"/>
  </w:num>
  <w:num w:numId="19" w16cid:durableId="1494104044">
    <w:abstractNumId w:val="36"/>
  </w:num>
  <w:num w:numId="20" w16cid:durableId="8914494">
    <w:abstractNumId w:val="2"/>
  </w:num>
  <w:num w:numId="21" w16cid:durableId="1076049804">
    <w:abstractNumId w:val="5"/>
  </w:num>
  <w:num w:numId="22" w16cid:durableId="1429079745">
    <w:abstractNumId w:val="27"/>
  </w:num>
  <w:num w:numId="23" w16cid:durableId="1256015225">
    <w:abstractNumId w:val="35"/>
  </w:num>
  <w:num w:numId="24" w16cid:durableId="428700451">
    <w:abstractNumId w:val="25"/>
  </w:num>
  <w:num w:numId="25" w16cid:durableId="793407726">
    <w:abstractNumId w:val="14"/>
  </w:num>
  <w:num w:numId="26" w16cid:durableId="75202394">
    <w:abstractNumId w:val="34"/>
  </w:num>
  <w:num w:numId="27" w16cid:durableId="1953435193">
    <w:abstractNumId w:val="23"/>
  </w:num>
  <w:num w:numId="28" w16cid:durableId="1664964234">
    <w:abstractNumId w:val="13"/>
  </w:num>
  <w:num w:numId="29" w16cid:durableId="985015167">
    <w:abstractNumId w:val="31"/>
  </w:num>
  <w:num w:numId="30" w16cid:durableId="1353528650">
    <w:abstractNumId w:val="6"/>
  </w:num>
  <w:num w:numId="31" w16cid:durableId="917715447">
    <w:abstractNumId w:val="29"/>
  </w:num>
  <w:num w:numId="32" w16cid:durableId="1369834981">
    <w:abstractNumId w:val="20"/>
  </w:num>
  <w:num w:numId="33" w16cid:durableId="1328098198">
    <w:abstractNumId w:val="17"/>
  </w:num>
  <w:num w:numId="34" w16cid:durableId="1004825835">
    <w:abstractNumId w:val="7"/>
  </w:num>
  <w:num w:numId="35" w16cid:durableId="1086267016">
    <w:abstractNumId w:val="30"/>
  </w:num>
  <w:num w:numId="36" w16cid:durableId="1055272881">
    <w:abstractNumId w:val="10"/>
  </w:num>
  <w:num w:numId="37" w16cid:durableId="1653752118">
    <w:abstractNumId w:val="1"/>
  </w:num>
  <w:num w:numId="38" w16cid:durableId="709572525">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B3"/>
    <w:rsid w:val="00001F7E"/>
    <w:rsid w:val="00003410"/>
    <w:rsid w:val="0000494A"/>
    <w:rsid w:val="000058B1"/>
    <w:rsid w:val="00006A5A"/>
    <w:rsid w:val="00007766"/>
    <w:rsid w:val="00007BD7"/>
    <w:rsid w:val="00007BFC"/>
    <w:rsid w:val="00007D67"/>
    <w:rsid w:val="000107B0"/>
    <w:rsid w:val="0001085D"/>
    <w:rsid w:val="00010E69"/>
    <w:rsid w:val="000112E5"/>
    <w:rsid w:val="00011F0E"/>
    <w:rsid w:val="0001435C"/>
    <w:rsid w:val="00014F22"/>
    <w:rsid w:val="00015953"/>
    <w:rsid w:val="000163C5"/>
    <w:rsid w:val="00016557"/>
    <w:rsid w:val="0001699C"/>
    <w:rsid w:val="00016B78"/>
    <w:rsid w:val="00016F60"/>
    <w:rsid w:val="00017374"/>
    <w:rsid w:val="0001738A"/>
    <w:rsid w:val="00017CB8"/>
    <w:rsid w:val="00017F82"/>
    <w:rsid w:val="000206F0"/>
    <w:rsid w:val="0002110D"/>
    <w:rsid w:val="00022507"/>
    <w:rsid w:val="00022DFB"/>
    <w:rsid w:val="00023F0C"/>
    <w:rsid w:val="00024C57"/>
    <w:rsid w:val="00025550"/>
    <w:rsid w:val="000258FD"/>
    <w:rsid w:val="00026395"/>
    <w:rsid w:val="00026FE1"/>
    <w:rsid w:val="00030469"/>
    <w:rsid w:val="0003098F"/>
    <w:rsid w:val="00032825"/>
    <w:rsid w:val="00032A27"/>
    <w:rsid w:val="0003334D"/>
    <w:rsid w:val="00034A4E"/>
    <w:rsid w:val="00034FF3"/>
    <w:rsid w:val="000350D8"/>
    <w:rsid w:val="00036619"/>
    <w:rsid w:val="00036E83"/>
    <w:rsid w:val="0003713B"/>
    <w:rsid w:val="000373F5"/>
    <w:rsid w:val="000378FE"/>
    <w:rsid w:val="00037B14"/>
    <w:rsid w:val="00042B39"/>
    <w:rsid w:val="00043861"/>
    <w:rsid w:val="00043CD3"/>
    <w:rsid w:val="00044390"/>
    <w:rsid w:val="00044633"/>
    <w:rsid w:val="000451B3"/>
    <w:rsid w:val="0004588C"/>
    <w:rsid w:val="0004793F"/>
    <w:rsid w:val="000501F3"/>
    <w:rsid w:val="00051F48"/>
    <w:rsid w:val="00052F38"/>
    <w:rsid w:val="00053B3A"/>
    <w:rsid w:val="0005530A"/>
    <w:rsid w:val="0005628A"/>
    <w:rsid w:val="00056386"/>
    <w:rsid w:val="0005640A"/>
    <w:rsid w:val="0005656C"/>
    <w:rsid w:val="000569AA"/>
    <w:rsid w:val="0005708D"/>
    <w:rsid w:val="00057BF3"/>
    <w:rsid w:val="00061692"/>
    <w:rsid w:val="00061E0F"/>
    <w:rsid w:val="00062171"/>
    <w:rsid w:val="00062400"/>
    <w:rsid w:val="000627D3"/>
    <w:rsid w:val="00062B1C"/>
    <w:rsid w:val="00062E0D"/>
    <w:rsid w:val="00063CEF"/>
    <w:rsid w:val="0006458A"/>
    <w:rsid w:val="000645DA"/>
    <w:rsid w:val="00064A19"/>
    <w:rsid w:val="00067041"/>
    <w:rsid w:val="0006742A"/>
    <w:rsid w:val="0006784D"/>
    <w:rsid w:val="000712CF"/>
    <w:rsid w:val="00072F62"/>
    <w:rsid w:val="00074617"/>
    <w:rsid w:val="000752C6"/>
    <w:rsid w:val="00077CC1"/>
    <w:rsid w:val="000813CF"/>
    <w:rsid w:val="00081D6B"/>
    <w:rsid w:val="0008215B"/>
    <w:rsid w:val="000829EA"/>
    <w:rsid w:val="00083D81"/>
    <w:rsid w:val="00084392"/>
    <w:rsid w:val="00087195"/>
    <w:rsid w:val="0009115E"/>
    <w:rsid w:val="000920FE"/>
    <w:rsid w:val="00092FDD"/>
    <w:rsid w:val="0009347B"/>
    <w:rsid w:val="00094A16"/>
    <w:rsid w:val="00094FAB"/>
    <w:rsid w:val="000954DC"/>
    <w:rsid w:val="00096EE4"/>
    <w:rsid w:val="00097E41"/>
    <w:rsid w:val="000A07A0"/>
    <w:rsid w:val="000A0D15"/>
    <w:rsid w:val="000A2533"/>
    <w:rsid w:val="000A33C4"/>
    <w:rsid w:val="000A3E74"/>
    <w:rsid w:val="000A43AB"/>
    <w:rsid w:val="000A5016"/>
    <w:rsid w:val="000A57ED"/>
    <w:rsid w:val="000A6B8B"/>
    <w:rsid w:val="000B07E0"/>
    <w:rsid w:val="000B09D4"/>
    <w:rsid w:val="000B0B61"/>
    <w:rsid w:val="000B0D9C"/>
    <w:rsid w:val="000B148F"/>
    <w:rsid w:val="000B16A3"/>
    <w:rsid w:val="000B1FA8"/>
    <w:rsid w:val="000B3C8B"/>
    <w:rsid w:val="000B3EA6"/>
    <w:rsid w:val="000B451F"/>
    <w:rsid w:val="000B5A91"/>
    <w:rsid w:val="000B6EB9"/>
    <w:rsid w:val="000B72C2"/>
    <w:rsid w:val="000C1046"/>
    <w:rsid w:val="000C1638"/>
    <w:rsid w:val="000C30E9"/>
    <w:rsid w:val="000C360E"/>
    <w:rsid w:val="000C42A6"/>
    <w:rsid w:val="000C446F"/>
    <w:rsid w:val="000C4997"/>
    <w:rsid w:val="000C5493"/>
    <w:rsid w:val="000C5B84"/>
    <w:rsid w:val="000C6422"/>
    <w:rsid w:val="000C6DAC"/>
    <w:rsid w:val="000D14D3"/>
    <w:rsid w:val="000D16AD"/>
    <w:rsid w:val="000D2998"/>
    <w:rsid w:val="000D3C64"/>
    <w:rsid w:val="000D751A"/>
    <w:rsid w:val="000E1F81"/>
    <w:rsid w:val="000E23CD"/>
    <w:rsid w:val="000E32CD"/>
    <w:rsid w:val="000E34FF"/>
    <w:rsid w:val="000E4224"/>
    <w:rsid w:val="000E4747"/>
    <w:rsid w:val="000E641C"/>
    <w:rsid w:val="000E6AED"/>
    <w:rsid w:val="000E7314"/>
    <w:rsid w:val="000E77E5"/>
    <w:rsid w:val="000F1E1E"/>
    <w:rsid w:val="000F431B"/>
    <w:rsid w:val="000F51B7"/>
    <w:rsid w:val="000F713A"/>
    <w:rsid w:val="000F735C"/>
    <w:rsid w:val="00100EFF"/>
    <w:rsid w:val="00100FA7"/>
    <w:rsid w:val="00101E18"/>
    <w:rsid w:val="00102630"/>
    <w:rsid w:val="001028C5"/>
    <w:rsid w:val="00102E14"/>
    <w:rsid w:val="00103817"/>
    <w:rsid w:val="001040DE"/>
    <w:rsid w:val="0010411E"/>
    <w:rsid w:val="001056E9"/>
    <w:rsid w:val="00105B79"/>
    <w:rsid w:val="00112059"/>
    <w:rsid w:val="00112AA7"/>
    <w:rsid w:val="00115071"/>
    <w:rsid w:val="0011656A"/>
    <w:rsid w:val="00116FC8"/>
    <w:rsid w:val="001177A3"/>
    <w:rsid w:val="001203E0"/>
    <w:rsid w:val="00121B34"/>
    <w:rsid w:val="001221D1"/>
    <w:rsid w:val="00122F77"/>
    <w:rsid w:val="00123C27"/>
    <w:rsid w:val="00125050"/>
    <w:rsid w:val="00126435"/>
    <w:rsid w:val="00126650"/>
    <w:rsid w:val="00126FAA"/>
    <w:rsid w:val="00131466"/>
    <w:rsid w:val="001323B0"/>
    <w:rsid w:val="0013307F"/>
    <w:rsid w:val="00133128"/>
    <w:rsid w:val="00133B56"/>
    <w:rsid w:val="00133E37"/>
    <w:rsid w:val="001348D0"/>
    <w:rsid w:val="00135814"/>
    <w:rsid w:val="00135B84"/>
    <w:rsid w:val="00136C30"/>
    <w:rsid w:val="0013762C"/>
    <w:rsid w:val="00137688"/>
    <w:rsid w:val="0014039F"/>
    <w:rsid w:val="0014374D"/>
    <w:rsid w:val="0014384F"/>
    <w:rsid w:val="00147FB4"/>
    <w:rsid w:val="00150522"/>
    <w:rsid w:val="001507F8"/>
    <w:rsid w:val="00151747"/>
    <w:rsid w:val="00151D95"/>
    <w:rsid w:val="00152DF3"/>
    <w:rsid w:val="00154322"/>
    <w:rsid w:val="00154CC5"/>
    <w:rsid w:val="00155852"/>
    <w:rsid w:val="00157740"/>
    <w:rsid w:val="00160381"/>
    <w:rsid w:val="00161EA8"/>
    <w:rsid w:val="00162741"/>
    <w:rsid w:val="00163CBD"/>
    <w:rsid w:val="001647FD"/>
    <w:rsid w:val="00164FFE"/>
    <w:rsid w:val="0017110D"/>
    <w:rsid w:val="0017160E"/>
    <w:rsid w:val="00171B0A"/>
    <w:rsid w:val="001729C0"/>
    <w:rsid w:val="00172D80"/>
    <w:rsid w:val="001756E6"/>
    <w:rsid w:val="00175F2D"/>
    <w:rsid w:val="001761DD"/>
    <w:rsid w:val="00176A8A"/>
    <w:rsid w:val="001771BB"/>
    <w:rsid w:val="001805A8"/>
    <w:rsid w:val="00181BDE"/>
    <w:rsid w:val="00181C15"/>
    <w:rsid w:val="00181D8B"/>
    <w:rsid w:val="0018216B"/>
    <w:rsid w:val="00183647"/>
    <w:rsid w:val="00184831"/>
    <w:rsid w:val="001857B6"/>
    <w:rsid w:val="001858C9"/>
    <w:rsid w:val="00185B58"/>
    <w:rsid w:val="00186468"/>
    <w:rsid w:val="0018657B"/>
    <w:rsid w:val="00186B0C"/>
    <w:rsid w:val="001900AB"/>
    <w:rsid w:val="0019184A"/>
    <w:rsid w:val="00192579"/>
    <w:rsid w:val="00192A08"/>
    <w:rsid w:val="001930A5"/>
    <w:rsid w:val="00193BCC"/>
    <w:rsid w:val="001945AD"/>
    <w:rsid w:val="001949F1"/>
    <w:rsid w:val="0019675A"/>
    <w:rsid w:val="00196BF4"/>
    <w:rsid w:val="00197255"/>
    <w:rsid w:val="0019748A"/>
    <w:rsid w:val="001A0459"/>
    <w:rsid w:val="001A0834"/>
    <w:rsid w:val="001A14AA"/>
    <w:rsid w:val="001A1DE6"/>
    <w:rsid w:val="001A2AF2"/>
    <w:rsid w:val="001A2C9E"/>
    <w:rsid w:val="001A31A0"/>
    <w:rsid w:val="001A325E"/>
    <w:rsid w:val="001A3C91"/>
    <w:rsid w:val="001A4DB9"/>
    <w:rsid w:val="001A5492"/>
    <w:rsid w:val="001A5FE8"/>
    <w:rsid w:val="001A7AF5"/>
    <w:rsid w:val="001B062F"/>
    <w:rsid w:val="001B0943"/>
    <w:rsid w:val="001B18EE"/>
    <w:rsid w:val="001B39B8"/>
    <w:rsid w:val="001B7169"/>
    <w:rsid w:val="001B7362"/>
    <w:rsid w:val="001B7ADA"/>
    <w:rsid w:val="001C045E"/>
    <w:rsid w:val="001C1404"/>
    <w:rsid w:val="001C1832"/>
    <w:rsid w:val="001C20D0"/>
    <w:rsid w:val="001C2123"/>
    <w:rsid w:val="001C2C51"/>
    <w:rsid w:val="001C41E0"/>
    <w:rsid w:val="001C5509"/>
    <w:rsid w:val="001C6B0B"/>
    <w:rsid w:val="001C6ECF"/>
    <w:rsid w:val="001C719C"/>
    <w:rsid w:val="001C767C"/>
    <w:rsid w:val="001C7A4D"/>
    <w:rsid w:val="001C7FB1"/>
    <w:rsid w:val="001D0157"/>
    <w:rsid w:val="001D0A22"/>
    <w:rsid w:val="001D0D34"/>
    <w:rsid w:val="001D2C78"/>
    <w:rsid w:val="001D3695"/>
    <w:rsid w:val="001D4C01"/>
    <w:rsid w:val="001D6907"/>
    <w:rsid w:val="001D6F5C"/>
    <w:rsid w:val="001D76CD"/>
    <w:rsid w:val="001D775D"/>
    <w:rsid w:val="001D7CB5"/>
    <w:rsid w:val="001E0255"/>
    <w:rsid w:val="001E04F6"/>
    <w:rsid w:val="001E099D"/>
    <w:rsid w:val="001E188A"/>
    <w:rsid w:val="001E1CA3"/>
    <w:rsid w:val="001E1FFB"/>
    <w:rsid w:val="001E447B"/>
    <w:rsid w:val="001E4553"/>
    <w:rsid w:val="001E5055"/>
    <w:rsid w:val="001E522F"/>
    <w:rsid w:val="001E5903"/>
    <w:rsid w:val="001E65D7"/>
    <w:rsid w:val="001E6E4F"/>
    <w:rsid w:val="001E7843"/>
    <w:rsid w:val="001F01B9"/>
    <w:rsid w:val="001F09D4"/>
    <w:rsid w:val="001F0C5C"/>
    <w:rsid w:val="001F0EF3"/>
    <w:rsid w:val="001F10E6"/>
    <w:rsid w:val="001F1DB5"/>
    <w:rsid w:val="001F2377"/>
    <w:rsid w:val="001F307A"/>
    <w:rsid w:val="001F32D8"/>
    <w:rsid w:val="001F43C2"/>
    <w:rsid w:val="001F4884"/>
    <w:rsid w:val="001F4F65"/>
    <w:rsid w:val="001F647F"/>
    <w:rsid w:val="001F70E0"/>
    <w:rsid w:val="001F72B2"/>
    <w:rsid w:val="0020006B"/>
    <w:rsid w:val="00200ECB"/>
    <w:rsid w:val="00202703"/>
    <w:rsid w:val="00206469"/>
    <w:rsid w:val="002067C1"/>
    <w:rsid w:val="00207FAD"/>
    <w:rsid w:val="00210A96"/>
    <w:rsid w:val="002110FC"/>
    <w:rsid w:val="002128E0"/>
    <w:rsid w:val="00212E96"/>
    <w:rsid w:val="00213072"/>
    <w:rsid w:val="00213F46"/>
    <w:rsid w:val="002149F3"/>
    <w:rsid w:val="00214A7F"/>
    <w:rsid w:val="002151E0"/>
    <w:rsid w:val="00215322"/>
    <w:rsid w:val="00216B2A"/>
    <w:rsid w:val="00216C97"/>
    <w:rsid w:val="00216EA3"/>
    <w:rsid w:val="00220213"/>
    <w:rsid w:val="0022105B"/>
    <w:rsid w:val="002212B0"/>
    <w:rsid w:val="00221308"/>
    <w:rsid w:val="00223B73"/>
    <w:rsid w:val="00223BF9"/>
    <w:rsid w:val="002240D1"/>
    <w:rsid w:val="00225363"/>
    <w:rsid w:val="002254F5"/>
    <w:rsid w:val="00225B21"/>
    <w:rsid w:val="00226690"/>
    <w:rsid w:val="00227603"/>
    <w:rsid w:val="002308A9"/>
    <w:rsid w:val="00230ADF"/>
    <w:rsid w:val="00230C85"/>
    <w:rsid w:val="0023139D"/>
    <w:rsid w:val="0023219F"/>
    <w:rsid w:val="002325B2"/>
    <w:rsid w:val="0023567D"/>
    <w:rsid w:val="002357F8"/>
    <w:rsid w:val="002361E8"/>
    <w:rsid w:val="00240D70"/>
    <w:rsid w:val="0024212E"/>
    <w:rsid w:val="00244203"/>
    <w:rsid w:val="0024667C"/>
    <w:rsid w:val="002478E0"/>
    <w:rsid w:val="0025016D"/>
    <w:rsid w:val="0025127B"/>
    <w:rsid w:val="00253869"/>
    <w:rsid w:val="00253F64"/>
    <w:rsid w:val="0025463A"/>
    <w:rsid w:val="00255006"/>
    <w:rsid w:val="002558C5"/>
    <w:rsid w:val="00255CC2"/>
    <w:rsid w:val="0025623F"/>
    <w:rsid w:val="00257326"/>
    <w:rsid w:val="002606D4"/>
    <w:rsid w:val="00261443"/>
    <w:rsid w:val="00261B54"/>
    <w:rsid w:val="002621C8"/>
    <w:rsid w:val="00262AC7"/>
    <w:rsid w:val="00262C8D"/>
    <w:rsid w:val="0026515C"/>
    <w:rsid w:val="002653AC"/>
    <w:rsid w:val="002657E5"/>
    <w:rsid w:val="00266EA0"/>
    <w:rsid w:val="00267DFB"/>
    <w:rsid w:val="00270266"/>
    <w:rsid w:val="002704BE"/>
    <w:rsid w:val="002705A4"/>
    <w:rsid w:val="00270DE3"/>
    <w:rsid w:val="0027115A"/>
    <w:rsid w:val="002721E4"/>
    <w:rsid w:val="00272C6A"/>
    <w:rsid w:val="00273E45"/>
    <w:rsid w:val="00274172"/>
    <w:rsid w:val="00274187"/>
    <w:rsid w:val="0027438E"/>
    <w:rsid w:val="00274720"/>
    <w:rsid w:val="00276834"/>
    <w:rsid w:val="0027717B"/>
    <w:rsid w:val="002800C9"/>
    <w:rsid w:val="00281969"/>
    <w:rsid w:val="00281CEC"/>
    <w:rsid w:val="00282330"/>
    <w:rsid w:val="002829C2"/>
    <w:rsid w:val="00282F59"/>
    <w:rsid w:val="00282FCD"/>
    <w:rsid w:val="002831E8"/>
    <w:rsid w:val="00284EBD"/>
    <w:rsid w:val="00285799"/>
    <w:rsid w:val="00286335"/>
    <w:rsid w:val="00286634"/>
    <w:rsid w:val="00287393"/>
    <w:rsid w:val="00287CF6"/>
    <w:rsid w:val="00287FF0"/>
    <w:rsid w:val="00290035"/>
    <w:rsid w:val="002905D9"/>
    <w:rsid w:val="002927F5"/>
    <w:rsid w:val="002955E7"/>
    <w:rsid w:val="00295642"/>
    <w:rsid w:val="00296E5F"/>
    <w:rsid w:val="00296F28"/>
    <w:rsid w:val="002A39B1"/>
    <w:rsid w:val="002A4D45"/>
    <w:rsid w:val="002A70B4"/>
    <w:rsid w:val="002A7180"/>
    <w:rsid w:val="002A7A5A"/>
    <w:rsid w:val="002A7F14"/>
    <w:rsid w:val="002B12FE"/>
    <w:rsid w:val="002B14D4"/>
    <w:rsid w:val="002B2E5D"/>
    <w:rsid w:val="002B302E"/>
    <w:rsid w:val="002B3803"/>
    <w:rsid w:val="002B3E80"/>
    <w:rsid w:val="002B3F75"/>
    <w:rsid w:val="002B5413"/>
    <w:rsid w:val="002B59A1"/>
    <w:rsid w:val="002B5E91"/>
    <w:rsid w:val="002B6225"/>
    <w:rsid w:val="002B6D79"/>
    <w:rsid w:val="002B6E31"/>
    <w:rsid w:val="002B70F3"/>
    <w:rsid w:val="002B7231"/>
    <w:rsid w:val="002B7B1C"/>
    <w:rsid w:val="002C02E7"/>
    <w:rsid w:val="002C1E7D"/>
    <w:rsid w:val="002C1F71"/>
    <w:rsid w:val="002C2D05"/>
    <w:rsid w:val="002C2E65"/>
    <w:rsid w:val="002C6BC5"/>
    <w:rsid w:val="002C6C59"/>
    <w:rsid w:val="002D0A21"/>
    <w:rsid w:val="002D0E03"/>
    <w:rsid w:val="002D26E9"/>
    <w:rsid w:val="002D3DD4"/>
    <w:rsid w:val="002D581B"/>
    <w:rsid w:val="002D669E"/>
    <w:rsid w:val="002D6892"/>
    <w:rsid w:val="002D74BE"/>
    <w:rsid w:val="002E0F09"/>
    <w:rsid w:val="002E205B"/>
    <w:rsid w:val="002E2ADA"/>
    <w:rsid w:val="002E45A2"/>
    <w:rsid w:val="002E5D18"/>
    <w:rsid w:val="002E5E03"/>
    <w:rsid w:val="002E702C"/>
    <w:rsid w:val="002F3398"/>
    <w:rsid w:val="002F36A8"/>
    <w:rsid w:val="002F3A0F"/>
    <w:rsid w:val="002F4400"/>
    <w:rsid w:val="002F5713"/>
    <w:rsid w:val="002F6656"/>
    <w:rsid w:val="002F67E7"/>
    <w:rsid w:val="002F724F"/>
    <w:rsid w:val="002F76CA"/>
    <w:rsid w:val="00300ECF"/>
    <w:rsid w:val="003029A6"/>
    <w:rsid w:val="00304EC2"/>
    <w:rsid w:val="00305E08"/>
    <w:rsid w:val="0030741E"/>
    <w:rsid w:val="00307DF4"/>
    <w:rsid w:val="0031025C"/>
    <w:rsid w:val="0031040F"/>
    <w:rsid w:val="00310C7B"/>
    <w:rsid w:val="00310DEF"/>
    <w:rsid w:val="00313403"/>
    <w:rsid w:val="0031571B"/>
    <w:rsid w:val="0031689A"/>
    <w:rsid w:val="00317482"/>
    <w:rsid w:val="003179FF"/>
    <w:rsid w:val="00317B8C"/>
    <w:rsid w:val="003203A8"/>
    <w:rsid w:val="00320518"/>
    <w:rsid w:val="00320EFA"/>
    <w:rsid w:val="003213E9"/>
    <w:rsid w:val="00322512"/>
    <w:rsid w:val="0032282E"/>
    <w:rsid w:val="00322C4B"/>
    <w:rsid w:val="0032311A"/>
    <w:rsid w:val="003235CE"/>
    <w:rsid w:val="003238CB"/>
    <w:rsid w:val="00324CEE"/>
    <w:rsid w:val="00325F33"/>
    <w:rsid w:val="00327470"/>
    <w:rsid w:val="00327549"/>
    <w:rsid w:val="00327D2C"/>
    <w:rsid w:val="00331C9A"/>
    <w:rsid w:val="003322E4"/>
    <w:rsid w:val="00332681"/>
    <w:rsid w:val="00333E43"/>
    <w:rsid w:val="0033410A"/>
    <w:rsid w:val="00334441"/>
    <w:rsid w:val="00334630"/>
    <w:rsid w:val="003356D9"/>
    <w:rsid w:val="00335A8E"/>
    <w:rsid w:val="00335CCC"/>
    <w:rsid w:val="00335F5D"/>
    <w:rsid w:val="00337F80"/>
    <w:rsid w:val="00337FCA"/>
    <w:rsid w:val="00340883"/>
    <w:rsid w:val="00341834"/>
    <w:rsid w:val="00341D3E"/>
    <w:rsid w:val="0034293B"/>
    <w:rsid w:val="0034342A"/>
    <w:rsid w:val="00343CFC"/>
    <w:rsid w:val="00343F63"/>
    <w:rsid w:val="00344062"/>
    <w:rsid w:val="00346CF7"/>
    <w:rsid w:val="00346DDB"/>
    <w:rsid w:val="003470A2"/>
    <w:rsid w:val="0034776E"/>
    <w:rsid w:val="00347C10"/>
    <w:rsid w:val="00351B4E"/>
    <w:rsid w:val="00351BD5"/>
    <w:rsid w:val="003522AF"/>
    <w:rsid w:val="00352BE6"/>
    <w:rsid w:val="003533C9"/>
    <w:rsid w:val="0035704E"/>
    <w:rsid w:val="00361D9D"/>
    <w:rsid w:val="003632E4"/>
    <w:rsid w:val="003633BC"/>
    <w:rsid w:val="003663F9"/>
    <w:rsid w:val="00370129"/>
    <w:rsid w:val="00371FEC"/>
    <w:rsid w:val="00373EDF"/>
    <w:rsid w:val="00374BB4"/>
    <w:rsid w:val="00375E65"/>
    <w:rsid w:val="0037693A"/>
    <w:rsid w:val="00377362"/>
    <w:rsid w:val="003809CB"/>
    <w:rsid w:val="00381281"/>
    <w:rsid w:val="00381C4C"/>
    <w:rsid w:val="00381ED2"/>
    <w:rsid w:val="003855B3"/>
    <w:rsid w:val="0038642A"/>
    <w:rsid w:val="00391050"/>
    <w:rsid w:val="00391CBF"/>
    <w:rsid w:val="00391F7A"/>
    <w:rsid w:val="00392BB1"/>
    <w:rsid w:val="0039357C"/>
    <w:rsid w:val="00393DCD"/>
    <w:rsid w:val="003952B0"/>
    <w:rsid w:val="003958DE"/>
    <w:rsid w:val="00395AB4"/>
    <w:rsid w:val="00395B7E"/>
    <w:rsid w:val="003A0149"/>
    <w:rsid w:val="003A05A3"/>
    <w:rsid w:val="003A07E2"/>
    <w:rsid w:val="003A1497"/>
    <w:rsid w:val="003A230B"/>
    <w:rsid w:val="003A289E"/>
    <w:rsid w:val="003A3DD4"/>
    <w:rsid w:val="003A5388"/>
    <w:rsid w:val="003A6F22"/>
    <w:rsid w:val="003A730C"/>
    <w:rsid w:val="003A793B"/>
    <w:rsid w:val="003A7C31"/>
    <w:rsid w:val="003B04DC"/>
    <w:rsid w:val="003B0A08"/>
    <w:rsid w:val="003B0B81"/>
    <w:rsid w:val="003B1191"/>
    <w:rsid w:val="003B3036"/>
    <w:rsid w:val="003B3C36"/>
    <w:rsid w:val="003B3FE0"/>
    <w:rsid w:val="003B4FC5"/>
    <w:rsid w:val="003B75FD"/>
    <w:rsid w:val="003B776A"/>
    <w:rsid w:val="003C0041"/>
    <w:rsid w:val="003C06B9"/>
    <w:rsid w:val="003C0AC0"/>
    <w:rsid w:val="003C0FD7"/>
    <w:rsid w:val="003C1E7F"/>
    <w:rsid w:val="003C21FE"/>
    <w:rsid w:val="003C2545"/>
    <w:rsid w:val="003C5484"/>
    <w:rsid w:val="003C65AC"/>
    <w:rsid w:val="003C68CC"/>
    <w:rsid w:val="003D0077"/>
    <w:rsid w:val="003D17D6"/>
    <w:rsid w:val="003D2FF8"/>
    <w:rsid w:val="003D3355"/>
    <w:rsid w:val="003D3758"/>
    <w:rsid w:val="003D4DC5"/>
    <w:rsid w:val="003D6255"/>
    <w:rsid w:val="003D628B"/>
    <w:rsid w:val="003E013A"/>
    <w:rsid w:val="003E18D6"/>
    <w:rsid w:val="003E1991"/>
    <w:rsid w:val="003E359C"/>
    <w:rsid w:val="003E4274"/>
    <w:rsid w:val="003E4C16"/>
    <w:rsid w:val="003E6DBE"/>
    <w:rsid w:val="003E769A"/>
    <w:rsid w:val="003F0F93"/>
    <w:rsid w:val="003F1318"/>
    <w:rsid w:val="003F2543"/>
    <w:rsid w:val="003F2774"/>
    <w:rsid w:val="003F2F17"/>
    <w:rsid w:val="003F3C05"/>
    <w:rsid w:val="003F4831"/>
    <w:rsid w:val="003F57B0"/>
    <w:rsid w:val="00400424"/>
    <w:rsid w:val="00400AC8"/>
    <w:rsid w:val="00402903"/>
    <w:rsid w:val="004034BD"/>
    <w:rsid w:val="004047A5"/>
    <w:rsid w:val="00404947"/>
    <w:rsid w:val="00404DE1"/>
    <w:rsid w:val="00405C68"/>
    <w:rsid w:val="004060C6"/>
    <w:rsid w:val="004065AF"/>
    <w:rsid w:val="00406AF3"/>
    <w:rsid w:val="00407571"/>
    <w:rsid w:val="0040766C"/>
    <w:rsid w:val="004078E7"/>
    <w:rsid w:val="00410334"/>
    <w:rsid w:val="004132BE"/>
    <w:rsid w:val="00413862"/>
    <w:rsid w:val="00413CCC"/>
    <w:rsid w:val="00414FD8"/>
    <w:rsid w:val="00415150"/>
    <w:rsid w:val="0041731F"/>
    <w:rsid w:val="0041755E"/>
    <w:rsid w:val="00421DE1"/>
    <w:rsid w:val="00422747"/>
    <w:rsid w:val="00422CE4"/>
    <w:rsid w:val="00422E13"/>
    <w:rsid w:val="00422E9F"/>
    <w:rsid w:val="00423582"/>
    <w:rsid w:val="0042483E"/>
    <w:rsid w:val="00424A2B"/>
    <w:rsid w:val="00425546"/>
    <w:rsid w:val="00425AB0"/>
    <w:rsid w:val="00425CAD"/>
    <w:rsid w:val="00425F81"/>
    <w:rsid w:val="004266EE"/>
    <w:rsid w:val="00426D6B"/>
    <w:rsid w:val="00427460"/>
    <w:rsid w:val="00427AAD"/>
    <w:rsid w:val="00427E12"/>
    <w:rsid w:val="00430645"/>
    <w:rsid w:val="00430B91"/>
    <w:rsid w:val="00431553"/>
    <w:rsid w:val="0043230D"/>
    <w:rsid w:val="0043284A"/>
    <w:rsid w:val="00433B45"/>
    <w:rsid w:val="0043401B"/>
    <w:rsid w:val="0043739A"/>
    <w:rsid w:val="00443354"/>
    <w:rsid w:val="00443DC5"/>
    <w:rsid w:val="0044403E"/>
    <w:rsid w:val="0044413C"/>
    <w:rsid w:val="0044475A"/>
    <w:rsid w:val="00445635"/>
    <w:rsid w:val="0044705E"/>
    <w:rsid w:val="00447155"/>
    <w:rsid w:val="00450776"/>
    <w:rsid w:val="00450C6F"/>
    <w:rsid w:val="00451427"/>
    <w:rsid w:val="004526E1"/>
    <w:rsid w:val="004531AE"/>
    <w:rsid w:val="0045420A"/>
    <w:rsid w:val="00454244"/>
    <w:rsid w:val="00454280"/>
    <w:rsid w:val="00454484"/>
    <w:rsid w:val="00455353"/>
    <w:rsid w:val="00456886"/>
    <w:rsid w:val="004568E0"/>
    <w:rsid w:val="00460624"/>
    <w:rsid w:val="00460C52"/>
    <w:rsid w:val="00462144"/>
    <w:rsid w:val="004633D3"/>
    <w:rsid w:val="00465BD3"/>
    <w:rsid w:val="00467B85"/>
    <w:rsid w:val="00470918"/>
    <w:rsid w:val="00470A8B"/>
    <w:rsid w:val="00470E27"/>
    <w:rsid w:val="004714D1"/>
    <w:rsid w:val="0047161C"/>
    <w:rsid w:val="00474183"/>
    <w:rsid w:val="00474BE6"/>
    <w:rsid w:val="004814D5"/>
    <w:rsid w:val="00485EAF"/>
    <w:rsid w:val="00487987"/>
    <w:rsid w:val="004902A1"/>
    <w:rsid w:val="004919AF"/>
    <w:rsid w:val="00493653"/>
    <w:rsid w:val="0049510C"/>
    <w:rsid w:val="00495172"/>
    <w:rsid w:val="004955CA"/>
    <w:rsid w:val="00495E20"/>
    <w:rsid w:val="004967ED"/>
    <w:rsid w:val="00496F1B"/>
    <w:rsid w:val="004974C3"/>
    <w:rsid w:val="0049754E"/>
    <w:rsid w:val="004A2C22"/>
    <w:rsid w:val="004A3705"/>
    <w:rsid w:val="004A596A"/>
    <w:rsid w:val="004A5B62"/>
    <w:rsid w:val="004A5BB4"/>
    <w:rsid w:val="004A6B5A"/>
    <w:rsid w:val="004A6D76"/>
    <w:rsid w:val="004A6EF8"/>
    <w:rsid w:val="004A7071"/>
    <w:rsid w:val="004A7621"/>
    <w:rsid w:val="004A7988"/>
    <w:rsid w:val="004B37BA"/>
    <w:rsid w:val="004B3980"/>
    <w:rsid w:val="004B51F5"/>
    <w:rsid w:val="004B5F92"/>
    <w:rsid w:val="004B6417"/>
    <w:rsid w:val="004B6E8A"/>
    <w:rsid w:val="004B7247"/>
    <w:rsid w:val="004C0115"/>
    <w:rsid w:val="004C0E5C"/>
    <w:rsid w:val="004C1C3F"/>
    <w:rsid w:val="004C2E4B"/>
    <w:rsid w:val="004C3298"/>
    <w:rsid w:val="004C3619"/>
    <w:rsid w:val="004C5037"/>
    <w:rsid w:val="004C5C98"/>
    <w:rsid w:val="004C638A"/>
    <w:rsid w:val="004C6AC3"/>
    <w:rsid w:val="004C7A59"/>
    <w:rsid w:val="004D06A9"/>
    <w:rsid w:val="004D1F40"/>
    <w:rsid w:val="004D26A8"/>
    <w:rsid w:val="004D2CC8"/>
    <w:rsid w:val="004D3D0F"/>
    <w:rsid w:val="004D572E"/>
    <w:rsid w:val="004D5C2F"/>
    <w:rsid w:val="004D6363"/>
    <w:rsid w:val="004D68A8"/>
    <w:rsid w:val="004D68CF"/>
    <w:rsid w:val="004D6A53"/>
    <w:rsid w:val="004E0E54"/>
    <w:rsid w:val="004E0F21"/>
    <w:rsid w:val="004E1029"/>
    <w:rsid w:val="004E3A82"/>
    <w:rsid w:val="004E3E09"/>
    <w:rsid w:val="004E50D1"/>
    <w:rsid w:val="004E5A12"/>
    <w:rsid w:val="004E5AA7"/>
    <w:rsid w:val="004E5E33"/>
    <w:rsid w:val="004F0230"/>
    <w:rsid w:val="004F2DA4"/>
    <w:rsid w:val="004F4689"/>
    <w:rsid w:val="004F4B2F"/>
    <w:rsid w:val="004F6659"/>
    <w:rsid w:val="004F6EE3"/>
    <w:rsid w:val="004F766A"/>
    <w:rsid w:val="004F7683"/>
    <w:rsid w:val="004F7C71"/>
    <w:rsid w:val="00500490"/>
    <w:rsid w:val="0050120C"/>
    <w:rsid w:val="0050167A"/>
    <w:rsid w:val="00501E74"/>
    <w:rsid w:val="005025F1"/>
    <w:rsid w:val="00502F93"/>
    <w:rsid w:val="00504364"/>
    <w:rsid w:val="00504875"/>
    <w:rsid w:val="005049E3"/>
    <w:rsid w:val="00505992"/>
    <w:rsid w:val="00510246"/>
    <w:rsid w:val="00510742"/>
    <w:rsid w:val="00510D35"/>
    <w:rsid w:val="0051190E"/>
    <w:rsid w:val="00511B17"/>
    <w:rsid w:val="0051308A"/>
    <w:rsid w:val="005139BF"/>
    <w:rsid w:val="00514F88"/>
    <w:rsid w:val="00515224"/>
    <w:rsid w:val="00515369"/>
    <w:rsid w:val="0051537E"/>
    <w:rsid w:val="0051565B"/>
    <w:rsid w:val="005228BC"/>
    <w:rsid w:val="00524DE3"/>
    <w:rsid w:val="005262A3"/>
    <w:rsid w:val="0052680B"/>
    <w:rsid w:val="00526F88"/>
    <w:rsid w:val="00527A60"/>
    <w:rsid w:val="005311D5"/>
    <w:rsid w:val="005312F5"/>
    <w:rsid w:val="00531CA0"/>
    <w:rsid w:val="00531F76"/>
    <w:rsid w:val="00533469"/>
    <w:rsid w:val="00533606"/>
    <w:rsid w:val="005336DC"/>
    <w:rsid w:val="005338E0"/>
    <w:rsid w:val="005339A5"/>
    <w:rsid w:val="0053740E"/>
    <w:rsid w:val="0054005A"/>
    <w:rsid w:val="00541BD3"/>
    <w:rsid w:val="00542FE5"/>
    <w:rsid w:val="005451AC"/>
    <w:rsid w:val="005516F1"/>
    <w:rsid w:val="005531AB"/>
    <w:rsid w:val="0055425A"/>
    <w:rsid w:val="005548C2"/>
    <w:rsid w:val="00554FB9"/>
    <w:rsid w:val="005550EB"/>
    <w:rsid w:val="005554CF"/>
    <w:rsid w:val="0055562F"/>
    <w:rsid w:val="00556081"/>
    <w:rsid w:val="00556A7A"/>
    <w:rsid w:val="00560050"/>
    <w:rsid w:val="00560E78"/>
    <w:rsid w:val="0056101C"/>
    <w:rsid w:val="00562CF7"/>
    <w:rsid w:val="005635B2"/>
    <w:rsid w:val="00564825"/>
    <w:rsid w:val="00564D10"/>
    <w:rsid w:val="005661F1"/>
    <w:rsid w:val="00567809"/>
    <w:rsid w:val="00567E01"/>
    <w:rsid w:val="005706D5"/>
    <w:rsid w:val="005718D0"/>
    <w:rsid w:val="0057260F"/>
    <w:rsid w:val="0057286B"/>
    <w:rsid w:val="005741D2"/>
    <w:rsid w:val="0057449B"/>
    <w:rsid w:val="00574A6F"/>
    <w:rsid w:val="005778F5"/>
    <w:rsid w:val="00577E7E"/>
    <w:rsid w:val="00580BA9"/>
    <w:rsid w:val="00581339"/>
    <w:rsid w:val="00581CA4"/>
    <w:rsid w:val="00581F85"/>
    <w:rsid w:val="00582A06"/>
    <w:rsid w:val="005840AE"/>
    <w:rsid w:val="00585738"/>
    <w:rsid w:val="00587554"/>
    <w:rsid w:val="00587B71"/>
    <w:rsid w:val="005909A7"/>
    <w:rsid w:val="00590FD2"/>
    <w:rsid w:val="00591BF2"/>
    <w:rsid w:val="0059309B"/>
    <w:rsid w:val="005937EE"/>
    <w:rsid w:val="00597A2E"/>
    <w:rsid w:val="00597C02"/>
    <w:rsid w:val="005A11FB"/>
    <w:rsid w:val="005A2475"/>
    <w:rsid w:val="005A253C"/>
    <w:rsid w:val="005A31CB"/>
    <w:rsid w:val="005A49D5"/>
    <w:rsid w:val="005A4CF6"/>
    <w:rsid w:val="005A7E13"/>
    <w:rsid w:val="005B1379"/>
    <w:rsid w:val="005B1C4F"/>
    <w:rsid w:val="005B26C6"/>
    <w:rsid w:val="005B2839"/>
    <w:rsid w:val="005B2E07"/>
    <w:rsid w:val="005B2FCB"/>
    <w:rsid w:val="005B449C"/>
    <w:rsid w:val="005B452B"/>
    <w:rsid w:val="005B47EC"/>
    <w:rsid w:val="005B60DE"/>
    <w:rsid w:val="005B7A7E"/>
    <w:rsid w:val="005C2CD6"/>
    <w:rsid w:val="005C315F"/>
    <w:rsid w:val="005C369C"/>
    <w:rsid w:val="005C4C30"/>
    <w:rsid w:val="005C5D46"/>
    <w:rsid w:val="005C6A63"/>
    <w:rsid w:val="005D01F1"/>
    <w:rsid w:val="005D042A"/>
    <w:rsid w:val="005D0981"/>
    <w:rsid w:val="005D0E04"/>
    <w:rsid w:val="005D4443"/>
    <w:rsid w:val="005D5051"/>
    <w:rsid w:val="005D539E"/>
    <w:rsid w:val="005D56E4"/>
    <w:rsid w:val="005D58E4"/>
    <w:rsid w:val="005D7C4A"/>
    <w:rsid w:val="005E111F"/>
    <w:rsid w:val="005E1160"/>
    <w:rsid w:val="005E1D38"/>
    <w:rsid w:val="005E1F25"/>
    <w:rsid w:val="005E20AD"/>
    <w:rsid w:val="005E2351"/>
    <w:rsid w:val="005E2A88"/>
    <w:rsid w:val="005E2D1E"/>
    <w:rsid w:val="005E2DAC"/>
    <w:rsid w:val="005E2DBE"/>
    <w:rsid w:val="005E358B"/>
    <w:rsid w:val="005E4264"/>
    <w:rsid w:val="005E4406"/>
    <w:rsid w:val="005E7617"/>
    <w:rsid w:val="005F002C"/>
    <w:rsid w:val="005F0DA2"/>
    <w:rsid w:val="005F1029"/>
    <w:rsid w:val="005F1973"/>
    <w:rsid w:val="005F3606"/>
    <w:rsid w:val="005F430D"/>
    <w:rsid w:val="005F4469"/>
    <w:rsid w:val="005F45ED"/>
    <w:rsid w:val="005F5C37"/>
    <w:rsid w:val="005F75FC"/>
    <w:rsid w:val="006013F9"/>
    <w:rsid w:val="0060141D"/>
    <w:rsid w:val="0060435F"/>
    <w:rsid w:val="006044E9"/>
    <w:rsid w:val="006058D2"/>
    <w:rsid w:val="00606035"/>
    <w:rsid w:val="006061F0"/>
    <w:rsid w:val="0060676B"/>
    <w:rsid w:val="0060767E"/>
    <w:rsid w:val="00607E5E"/>
    <w:rsid w:val="006100B4"/>
    <w:rsid w:val="00611620"/>
    <w:rsid w:val="0061189E"/>
    <w:rsid w:val="0061205B"/>
    <w:rsid w:val="006120CE"/>
    <w:rsid w:val="0061253C"/>
    <w:rsid w:val="0061285E"/>
    <w:rsid w:val="006133C6"/>
    <w:rsid w:val="006158E7"/>
    <w:rsid w:val="006158ED"/>
    <w:rsid w:val="00615A5D"/>
    <w:rsid w:val="00617202"/>
    <w:rsid w:val="006179BD"/>
    <w:rsid w:val="00617A55"/>
    <w:rsid w:val="00620479"/>
    <w:rsid w:val="00621CCC"/>
    <w:rsid w:val="00621D4C"/>
    <w:rsid w:val="00621F7D"/>
    <w:rsid w:val="00622685"/>
    <w:rsid w:val="00622C01"/>
    <w:rsid w:val="00622D1D"/>
    <w:rsid w:val="006238BE"/>
    <w:rsid w:val="00624F6C"/>
    <w:rsid w:val="00625294"/>
    <w:rsid w:val="00630785"/>
    <w:rsid w:val="00630911"/>
    <w:rsid w:val="00631217"/>
    <w:rsid w:val="006322D3"/>
    <w:rsid w:val="00633357"/>
    <w:rsid w:val="006349DC"/>
    <w:rsid w:val="006350D0"/>
    <w:rsid w:val="00636B98"/>
    <w:rsid w:val="00640E7D"/>
    <w:rsid w:val="00641EBD"/>
    <w:rsid w:val="006429F0"/>
    <w:rsid w:val="00643615"/>
    <w:rsid w:val="00643926"/>
    <w:rsid w:val="00643C09"/>
    <w:rsid w:val="00644501"/>
    <w:rsid w:val="00645A4A"/>
    <w:rsid w:val="00645C26"/>
    <w:rsid w:val="0064765F"/>
    <w:rsid w:val="00650BA8"/>
    <w:rsid w:val="00650F6A"/>
    <w:rsid w:val="00651CEC"/>
    <w:rsid w:val="0065291E"/>
    <w:rsid w:val="00652AAF"/>
    <w:rsid w:val="006534BB"/>
    <w:rsid w:val="006536AA"/>
    <w:rsid w:val="0065430F"/>
    <w:rsid w:val="006547DC"/>
    <w:rsid w:val="00655EED"/>
    <w:rsid w:val="006572E6"/>
    <w:rsid w:val="00657509"/>
    <w:rsid w:val="00657DF8"/>
    <w:rsid w:val="00660678"/>
    <w:rsid w:val="0066168B"/>
    <w:rsid w:val="00661C14"/>
    <w:rsid w:val="00663518"/>
    <w:rsid w:val="00663723"/>
    <w:rsid w:val="00663C23"/>
    <w:rsid w:val="00663EC2"/>
    <w:rsid w:val="006662BE"/>
    <w:rsid w:val="006665DE"/>
    <w:rsid w:val="00667052"/>
    <w:rsid w:val="00667401"/>
    <w:rsid w:val="0067024E"/>
    <w:rsid w:val="00671FEB"/>
    <w:rsid w:val="00673CE5"/>
    <w:rsid w:val="00674A26"/>
    <w:rsid w:val="00674D42"/>
    <w:rsid w:val="0067637B"/>
    <w:rsid w:val="006763F9"/>
    <w:rsid w:val="006773B0"/>
    <w:rsid w:val="00677487"/>
    <w:rsid w:val="00680039"/>
    <w:rsid w:val="006803FF"/>
    <w:rsid w:val="00680FCA"/>
    <w:rsid w:val="006813F6"/>
    <w:rsid w:val="00681530"/>
    <w:rsid w:val="00681A62"/>
    <w:rsid w:val="00683278"/>
    <w:rsid w:val="00684404"/>
    <w:rsid w:val="0068442D"/>
    <w:rsid w:val="00684613"/>
    <w:rsid w:val="006848AE"/>
    <w:rsid w:val="006857A6"/>
    <w:rsid w:val="00690BCE"/>
    <w:rsid w:val="006912AB"/>
    <w:rsid w:val="0069174B"/>
    <w:rsid w:val="00692563"/>
    <w:rsid w:val="006927B5"/>
    <w:rsid w:val="00693AD4"/>
    <w:rsid w:val="00693D0D"/>
    <w:rsid w:val="006950E4"/>
    <w:rsid w:val="006969D2"/>
    <w:rsid w:val="00697128"/>
    <w:rsid w:val="006A04BB"/>
    <w:rsid w:val="006A0EC1"/>
    <w:rsid w:val="006A1317"/>
    <w:rsid w:val="006A1A55"/>
    <w:rsid w:val="006A2805"/>
    <w:rsid w:val="006A2B89"/>
    <w:rsid w:val="006A2E29"/>
    <w:rsid w:val="006A3267"/>
    <w:rsid w:val="006A383D"/>
    <w:rsid w:val="006A4C8D"/>
    <w:rsid w:val="006A518E"/>
    <w:rsid w:val="006A5388"/>
    <w:rsid w:val="006A5C7E"/>
    <w:rsid w:val="006A6158"/>
    <w:rsid w:val="006A6561"/>
    <w:rsid w:val="006A6C12"/>
    <w:rsid w:val="006A71E3"/>
    <w:rsid w:val="006A77A2"/>
    <w:rsid w:val="006B114A"/>
    <w:rsid w:val="006B1926"/>
    <w:rsid w:val="006B1E16"/>
    <w:rsid w:val="006B2BE9"/>
    <w:rsid w:val="006B56E2"/>
    <w:rsid w:val="006B7A19"/>
    <w:rsid w:val="006B7BAF"/>
    <w:rsid w:val="006B7D00"/>
    <w:rsid w:val="006C0029"/>
    <w:rsid w:val="006C020B"/>
    <w:rsid w:val="006C16E9"/>
    <w:rsid w:val="006C2175"/>
    <w:rsid w:val="006C26A4"/>
    <w:rsid w:val="006C2782"/>
    <w:rsid w:val="006C3738"/>
    <w:rsid w:val="006C3CAB"/>
    <w:rsid w:val="006C5075"/>
    <w:rsid w:val="006C5923"/>
    <w:rsid w:val="006C6A27"/>
    <w:rsid w:val="006D0E1A"/>
    <w:rsid w:val="006D1810"/>
    <w:rsid w:val="006D2EE6"/>
    <w:rsid w:val="006D349A"/>
    <w:rsid w:val="006D350D"/>
    <w:rsid w:val="006D3F7F"/>
    <w:rsid w:val="006D53DF"/>
    <w:rsid w:val="006D5A5E"/>
    <w:rsid w:val="006D6192"/>
    <w:rsid w:val="006D6BFE"/>
    <w:rsid w:val="006D7AF3"/>
    <w:rsid w:val="006E000A"/>
    <w:rsid w:val="006E1907"/>
    <w:rsid w:val="006E1CEA"/>
    <w:rsid w:val="006E2F4C"/>
    <w:rsid w:val="006E3C1E"/>
    <w:rsid w:val="006E4D5D"/>
    <w:rsid w:val="006E5F8D"/>
    <w:rsid w:val="006E64F8"/>
    <w:rsid w:val="006E68DC"/>
    <w:rsid w:val="006E73B5"/>
    <w:rsid w:val="006E74CE"/>
    <w:rsid w:val="006E7504"/>
    <w:rsid w:val="006E7E4A"/>
    <w:rsid w:val="006F1421"/>
    <w:rsid w:val="006F1F07"/>
    <w:rsid w:val="006F2226"/>
    <w:rsid w:val="006F2242"/>
    <w:rsid w:val="006F242D"/>
    <w:rsid w:val="006F4417"/>
    <w:rsid w:val="006F448B"/>
    <w:rsid w:val="006F4A23"/>
    <w:rsid w:val="006F5FFB"/>
    <w:rsid w:val="006F7023"/>
    <w:rsid w:val="006F75BA"/>
    <w:rsid w:val="00700257"/>
    <w:rsid w:val="0070035B"/>
    <w:rsid w:val="007004A8"/>
    <w:rsid w:val="0070083B"/>
    <w:rsid w:val="00701149"/>
    <w:rsid w:val="00701979"/>
    <w:rsid w:val="00702BBD"/>
    <w:rsid w:val="007043DC"/>
    <w:rsid w:val="00704553"/>
    <w:rsid w:val="00705B82"/>
    <w:rsid w:val="00705F01"/>
    <w:rsid w:val="00706EC2"/>
    <w:rsid w:val="007102A5"/>
    <w:rsid w:val="007117DC"/>
    <w:rsid w:val="007124DB"/>
    <w:rsid w:val="00712AFC"/>
    <w:rsid w:val="007137DB"/>
    <w:rsid w:val="00714997"/>
    <w:rsid w:val="00716DE0"/>
    <w:rsid w:val="00721D79"/>
    <w:rsid w:val="00724490"/>
    <w:rsid w:val="0072457C"/>
    <w:rsid w:val="00724AC5"/>
    <w:rsid w:val="0072688D"/>
    <w:rsid w:val="00727138"/>
    <w:rsid w:val="00727F6D"/>
    <w:rsid w:val="00730ED1"/>
    <w:rsid w:val="007317D1"/>
    <w:rsid w:val="00731C04"/>
    <w:rsid w:val="00732777"/>
    <w:rsid w:val="00732B40"/>
    <w:rsid w:val="00734018"/>
    <w:rsid w:val="0073519A"/>
    <w:rsid w:val="0073541A"/>
    <w:rsid w:val="00736FE4"/>
    <w:rsid w:val="007370E3"/>
    <w:rsid w:val="00740E1C"/>
    <w:rsid w:val="0074265A"/>
    <w:rsid w:val="00742B66"/>
    <w:rsid w:val="007436B7"/>
    <w:rsid w:val="0074480E"/>
    <w:rsid w:val="0074489F"/>
    <w:rsid w:val="00745B88"/>
    <w:rsid w:val="00745D7B"/>
    <w:rsid w:val="00746DD2"/>
    <w:rsid w:val="00747117"/>
    <w:rsid w:val="00747343"/>
    <w:rsid w:val="00747A8B"/>
    <w:rsid w:val="00747EC8"/>
    <w:rsid w:val="00752406"/>
    <w:rsid w:val="00755081"/>
    <w:rsid w:val="00756DDA"/>
    <w:rsid w:val="00756DE7"/>
    <w:rsid w:val="00757B72"/>
    <w:rsid w:val="00757CBE"/>
    <w:rsid w:val="0076069D"/>
    <w:rsid w:val="007608A4"/>
    <w:rsid w:val="00760A3D"/>
    <w:rsid w:val="007616CC"/>
    <w:rsid w:val="00761F07"/>
    <w:rsid w:val="00761F31"/>
    <w:rsid w:val="00763A46"/>
    <w:rsid w:val="007659CF"/>
    <w:rsid w:val="0076611F"/>
    <w:rsid w:val="00767444"/>
    <w:rsid w:val="00770D8F"/>
    <w:rsid w:val="007711E7"/>
    <w:rsid w:val="007734A4"/>
    <w:rsid w:val="00773F23"/>
    <w:rsid w:val="00774585"/>
    <w:rsid w:val="0077485A"/>
    <w:rsid w:val="00775BFC"/>
    <w:rsid w:val="00776A4C"/>
    <w:rsid w:val="007771B9"/>
    <w:rsid w:val="00780716"/>
    <w:rsid w:val="00780F11"/>
    <w:rsid w:val="007810EF"/>
    <w:rsid w:val="00782B1B"/>
    <w:rsid w:val="0078426C"/>
    <w:rsid w:val="00784B48"/>
    <w:rsid w:val="00785926"/>
    <w:rsid w:val="00786B33"/>
    <w:rsid w:val="0079262B"/>
    <w:rsid w:val="00794279"/>
    <w:rsid w:val="00794B65"/>
    <w:rsid w:val="00795588"/>
    <w:rsid w:val="007978C8"/>
    <w:rsid w:val="00797E6A"/>
    <w:rsid w:val="007A0387"/>
    <w:rsid w:val="007A0F02"/>
    <w:rsid w:val="007A0FE2"/>
    <w:rsid w:val="007A2553"/>
    <w:rsid w:val="007A2736"/>
    <w:rsid w:val="007A2B36"/>
    <w:rsid w:val="007A34C9"/>
    <w:rsid w:val="007A34ED"/>
    <w:rsid w:val="007A4372"/>
    <w:rsid w:val="007A474C"/>
    <w:rsid w:val="007A4E72"/>
    <w:rsid w:val="007A6052"/>
    <w:rsid w:val="007A670D"/>
    <w:rsid w:val="007A722A"/>
    <w:rsid w:val="007B028B"/>
    <w:rsid w:val="007B17DD"/>
    <w:rsid w:val="007B2577"/>
    <w:rsid w:val="007B38F3"/>
    <w:rsid w:val="007B3DD6"/>
    <w:rsid w:val="007B425B"/>
    <w:rsid w:val="007B47A3"/>
    <w:rsid w:val="007B5661"/>
    <w:rsid w:val="007B6514"/>
    <w:rsid w:val="007C015B"/>
    <w:rsid w:val="007C10A5"/>
    <w:rsid w:val="007C1B3D"/>
    <w:rsid w:val="007C1F2B"/>
    <w:rsid w:val="007C3F1F"/>
    <w:rsid w:val="007C5014"/>
    <w:rsid w:val="007C51E7"/>
    <w:rsid w:val="007D104C"/>
    <w:rsid w:val="007D28F8"/>
    <w:rsid w:val="007D41FE"/>
    <w:rsid w:val="007D5A4E"/>
    <w:rsid w:val="007D690F"/>
    <w:rsid w:val="007D6EB2"/>
    <w:rsid w:val="007D7678"/>
    <w:rsid w:val="007E09C3"/>
    <w:rsid w:val="007E1CEA"/>
    <w:rsid w:val="007E295F"/>
    <w:rsid w:val="007E2F94"/>
    <w:rsid w:val="007E36B6"/>
    <w:rsid w:val="007E40E1"/>
    <w:rsid w:val="007E4A17"/>
    <w:rsid w:val="007E52F7"/>
    <w:rsid w:val="007E583D"/>
    <w:rsid w:val="007E58EC"/>
    <w:rsid w:val="007E5A5E"/>
    <w:rsid w:val="007E755B"/>
    <w:rsid w:val="007F217B"/>
    <w:rsid w:val="007F2D97"/>
    <w:rsid w:val="007F332E"/>
    <w:rsid w:val="007F33F6"/>
    <w:rsid w:val="007F34EA"/>
    <w:rsid w:val="007F380A"/>
    <w:rsid w:val="007F3960"/>
    <w:rsid w:val="007F3BB9"/>
    <w:rsid w:val="007F3DD8"/>
    <w:rsid w:val="007F4A85"/>
    <w:rsid w:val="007F4FF6"/>
    <w:rsid w:val="007F6CCD"/>
    <w:rsid w:val="007F7F3F"/>
    <w:rsid w:val="00800164"/>
    <w:rsid w:val="008003B5"/>
    <w:rsid w:val="00800E66"/>
    <w:rsid w:val="00801A45"/>
    <w:rsid w:val="00801A8B"/>
    <w:rsid w:val="00802CDD"/>
    <w:rsid w:val="00805289"/>
    <w:rsid w:val="00806138"/>
    <w:rsid w:val="0080680C"/>
    <w:rsid w:val="0080706F"/>
    <w:rsid w:val="008078F2"/>
    <w:rsid w:val="00807AF0"/>
    <w:rsid w:val="00807CED"/>
    <w:rsid w:val="008104D1"/>
    <w:rsid w:val="008109BB"/>
    <w:rsid w:val="00811AB3"/>
    <w:rsid w:val="00812738"/>
    <w:rsid w:val="008150F7"/>
    <w:rsid w:val="00815427"/>
    <w:rsid w:val="008154F9"/>
    <w:rsid w:val="008163F2"/>
    <w:rsid w:val="00816455"/>
    <w:rsid w:val="0081739D"/>
    <w:rsid w:val="0081773B"/>
    <w:rsid w:val="00817D20"/>
    <w:rsid w:val="00820091"/>
    <w:rsid w:val="0082034F"/>
    <w:rsid w:val="008209AA"/>
    <w:rsid w:val="00821043"/>
    <w:rsid w:val="0082233C"/>
    <w:rsid w:val="00822E3B"/>
    <w:rsid w:val="0082431F"/>
    <w:rsid w:val="00824451"/>
    <w:rsid w:val="00827589"/>
    <w:rsid w:val="008304B8"/>
    <w:rsid w:val="00831569"/>
    <w:rsid w:val="00833632"/>
    <w:rsid w:val="0083513A"/>
    <w:rsid w:val="00836029"/>
    <w:rsid w:val="00836E4F"/>
    <w:rsid w:val="00837AE7"/>
    <w:rsid w:val="00840574"/>
    <w:rsid w:val="00841A72"/>
    <w:rsid w:val="00845FF0"/>
    <w:rsid w:val="00846909"/>
    <w:rsid w:val="008470D8"/>
    <w:rsid w:val="008473D4"/>
    <w:rsid w:val="00847AF1"/>
    <w:rsid w:val="008506F3"/>
    <w:rsid w:val="008513E1"/>
    <w:rsid w:val="00851888"/>
    <w:rsid w:val="00851C74"/>
    <w:rsid w:val="00853423"/>
    <w:rsid w:val="00857794"/>
    <w:rsid w:val="0086055E"/>
    <w:rsid w:val="00862F9D"/>
    <w:rsid w:val="0086408B"/>
    <w:rsid w:val="00864444"/>
    <w:rsid w:val="0086530B"/>
    <w:rsid w:val="00865739"/>
    <w:rsid w:val="008658FB"/>
    <w:rsid w:val="008661BB"/>
    <w:rsid w:val="00867B9D"/>
    <w:rsid w:val="00870265"/>
    <w:rsid w:val="00871B5D"/>
    <w:rsid w:val="00872F93"/>
    <w:rsid w:val="00873485"/>
    <w:rsid w:val="008744AC"/>
    <w:rsid w:val="00874F96"/>
    <w:rsid w:val="0087508C"/>
    <w:rsid w:val="00875A38"/>
    <w:rsid w:val="00875A41"/>
    <w:rsid w:val="00875AAC"/>
    <w:rsid w:val="00876AC0"/>
    <w:rsid w:val="0087715C"/>
    <w:rsid w:val="00882B54"/>
    <w:rsid w:val="00883557"/>
    <w:rsid w:val="00883944"/>
    <w:rsid w:val="00883BD4"/>
    <w:rsid w:val="00884E1B"/>
    <w:rsid w:val="0088587E"/>
    <w:rsid w:val="00885CB3"/>
    <w:rsid w:val="00886091"/>
    <w:rsid w:val="008865A3"/>
    <w:rsid w:val="00887714"/>
    <w:rsid w:val="00890B00"/>
    <w:rsid w:val="00893024"/>
    <w:rsid w:val="008936D8"/>
    <w:rsid w:val="00893735"/>
    <w:rsid w:val="00893DD5"/>
    <w:rsid w:val="00895BE9"/>
    <w:rsid w:val="00895D42"/>
    <w:rsid w:val="00897652"/>
    <w:rsid w:val="008977A2"/>
    <w:rsid w:val="00897AFB"/>
    <w:rsid w:val="008A01CC"/>
    <w:rsid w:val="008A0820"/>
    <w:rsid w:val="008A2BCE"/>
    <w:rsid w:val="008A3CC5"/>
    <w:rsid w:val="008A4974"/>
    <w:rsid w:val="008A6548"/>
    <w:rsid w:val="008A7331"/>
    <w:rsid w:val="008B11FF"/>
    <w:rsid w:val="008B2292"/>
    <w:rsid w:val="008B270B"/>
    <w:rsid w:val="008B2AE3"/>
    <w:rsid w:val="008B2D36"/>
    <w:rsid w:val="008B3B5A"/>
    <w:rsid w:val="008B4488"/>
    <w:rsid w:val="008B5515"/>
    <w:rsid w:val="008B59B3"/>
    <w:rsid w:val="008B653C"/>
    <w:rsid w:val="008B6FD2"/>
    <w:rsid w:val="008B721C"/>
    <w:rsid w:val="008B7821"/>
    <w:rsid w:val="008B7B1B"/>
    <w:rsid w:val="008C1242"/>
    <w:rsid w:val="008C18AA"/>
    <w:rsid w:val="008C2FB3"/>
    <w:rsid w:val="008C56E8"/>
    <w:rsid w:val="008C57A2"/>
    <w:rsid w:val="008C5C5A"/>
    <w:rsid w:val="008C77EB"/>
    <w:rsid w:val="008D013D"/>
    <w:rsid w:val="008D10C3"/>
    <w:rsid w:val="008D31AE"/>
    <w:rsid w:val="008D32B1"/>
    <w:rsid w:val="008D4634"/>
    <w:rsid w:val="008D4ED0"/>
    <w:rsid w:val="008D5ADD"/>
    <w:rsid w:val="008D7DB2"/>
    <w:rsid w:val="008D7F55"/>
    <w:rsid w:val="008E0860"/>
    <w:rsid w:val="008E19F4"/>
    <w:rsid w:val="008E21A6"/>
    <w:rsid w:val="008E227C"/>
    <w:rsid w:val="008E3576"/>
    <w:rsid w:val="008E6936"/>
    <w:rsid w:val="008E69B8"/>
    <w:rsid w:val="008E6CCE"/>
    <w:rsid w:val="008F0632"/>
    <w:rsid w:val="008F06D7"/>
    <w:rsid w:val="008F0A09"/>
    <w:rsid w:val="008F1181"/>
    <w:rsid w:val="008F2017"/>
    <w:rsid w:val="008F4582"/>
    <w:rsid w:val="008F5254"/>
    <w:rsid w:val="008F7527"/>
    <w:rsid w:val="00900998"/>
    <w:rsid w:val="00901175"/>
    <w:rsid w:val="0090248B"/>
    <w:rsid w:val="00904A96"/>
    <w:rsid w:val="00906ADC"/>
    <w:rsid w:val="00906ED2"/>
    <w:rsid w:val="00907A36"/>
    <w:rsid w:val="009104C2"/>
    <w:rsid w:val="009113C4"/>
    <w:rsid w:val="009127C8"/>
    <w:rsid w:val="00912971"/>
    <w:rsid w:val="00914F29"/>
    <w:rsid w:val="009153DF"/>
    <w:rsid w:val="00915888"/>
    <w:rsid w:val="0091685C"/>
    <w:rsid w:val="00916F5F"/>
    <w:rsid w:val="009177FA"/>
    <w:rsid w:val="00917C81"/>
    <w:rsid w:val="0092102E"/>
    <w:rsid w:val="00922776"/>
    <w:rsid w:val="0092279B"/>
    <w:rsid w:val="0092482D"/>
    <w:rsid w:val="009250A0"/>
    <w:rsid w:val="00925AEC"/>
    <w:rsid w:val="00926A57"/>
    <w:rsid w:val="0092713C"/>
    <w:rsid w:val="0093147F"/>
    <w:rsid w:val="00931A34"/>
    <w:rsid w:val="00932293"/>
    <w:rsid w:val="00932B9F"/>
    <w:rsid w:val="00932E52"/>
    <w:rsid w:val="0093314A"/>
    <w:rsid w:val="00934EF3"/>
    <w:rsid w:val="0093527A"/>
    <w:rsid w:val="00935341"/>
    <w:rsid w:val="00935DEF"/>
    <w:rsid w:val="00936F49"/>
    <w:rsid w:val="00937C5A"/>
    <w:rsid w:val="00940648"/>
    <w:rsid w:val="00940765"/>
    <w:rsid w:val="00940ECC"/>
    <w:rsid w:val="00941DEA"/>
    <w:rsid w:val="009438F5"/>
    <w:rsid w:val="0094550F"/>
    <w:rsid w:val="00946049"/>
    <w:rsid w:val="009469D3"/>
    <w:rsid w:val="00946ED4"/>
    <w:rsid w:val="00946FC8"/>
    <w:rsid w:val="00950E16"/>
    <w:rsid w:val="00951123"/>
    <w:rsid w:val="00952105"/>
    <w:rsid w:val="00952266"/>
    <w:rsid w:val="0095340B"/>
    <w:rsid w:val="009535FE"/>
    <w:rsid w:val="009537A7"/>
    <w:rsid w:val="00954B88"/>
    <w:rsid w:val="00957B5D"/>
    <w:rsid w:val="00957FCE"/>
    <w:rsid w:val="00960409"/>
    <w:rsid w:val="00964604"/>
    <w:rsid w:val="009647D3"/>
    <w:rsid w:val="00966799"/>
    <w:rsid w:val="00966D43"/>
    <w:rsid w:val="00967705"/>
    <w:rsid w:val="00967856"/>
    <w:rsid w:val="009708C0"/>
    <w:rsid w:val="00970AFA"/>
    <w:rsid w:val="00970F2F"/>
    <w:rsid w:val="00971BE1"/>
    <w:rsid w:val="009750D6"/>
    <w:rsid w:val="0097598A"/>
    <w:rsid w:val="0097666B"/>
    <w:rsid w:val="0097680C"/>
    <w:rsid w:val="0097786A"/>
    <w:rsid w:val="009818E5"/>
    <w:rsid w:val="0098211F"/>
    <w:rsid w:val="00982407"/>
    <w:rsid w:val="00984060"/>
    <w:rsid w:val="009853D7"/>
    <w:rsid w:val="00985A31"/>
    <w:rsid w:val="00986146"/>
    <w:rsid w:val="009873CC"/>
    <w:rsid w:val="00987D10"/>
    <w:rsid w:val="00990647"/>
    <w:rsid w:val="009908CE"/>
    <w:rsid w:val="00990A64"/>
    <w:rsid w:val="00991EA1"/>
    <w:rsid w:val="00992D25"/>
    <w:rsid w:val="00996EAD"/>
    <w:rsid w:val="009971C3"/>
    <w:rsid w:val="009976F6"/>
    <w:rsid w:val="009A12A8"/>
    <w:rsid w:val="009A1802"/>
    <w:rsid w:val="009A1915"/>
    <w:rsid w:val="009A1F52"/>
    <w:rsid w:val="009A5E56"/>
    <w:rsid w:val="009A699B"/>
    <w:rsid w:val="009A7817"/>
    <w:rsid w:val="009A7F8A"/>
    <w:rsid w:val="009B01B5"/>
    <w:rsid w:val="009B263F"/>
    <w:rsid w:val="009B3337"/>
    <w:rsid w:val="009B3442"/>
    <w:rsid w:val="009B3F58"/>
    <w:rsid w:val="009B4E2C"/>
    <w:rsid w:val="009B6FA3"/>
    <w:rsid w:val="009B707E"/>
    <w:rsid w:val="009B7F02"/>
    <w:rsid w:val="009C008C"/>
    <w:rsid w:val="009C088A"/>
    <w:rsid w:val="009C0DD5"/>
    <w:rsid w:val="009C14EC"/>
    <w:rsid w:val="009C14FC"/>
    <w:rsid w:val="009C3101"/>
    <w:rsid w:val="009C4014"/>
    <w:rsid w:val="009C5409"/>
    <w:rsid w:val="009C5963"/>
    <w:rsid w:val="009D071A"/>
    <w:rsid w:val="009D26A0"/>
    <w:rsid w:val="009D29EB"/>
    <w:rsid w:val="009D5F28"/>
    <w:rsid w:val="009D5FCA"/>
    <w:rsid w:val="009D7992"/>
    <w:rsid w:val="009E2866"/>
    <w:rsid w:val="009E2F20"/>
    <w:rsid w:val="009E3B70"/>
    <w:rsid w:val="009E4AF8"/>
    <w:rsid w:val="009E68F5"/>
    <w:rsid w:val="009E6D0E"/>
    <w:rsid w:val="009F15BC"/>
    <w:rsid w:val="009F2AA5"/>
    <w:rsid w:val="009F309C"/>
    <w:rsid w:val="009F4301"/>
    <w:rsid w:val="009F65BB"/>
    <w:rsid w:val="009F6893"/>
    <w:rsid w:val="009F7B85"/>
    <w:rsid w:val="009F7FEB"/>
    <w:rsid w:val="00A024FD"/>
    <w:rsid w:val="00A05565"/>
    <w:rsid w:val="00A05976"/>
    <w:rsid w:val="00A0603E"/>
    <w:rsid w:val="00A06AC8"/>
    <w:rsid w:val="00A07182"/>
    <w:rsid w:val="00A10719"/>
    <w:rsid w:val="00A108A2"/>
    <w:rsid w:val="00A10DB8"/>
    <w:rsid w:val="00A10EA1"/>
    <w:rsid w:val="00A118B9"/>
    <w:rsid w:val="00A133AD"/>
    <w:rsid w:val="00A13755"/>
    <w:rsid w:val="00A1593B"/>
    <w:rsid w:val="00A16FD5"/>
    <w:rsid w:val="00A20026"/>
    <w:rsid w:val="00A20164"/>
    <w:rsid w:val="00A21903"/>
    <w:rsid w:val="00A25018"/>
    <w:rsid w:val="00A2663C"/>
    <w:rsid w:val="00A27055"/>
    <w:rsid w:val="00A27748"/>
    <w:rsid w:val="00A3036E"/>
    <w:rsid w:val="00A30B0D"/>
    <w:rsid w:val="00A31B1F"/>
    <w:rsid w:val="00A33AD2"/>
    <w:rsid w:val="00A33C41"/>
    <w:rsid w:val="00A341D2"/>
    <w:rsid w:val="00A34748"/>
    <w:rsid w:val="00A348CD"/>
    <w:rsid w:val="00A356DF"/>
    <w:rsid w:val="00A37E45"/>
    <w:rsid w:val="00A40692"/>
    <w:rsid w:val="00A419B4"/>
    <w:rsid w:val="00A419EA"/>
    <w:rsid w:val="00A42F31"/>
    <w:rsid w:val="00A4313B"/>
    <w:rsid w:val="00A43408"/>
    <w:rsid w:val="00A43BEB"/>
    <w:rsid w:val="00A4482C"/>
    <w:rsid w:val="00A45529"/>
    <w:rsid w:val="00A464A6"/>
    <w:rsid w:val="00A472E8"/>
    <w:rsid w:val="00A519E3"/>
    <w:rsid w:val="00A51A4D"/>
    <w:rsid w:val="00A52A7E"/>
    <w:rsid w:val="00A54F9D"/>
    <w:rsid w:val="00A5538A"/>
    <w:rsid w:val="00A55401"/>
    <w:rsid w:val="00A55585"/>
    <w:rsid w:val="00A56FDD"/>
    <w:rsid w:val="00A579B2"/>
    <w:rsid w:val="00A57D7B"/>
    <w:rsid w:val="00A60962"/>
    <w:rsid w:val="00A60EB7"/>
    <w:rsid w:val="00A631A0"/>
    <w:rsid w:val="00A656C9"/>
    <w:rsid w:val="00A66548"/>
    <w:rsid w:val="00A67227"/>
    <w:rsid w:val="00A67CB4"/>
    <w:rsid w:val="00A72A80"/>
    <w:rsid w:val="00A72E9F"/>
    <w:rsid w:val="00A73B75"/>
    <w:rsid w:val="00A744E7"/>
    <w:rsid w:val="00A751C3"/>
    <w:rsid w:val="00A764BC"/>
    <w:rsid w:val="00A806F5"/>
    <w:rsid w:val="00A80843"/>
    <w:rsid w:val="00A815E3"/>
    <w:rsid w:val="00A82BEA"/>
    <w:rsid w:val="00A83FD3"/>
    <w:rsid w:val="00A84655"/>
    <w:rsid w:val="00A850B4"/>
    <w:rsid w:val="00A86D2A"/>
    <w:rsid w:val="00A873FD"/>
    <w:rsid w:val="00A87B50"/>
    <w:rsid w:val="00A90607"/>
    <w:rsid w:val="00A9181A"/>
    <w:rsid w:val="00A91825"/>
    <w:rsid w:val="00A91C60"/>
    <w:rsid w:val="00A91CE2"/>
    <w:rsid w:val="00A9285D"/>
    <w:rsid w:val="00A92888"/>
    <w:rsid w:val="00A93646"/>
    <w:rsid w:val="00A93A42"/>
    <w:rsid w:val="00A945D5"/>
    <w:rsid w:val="00A955EC"/>
    <w:rsid w:val="00A9593F"/>
    <w:rsid w:val="00A95955"/>
    <w:rsid w:val="00A95BCE"/>
    <w:rsid w:val="00A961A9"/>
    <w:rsid w:val="00A96ADD"/>
    <w:rsid w:val="00A971C9"/>
    <w:rsid w:val="00AA04AD"/>
    <w:rsid w:val="00AA074D"/>
    <w:rsid w:val="00AA28F7"/>
    <w:rsid w:val="00AA3DF3"/>
    <w:rsid w:val="00AA3F7D"/>
    <w:rsid w:val="00AA53D0"/>
    <w:rsid w:val="00AA6E9C"/>
    <w:rsid w:val="00AA7ACF"/>
    <w:rsid w:val="00AB02B3"/>
    <w:rsid w:val="00AB2A0E"/>
    <w:rsid w:val="00AB2DAC"/>
    <w:rsid w:val="00AB3694"/>
    <w:rsid w:val="00AB39BF"/>
    <w:rsid w:val="00AB499E"/>
    <w:rsid w:val="00AB4C3E"/>
    <w:rsid w:val="00AB5D54"/>
    <w:rsid w:val="00AB6815"/>
    <w:rsid w:val="00AB6F90"/>
    <w:rsid w:val="00AC0610"/>
    <w:rsid w:val="00AC0C70"/>
    <w:rsid w:val="00AC2913"/>
    <w:rsid w:val="00AC2CC2"/>
    <w:rsid w:val="00AC3D9A"/>
    <w:rsid w:val="00AC3FB1"/>
    <w:rsid w:val="00AC41F2"/>
    <w:rsid w:val="00AC4B3B"/>
    <w:rsid w:val="00AC5325"/>
    <w:rsid w:val="00AC5DBE"/>
    <w:rsid w:val="00AD1824"/>
    <w:rsid w:val="00AD1D89"/>
    <w:rsid w:val="00AD263E"/>
    <w:rsid w:val="00AD301F"/>
    <w:rsid w:val="00AD3648"/>
    <w:rsid w:val="00AD36CF"/>
    <w:rsid w:val="00AD4E8A"/>
    <w:rsid w:val="00AD50F7"/>
    <w:rsid w:val="00AD544B"/>
    <w:rsid w:val="00AD67DB"/>
    <w:rsid w:val="00AD6FBA"/>
    <w:rsid w:val="00AD7643"/>
    <w:rsid w:val="00AE1882"/>
    <w:rsid w:val="00AE19E4"/>
    <w:rsid w:val="00AE1E2F"/>
    <w:rsid w:val="00AE58DB"/>
    <w:rsid w:val="00AE65A2"/>
    <w:rsid w:val="00AF0415"/>
    <w:rsid w:val="00AF086C"/>
    <w:rsid w:val="00AF1234"/>
    <w:rsid w:val="00AF18B1"/>
    <w:rsid w:val="00AF29DF"/>
    <w:rsid w:val="00AF338A"/>
    <w:rsid w:val="00AF3781"/>
    <w:rsid w:val="00AF40E0"/>
    <w:rsid w:val="00AF462A"/>
    <w:rsid w:val="00AF539D"/>
    <w:rsid w:val="00AF5EBA"/>
    <w:rsid w:val="00AF682A"/>
    <w:rsid w:val="00B011AF"/>
    <w:rsid w:val="00B02750"/>
    <w:rsid w:val="00B02EF6"/>
    <w:rsid w:val="00B042A0"/>
    <w:rsid w:val="00B04C9A"/>
    <w:rsid w:val="00B06B95"/>
    <w:rsid w:val="00B07759"/>
    <w:rsid w:val="00B07CCB"/>
    <w:rsid w:val="00B07DF6"/>
    <w:rsid w:val="00B10093"/>
    <w:rsid w:val="00B102C5"/>
    <w:rsid w:val="00B106CA"/>
    <w:rsid w:val="00B10969"/>
    <w:rsid w:val="00B10DEA"/>
    <w:rsid w:val="00B1184B"/>
    <w:rsid w:val="00B12F38"/>
    <w:rsid w:val="00B13FBF"/>
    <w:rsid w:val="00B1608D"/>
    <w:rsid w:val="00B16810"/>
    <w:rsid w:val="00B16A74"/>
    <w:rsid w:val="00B17C6E"/>
    <w:rsid w:val="00B20549"/>
    <w:rsid w:val="00B20859"/>
    <w:rsid w:val="00B20CDA"/>
    <w:rsid w:val="00B21BAC"/>
    <w:rsid w:val="00B239B3"/>
    <w:rsid w:val="00B23E9D"/>
    <w:rsid w:val="00B23EBA"/>
    <w:rsid w:val="00B2474E"/>
    <w:rsid w:val="00B26035"/>
    <w:rsid w:val="00B267C5"/>
    <w:rsid w:val="00B26AFC"/>
    <w:rsid w:val="00B26B3B"/>
    <w:rsid w:val="00B278E6"/>
    <w:rsid w:val="00B3240C"/>
    <w:rsid w:val="00B3309F"/>
    <w:rsid w:val="00B33C9C"/>
    <w:rsid w:val="00B34AD1"/>
    <w:rsid w:val="00B3586D"/>
    <w:rsid w:val="00B36016"/>
    <w:rsid w:val="00B37B32"/>
    <w:rsid w:val="00B40039"/>
    <w:rsid w:val="00B40372"/>
    <w:rsid w:val="00B40C5F"/>
    <w:rsid w:val="00B41470"/>
    <w:rsid w:val="00B440CB"/>
    <w:rsid w:val="00B453E8"/>
    <w:rsid w:val="00B4581A"/>
    <w:rsid w:val="00B50AE1"/>
    <w:rsid w:val="00B51ECA"/>
    <w:rsid w:val="00B55884"/>
    <w:rsid w:val="00B57028"/>
    <w:rsid w:val="00B573D3"/>
    <w:rsid w:val="00B605E5"/>
    <w:rsid w:val="00B6106E"/>
    <w:rsid w:val="00B6130A"/>
    <w:rsid w:val="00B64415"/>
    <w:rsid w:val="00B71414"/>
    <w:rsid w:val="00B72421"/>
    <w:rsid w:val="00B73012"/>
    <w:rsid w:val="00B73E95"/>
    <w:rsid w:val="00B7546F"/>
    <w:rsid w:val="00B75D1F"/>
    <w:rsid w:val="00B76B65"/>
    <w:rsid w:val="00B801FC"/>
    <w:rsid w:val="00B80A41"/>
    <w:rsid w:val="00B81D76"/>
    <w:rsid w:val="00B826C1"/>
    <w:rsid w:val="00B83E80"/>
    <w:rsid w:val="00B83F72"/>
    <w:rsid w:val="00B860AB"/>
    <w:rsid w:val="00B86BE9"/>
    <w:rsid w:val="00B90BCE"/>
    <w:rsid w:val="00B927FC"/>
    <w:rsid w:val="00B92928"/>
    <w:rsid w:val="00B9372E"/>
    <w:rsid w:val="00B946C4"/>
    <w:rsid w:val="00B947D1"/>
    <w:rsid w:val="00B94D8A"/>
    <w:rsid w:val="00B97805"/>
    <w:rsid w:val="00BA0904"/>
    <w:rsid w:val="00BA3084"/>
    <w:rsid w:val="00BA39C6"/>
    <w:rsid w:val="00BA3FED"/>
    <w:rsid w:val="00BA448E"/>
    <w:rsid w:val="00BA5877"/>
    <w:rsid w:val="00BA67F2"/>
    <w:rsid w:val="00BA6B1B"/>
    <w:rsid w:val="00BA7755"/>
    <w:rsid w:val="00BB2FF3"/>
    <w:rsid w:val="00BB3C82"/>
    <w:rsid w:val="00BB444D"/>
    <w:rsid w:val="00BB6562"/>
    <w:rsid w:val="00BB6921"/>
    <w:rsid w:val="00BC008E"/>
    <w:rsid w:val="00BC0DF4"/>
    <w:rsid w:val="00BC1C14"/>
    <w:rsid w:val="00BC32B9"/>
    <w:rsid w:val="00BC366F"/>
    <w:rsid w:val="00BC3EBF"/>
    <w:rsid w:val="00BC5733"/>
    <w:rsid w:val="00BC69BB"/>
    <w:rsid w:val="00BC7A6B"/>
    <w:rsid w:val="00BD03A2"/>
    <w:rsid w:val="00BD0F45"/>
    <w:rsid w:val="00BD1C96"/>
    <w:rsid w:val="00BD2088"/>
    <w:rsid w:val="00BD2724"/>
    <w:rsid w:val="00BD5920"/>
    <w:rsid w:val="00BD683A"/>
    <w:rsid w:val="00BE0F34"/>
    <w:rsid w:val="00BE18BF"/>
    <w:rsid w:val="00BE2079"/>
    <w:rsid w:val="00BE29A9"/>
    <w:rsid w:val="00BE3ED2"/>
    <w:rsid w:val="00BE43F3"/>
    <w:rsid w:val="00BE4FDB"/>
    <w:rsid w:val="00BE6C0D"/>
    <w:rsid w:val="00BF023C"/>
    <w:rsid w:val="00BF0875"/>
    <w:rsid w:val="00BF0CCE"/>
    <w:rsid w:val="00BF1AE2"/>
    <w:rsid w:val="00BF291C"/>
    <w:rsid w:val="00BF3874"/>
    <w:rsid w:val="00BF4A9A"/>
    <w:rsid w:val="00BF587F"/>
    <w:rsid w:val="00BF5E67"/>
    <w:rsid w:val="00BF5EC3"/>
    <w:rsid w:val="00BF66D1"/>
    <w:rsid w:val="00BF6C98"/>
    <w:rsid w:val="00BF6DEB"/>
    <w:rsid w:val="00BF7061"/>
    <w:rsid w:val="00BF7B98"/>
    <w:rsid w:val="00BF7BC3"/>
    <w:rsid w:val="00C00547"/>
    <w:rsid w:val="00C00657"/>
    <w:rsid w:val="00C01102"/>
    <w:rsid w:val="00C01F28"/>
    <w:rsid w:val="00C03A2E"/>
    <w:rsid w:val="00C04523"/>
    <w:rsid w:val="00C04C98"/>
    <w:rsid w:val="00C04E9B"/>
    <w:rsid w:val="00C04F14"/>
    <w:rsid w:val="00C0605C"/>
    <w:rsid w:val="00C061A8"/>
    <w:rsid w:val="00C06838"/>
    <w:rsid w:val="00C07629"/>
    <w:rsid w:val="00C10329"/>
    <w:rsid w:val="00C10EDA"/>
    <w:rsid w:val="00C114A5"/>
    <w:rsid w:val="00C13A25"/>
    <w:rsid w:val="00C142A9"/>
    <w:rsid w:val="00C1478B"/>
    <w:rsid w:val="00C167D9"/>
    <w:rsid w:val="00C1692A"/>
    <w:rsid w:val="00C22E6D"/>
    <w:rsid w:val="00C23739"/>
    <w:rsid w:val="00C245E5"/>
    <w:rsid w:val="00C254EC"/>
    <w:rsid w:val="00C31496"/>
    <w:rsid w:val="00C3317A"/>
    <w:rsid w:val="00C33561"/>
    <w:rsid w:val="00C35650"/>
    <w:rsid w:val="00C3592E"/>
    <w:rsid w:val="00C35D9E"/>
    <w:rsid w:val="00C37631"/>
    <w:rsid w:val="00C40E5B"/>
    <w:rsid w:val="00C41830"/>
    <w:rsid w:val="00C45F9F"/>
    <w:rsid w:val="00C461E7"/>
    <w:rsid w:val="00C46B53"/>
    <w:rsid w:val="00C50641"/>
    <w:rsid w:val="00C5065E"/>
    <w:rsid w:val="00C5073D"/>
    <w:rsid w:val="00C51557"/>
    <w:rsid w:val="00C517E0"/>
    <w:rsid w:val="00C524C4"/>
    <w:rsid w:val="00C52993"/>
    <w:rsid w:val="00C52CF6"/>
    <w:rsid w:val="00C52ED7"/>
    <w:rsid w:val="00C5373D"/>
    <w:rsid w:val="00C53871"/>
    <w:rsid w:val="00C5467F"/>
    <w:rsid w:val="00C55ADE"/>
    <w:rsid w:val="00C574EC"/>
    <w:rsid w:val="00C6055E"/>
    <w:rsid w:val="00C61DCF"/>
    <w:rsid w:val="00C633EB"/>
    <w:rsid w:val="00C64247"/>
    <w:rsid w:val="00C659E8"/>
    <w:rsid w:val="00C65C2B"/>
    <w:rsid w:val="00C6631A"/>
    <w:rsid w:val="00C671BC"/>
    <w:rsid w:val="00C67519"/>
    <w:rsid w:val="00C715AC"/>
    <w:rsid w:val="00C7242B"/>
    <w:rsid w:val="00C73254"/>
    <w:rsid w:val="00C73B1F"/>
    <w:rsid w:val="00C75E63"/>
    <w:rsid w:val="00C807E4"/>
    <w:rsid w:val="00C812FF"/>
    <w:rsid w:val="00C82632"/>
    <w:rsid w:val="00C82D50"/>
    <w:rsid w:val="00C84402"/>
    <w:rsid w:val="00C85910"/>
    <w:rsid w:val="00C85D6C"/>
    <w:rsid w:val="00C866B0"/>
    <w:rsid w:val="00C867B3"/>
    <w:rsid w:val="00C86CFE"/>
    <w:rsid w:val="00C91007"/>
    <w:rsid w:val="00C92017"/>
    <w:rsid w:val="00C94EAD"/>
    <w:rsid w:val="00C95567"/>
    <w:rsid w:val="00C976CE"/>
    <w:rsid w:val="00CA0135"/>
    <w:rsid w:val="00CA10CA"/>
    <w:rsid w:val="00CA15E7"/>
    <w:rsid w:val="00CA337E"/>
    <w:rsid w:val="00CA4CE9"/>
    <w:rsid w:val="00CA4D17"/>
    <w:rsid w:val="00CA530C"/>
    <w:rsid w:val="00CA6643"/>
    <w:rsid w:val="00CB0770"/>
    <w:rsid w:val="00CB1B2E"/>
    <w:rsid w:val="00CB1BBD"/>
    <w:rsid w:val="00CB2C8B"/>
    <w:rsid w:val="00CB364F"/>
    <w:rsid w:val="00CB4373"/>
    <w:rsid w:val="00CB4450"/>
    <w:rsid w:val="00CB7880"/>
    <w:rsid w:val="00CC01B7"/>
    <w:rsid w:val="00CC0C73"/>
    <w:rsid w:val="00CC1F80"/>
    <w:rsid w:val="00CC5326"/>
    <w:rsid w:val="00CC5C4C"/>
    <w:rsid w:val="00CC6178"/>
    <w:rsid w:val="00CC7A40"/>
    <w:rsid w:val="00CD0AC2"/>
    <w:rsid w:val="00CD1D3D"/>
    <w:rsid w:val="00CD4032"/>
    <w:rsid w:val="00CD4324"/>
    <w:rsid w:val="00CD5478"/>
    <w:rsid w:val="00CD54B1"/>
    <w:rsid w:val="00CD5D4F"/>
    <w:rsid w:val="00CD638A"/>
    <w:rsid w:val="00CD6DB5"/>
    <w:rsid w:val="00CD7B02"/>
    <w:rsid w:val="00CE0031"/>
    <w:rsid w:val="00CE08B5"/>
    <w:rsid w:val="00CE310B"/>
    <w:rsid w:val="00CE5840"/>
    <w:rsid w:val="00CE5D0C"/>
    <w:rsid w:val="00CE6165"/>
    <w:rsid w:val="00CE6C06"/>
    <w:rsid w:val="00CE6E52"/>
    <w:rsid w:val="00CE7442"/>
    <w:rsid w:val="00CE7E05"/>
    <w:rsid w:val="00CE7FCC"/>
    <w:rsid w:val="00CF169A"/>
    <w:rsid w:val="00CF25C9"/>
    <w:rsid w:val="00CF2C57"/>
    <w:rsid w:val="00CF34DF"/>
    <w:rsid w:val="00CF3F02"/>
    <w:rsid w:val="00CF4AA1"/>
    <w:rsid w:val="00CF6EC0"/>
    <w:rsid w:val="00D00537"/>
    <w:rsid w:val="00D00624"/>
    <w:rsid w:val="00D01CA1"/>
    <w:rsid w:val="00D02F29"/>
    <w:rsid w:val="00D0453A"/>
    <w:rsid w:val="00D04A3E"/>
    <w:rsid w:val="00D05445"/>
    <w:rsid w:val="00D05529"/>
    <w:rsid w:val="00D1031B"/>
    <w:rsid w:val="00D1036A"/>
    <w:rsid w:val="00D10576"/>
    <w:rsid w:val="00D106A6"/>
    <w:rsid w:val="00D11D4B"/>
    <w:rsid w:val="00D13413"/>
    <w:rsid w:val="00D15D26"/>
    <w:rsid w:val="00D16C7A"/>
    <w:rsid w:val="00D17890"/>
    <w:rsid w:val="00D202D5"/>
    <w:rsid w:val="00D267CE"/>
    <w:rsid w:val="00D3000D"/>
    <w:rsid w:val="00D30FAB"/>
    <w:rsid w:val="00D3229D"/>
    <w:rsid w:val="00D326FC"/>
    <w:rsid w:val="00D336D1"/>
    <w:rsid w:val="00D355FD"/>
    <w:rsid w:val="00D35A62"/>
    <w:rsid w:val="00D4147D"/>
    <w:rsid w:val="00D436A4"/>
    <w:rsid w:val="00D43D98"/>
    <w:rsid w:val="00D45B38"/>
    <w:rsid w:val="00D45E15"/>
    <w:rsid w:val="00D46D6C"/>
    <w:rsid w:val="00D514ED"/>
    <w:rsid w:val="00D51D4B"/>
    <w:rsid w:val="00D51F8D"/>
    <w:rsid w:val="00D54523"/>
    <w:rsid w:val="00D54773"/>
    <w:rsid w:val="00D54ED4"/>
    <w:rsid w:val="00D550BD"/>
    <w:rsid w:val="00D5588F"/>
    <w:rsid w:val="00D57239"/>
    <w:rsid w:val="00D6014D"/>
    <w:rsid w:val="00D60322"/>
    <w:rsid w:val="00D61CDB"/>
    <w:rsid w:val="00D61D65"/>
    <w:rsid w:val="00D64578"/>
    <w:rsid w:val="00D647C9"/>
    <w:rsid w:val="00D64ED9"/>
    <w:rsid w:val="00D65B50"/>
    <w:rsid w:val="00D66276"/>
    <w:rsid w:val="00D70590"/>
    <w:rsid w:val="00D70905"/>
    <w:rsid w:val="00D725E4"/>
    <w:rsid w:val="00D734EB"/>
    <w:rsid w:val="00D7373A"/>
    <w:rsid w:val="00D7420F"/>
    <w:rsid w:val="00D75B11"/>
    <w:rsid w:val="00D76052"/>
    <w:rsid w:val="00D7631A"/>
    <w:rsid w:val="00D76D7F"/>
    <w:rsid w:val="00D77140"/>
    <w:rsid w:val="00D77FE9"/>
    <w:rsid w:val="00D81644"/>
    <w:rsid w:val="00D819DC"/>
    <w:rsid w:val="00D81D98"/>
    <w:rsid w:val="00D8243C"/>
    <w:rsid w:val="00D82B8B"/>
    <w:rsid w:val="00D82D62"/>
    <w:rsid w:val="00D8422B"/>
    <w:rsid w:val="00D847D5"/>
    <w:rsid w:val="00D84EBE"/>
    <w:rsid w:val="00D84F98"/>
    <w:rsid w:val="00D852A2"/>
    <w:rsid w:val="00D854DF"/>
    <w:rsid w:val="00D86C8C"/>
    <w:rsid w:val="00D870BB"/>
    <w:rsid w:val="00D8798F"/>
    <w:rsid w:val="00D9003D"/>
    <w:rsid w:val="00D908A9"/>
    <w:rsid w:val="00D90E35"/>
    <w:rsid w:val="00D91C42"/>
    <w:rsid w:val="00D92004"/>
    <w:rsid w:val="00D923C9"/>
    <w:rsid w:val="00D929CB"/>
    <w:rsid w:val="00D9434A"/>
    <w:rsid w:val="00D9504B"/>
    <w:rsid w:val="00D95F3F"/>
    <w:rsid w:val="00D974F2"/>
    <w:rsid w:val="00D9757E"/>
    <w:rsid w:val="00D97C54"/>
    <w:rsid w:val="00DA0E1E"/>
    <w:rsid w:val="00DA15D2"/>
    <w:rsid w:val="00DA2421"/>
    <w:rsid w:val="00DA2AE6"/>
    <w:rsid w:val="00DA2EFB"/>
    <w:rsid w:val="00DA4AED"/>
    <w:rsid w:val="00DA4C58"/>
    <w:rsid w:val="00DB0A0D"/>
    <w:rsid w:val="00DB0FA5"/>
    <w:rsid w:val="00DB15AD"/>
    <w:rsid w:val="00DB1A56"/>
    <w:rsid w:val="00DB2AFA"/>
    <w:rsid w:val="00DB2C6B"/>
    <w:rsid w:val="00DB3C0B"/>
    <w:rsid w:val="00DB47CC"/>
    <w:rsid w:val="00DB4C1C"/>
    <w:rsid w:val="00DB5467"/>
    <w:rsid w:val="00DB5616"/>
    <w:rsid w:val="00DB5F2F"/>
    <w:rsid w:val="00DB620C"/>
    <w:rsid w:val="00DC04FF"/>
    <w:rsid w:val="00DC0515"/>
    <w:rsid w:val="00DC1018"/>
    <w:rsid w:val="00DC2428"/>
    <w:rsid w:val="00DC2621"/>
    <w:rsid w:val="00DC2CBE"/>
    <w:rsid w:val="00DC313B"/>
    <w:rsid w:val="00DC351C"/>
    <w:rsid w:val="00DC3525"/>
    <w:rsid w:val="00DC3BA9"/>
    <w:rsid w:val="00DC40B2"/>
    <w:rsid w:val="00DC49C8"/>
    <w:rsid w:val="00DC51AC"/>
    <w:rsid w:val="00DC6498"/>
    <w:rsid w:val="00DC6563"/>
    <w:rsid w:val="00DC68B4"/>
    <w:rsid w:val="00DD1088"/>
    <w:rsid w:val="00DD166D"/>
    <w:rsid w:val="00DD339A"/>
    <w:rsid w:val="00DD425E"/>
    <w:rsid w:val="00DD6219"/>
    <w:rsid w:val="00DD622C"/>
    <w:rsid w:val="00DE071F"/>
    <w:rsid w:val="00DE073A"/>
    <w:rsid w:val="00DE0B97"/>
    <w:rsid w:val="00DE0CAC"/>
    <w:rsid w:val="00DE0F1A"/>
    <w:rsid w:val="00DE1431"/>
    <w:rsid w:val="00DE1484"/>
    <w:rsid w:val="00DE1C7F"/>
    <w:rsid w:val="00DE1EAB"/>
    <w:rsid w:val="00DE2A9C"/>
    <w:rsid w:val="00DE6728"/>
    <w:rsid w:val="00DE7100"/>
    <w:rsid w:val="00DE762C"/>
    <w:rsid w:val="00DF02F7"/>
    <w:rsid w:val="00DF2070"/>
    <w:rsid w:val="00DF306E"/>
    <w:rsid w:val="00DF37B7"/>
    <w:rsid w:val="00DF4283"/>
    <w:rsid w:val="00DF4B27"/>
    <w:rsid w:val="00DF52A7"/>
    <w:rsid w:val="00DF74E6"/>
    <w:rsid w:val="00DF7AF1"/>
    <w:rsid w:val="00DF7B69"/>
    <w:rsid w:val="00DF7E78"/>
    <w:rsid w:val="00E00555"/>
    <w:rsid w:val="00E005ED"/>
    <w:rsid w:val="00E0093E"/>
    <w:rsid w:val="00E01202"/>
    <w:rsid w:val="00E013FB"/>
    <w:rsid w:val="00E01CE0"/>
    <w:rsid w:val="00E03A34"/>
    <w:rsid w:val="00E03EDB"/>
    <w:rsid w:val="00E05094"/>
    <w:rsid w:val="00E050FD"/>
    <w:rsid w:val="00E051BC"/>
    <w:rsid w:val="00E057D9"/>
    <w:rsid w:val="00E0581A"/>
    <w:rsid w:val="00E05FE0"/>
    <w:rsid w:val="00E063D0"/>
    <w:rsid w:val="00E07411"/>
    <w:rsid w:val="00E0749F"/>
    <w:rsid w:val="00E100D4"/>
    <w:rsid w:val="00E102F5"/>
    <w:rsid w:val="00E11AE1"/>
    <w:rsid w:val="00E12867"/>
    <w:rsid w:val="00E149ED"/>
    <w:rsid w:val="00E16647"/>
    <w:rsid w:val="00E16E68"/>
    <w:rsid w:val="00E1712B"/>
    <w:rsid w:val="00E171F7"/>
    <w:rsid w:val="00E17576"/>
    <w:rsid w:val="00E200B5"/>
    <w:rsid w:val="00E2196A"/>
    <w:rsid w:val="00E22FA4"/>
    <w:rsid w:val="00E2426E"/>
    <w:rsid w:val="00E257A5"/>
    <w:rsid w:val="00E2754D"/>
    <w:rsid w:val="00E308A8"/>
    <w:rsid w:val="00E30CDC"/>
    <w:rsid w:val="00E32B35"/>
    <w:rsid w:val="00E32BCA"/>
    <w:rsid w:val="00E32C57"/>
    <w:rsid w:val="00E33BC6"/>
    <w:rsid w:val="00E33EB2"/>
    <w:rsid w:val="00E34A28"/>
    <w:rsid w:val="00E34E1B"/>
    <w:rsid w:val="00E401B3"/>
    <w:rsid w:val="00E4023B"/>
    <w:rsid w:val="00E421AD"/>
    <w:rsid w:val="00E429E2"/>
    <w:rsid w:val="00E43C7C"/>
    <w:rsid w:val="00E44CC3"/>
    <w:rsid w:val="00E4578B"/>
    <w:rsid w:val="00E46336"/>
    <w:rsid w:val="00E46C75"/>
    <w:rsid w:val="00E47441"/>
    <w:rsid w:val="00E50338"/>
    <w:rsid w:val="00E505FD"/>
    <w:rsid w:val="00E52DE5"/>
    <w:rsid w:val="00E54762"/>
    <w:rsid w:val="00E54774"/>
    <w:rsid w:val="00E54D93"/>
    <w:rsid w:val="00E55E73"/>
    <w:rsid w:val="00E609A7"/>
    <w:rsid w:val="00E6119E"/>
    <w:rsid w:val="00E625E6"/>
    <w:rsid w:val="00E62BB0"/>
    <w:rsid w:val="00E63999"/>
    <w:rsid w:val="00E639ED"/>
    <w:rsid w:val="00E6550E"/>
    <w:rsid w:val="00E658CF"/>
    <w:rsid w:val="00E66CE7"/>
    <w:rsid w:val="00E70BB6"/>
    <w:rsid w:val="00E727CB"/>
    <w:rsid w:val="00E727F8"/>
    <w:rsid w:val="00E74EBD"/>
    <w:rsid w:val="00E75450"/>
    <w:rsid w:val="00E7553A"/>
    <w:rsid w:val="00E764F4"/>
    <w:rsid w:val="00E76D8F"/>
    <w:rsid w:val="00E7703D"/>
    <w:rsid w:val="00E772B7"/>
    <w:rsid w:val="00E776AF"/>
    <w:rsid w:val="00E77B62"/>
    <w:rsid w:val="00E77FDB"/>
    <w:rsid w:val="00E805E5"/>
    <w:rsid w:val="00E816C1"/>
    <w:rsid w:val="00E83EF3"/>
    <w:rsid w:val="00E84418"/>
    <w:rsid w:val="00E865CC"/>
    <w:rsid w:val="00E86749"/>
    <w:rsid w:val="00E8727E"/>
    <w:rsid w:val="00E8756D"/>
    <w:rsid w:val="00E917E6"/>
    <w:rsid w:val="00E91921"/>
    <w:rsid w:val="00E924BE"/>
    <w:rsid w:val="00E92755"/>
    <w:rsid w:val="00E93970"/>
    <w:rsid w:val="00E93E08"/>
    <w:rsid w:val="00E942C8"/>
    <w:rsid w:val="00E94571"/>
    <w:rsid w:val="00E95812"/>
    <w:rsid w:val="00E97CE5"/>
    <w:rsid w:val="00EA0814"/>
    <w:rsid w:val="00EA1C95"/>
    <w:rsid w:val="00EA23D6"/>
    <w:rsid w:val="00EA3716"/>
    <w:rsid w:val="00EA3A2F"/>
    <w:rsid w:val="00EA4FCE"/>
    <w:rsid w:val="00EA592C"/>
    <w:rsid w:val="00EA5ADF"/>
    <w:rsid w:val="00EA617D"/>
    <w:rsid w:val="00EA6A9E"/>
    <w:rsid w:val="00EA7A15"/>
    <w:rsid w:val="00EB0079"/>
    <w:rsid w:val="00EB0FF7"/>
    <w:rsid w:val="00EB28BE"/>
    <w:rsid w:val="00EB3B80"/>
    <w:rsid w:val="00EB3C91"/>
    <w:rsid w:val="00EB46B9"/>
    <w:rsid w:val="00EB528D"/>
    <w:rsid w:val="00EB538F"/>
    <w:rsid w:val="00EB59E9"/>
    <w:rsid w:val="00EB6DA6"/>
    <w:rsid w:val="00EC08E4"/>
    <w:rsid w:val="00EC13EE"/>
    <w:rsid w:val="00EC1EE8"/>
    <w:rsid w:val="00EC21CB"/>
    <w:rsid w:val="00EC29E2"/>
    <w:rsid w:val="00EC2EAA"/>
    <w:rsid w:val="00EC399A"/>
    <w:rsid w:val="00EC424B"/>
    <w:rsid w:val="00EC486E"/>
    <w:rsid w:val="00EC592E"/>
    <w:rsid w:val="00EC7BEA"/>
    <w:rsid w:val="00ED1269"/>
    <w:rsid w:val="00ED2D9B"/>
    <w:rsid w:val="00ED43F7"/>
    <w:rsid w:val="00ED4427"/>
    <w:rsid w:val="00ED4EED"/>
    <w:rsid w:val="00EE087E"/>
    <w:rsid w:val="00EE11C7"/>
    <w:rsid w:val="00EE284D"/>
    <w:rsid w:val="00EE402A"/>
    <w:rsid w:val="00EE4BA7"/>
    <w:rsid w:val="00EE5421"/>
    <w:rsid w:val="00EE5BC7"/>
    <w:rsid w:val="00EE5C1A"/>
    <w:rsid w:val="00EE7A2B"/>
    <w:rsid w:val="00EF17C5"/>
    <w:rsid w:val="00EF1F53"/>
    <w:rsid w:val="00EF2355"/>
    <w:rsid w:val="00EF23A9"/>
    <w:rsid w:val="00EF240F"/>
    <w:rsid w:val="00EF241E"/>
    <w:rsid w:val="00EF24CC"/>
    <w:rsid w:val="00EF29FA"/>
    <w:rsid w:val="00EF2C96"/>
    <w:rsid w:val="00EF3CD0"/>
    <w:rsid w:val="00EF4C84"/>
    <w:rsid w:val="00F00F7B"/>
    <w:rsid w:val="00F022AB"/>
    <w:rsid w:val="00F02997"/>
    <w:rsid w:val="00F02CB7"/>
    <w:rsid w:val="00F04026"/>
    <w:rsid w:val="00F046C5"/>
    <w:rsid w:val="00F04C87"/>
    <w:rsid w:val="00F054EC"/>
    <w:rsid w:val="00F06131"/>
    <w:rsid w:val="00F0660A"/>
    <w:rsid w:val="00F06FE8"/>
    <w:rsid w:val="00F101A0"/>
    <w:rsid w:val="00F10344"/>
    <w:rsid w:val="00F115F0"/>
    <w:rsid w:val="00F136A9"/>
    <w:rsid w:val="00F15BC9"/>
    <w:rsid w:val="00F161A9"/>
    <w:rsid w:val="00F170BE"/>
    <w:rsid w:val="00F172F6"/>
    <w:rsid w:val="00F2030A"/>
    <w:rsid w:val="00F204EB"/>
    <w:rsid w:val="00F20BB5"/>
    <w:rsid w:val="00F226FC"/>
    <w:rsid w:val="00F23205"/>
    <w:rsid w:val="00F2354B"/>
    <w:rsid w:val="00F23561"/>
    <w:rsid w:val="00F23D1F"/>
    <w:rsid w:val="00F255FF"/>
    <w:rsid w:val="00F26120"/>
    <w:rsid w:val="00F26815"/>
    <w:rsid w:val="00F27B91"/>
    <w:rsid w:val="00F30A8D"/>
    <w:rsid w:val="00F31659"/>
    <w:rsid w:val="00F324F0"/>
    <w:rsid w:val="00F32501"/>
    <w:rsid w:val="00F3289F"/>
    <w:rsid w:val="00F33AB0"/>
    <w:rsid w:val="00F3425C"/>
    <w:rsid w:val="00F34411"/>
    <w:rsid w:val="00F347B7"/>
    <w:rsid w:val="00F34C68"/>
    <w:rsid w:val="00F353CA"/>
    <w:rsid w:val="00F36A8A"/>
    <w:rsid w:val="00F371E4"/>
    <w:rsid w:val="00F37D23"/>
    <w:rsid w:val="00F41215"/>
    <w:rsid w:val="00F4164E"/>
    <w:rsid w:val="00F423A7"/>
    <w:rsid w:val="00F42F16"/>
    <w:rsid w:val="00F44CB2"/>
    <w:rsid w:val="00F4689E"/>
    <w:rsid w:val="00F47B4B"/>
    <w:rsid w:val="00F50284"/>
    <w:rsid w:val="00F50E02"/>
    <w:rsid w:val="00F51EC3"/>
    <w:rsid w:val="00F529CA"/>
    <w:rsid w:val="00F52D90"/>
    <w:rsid w:val="00F53EF5"/>
    <w:rsid w:val="00F556A0"/>
    <w:rsid w:val="00F55AD2"/>
    <w:rsid w:val="00F55DD9"/>
    <w:rsid w:val="00F5661F"/>
    <w:rsid w:val="00F56F3B"/>
    <w:rsid w:val="00F56FE5"/>
    <w:rsid w:val="00F573F2"/>
    <w:rsid w:val="00F57BF6"/>
    <w:rsid w:val="00F6019D"/>
    <w:rsid w:val="00F604F4"/>
    <w:rsid w:val="00F60972"/>
    <w:rsid w:val="00F61B13"/>
    <w:rsid w:val="00F6288C"/>
    <w:rsid w:val="00F639F6"/>
    <w:rsid w:val="00F64B7B"/>
    <w:rsid w:val="00F64EB9"/>
    <w:rsid w:val="00F67436"/>
    <w:rsid w:val="00F67AFB"/>
    <w:rsid w:val="00F702C1"/>
    <w:rsid w:val="00F704D6"/>
    <w:rsid w:val="00F70FDA"/>
    <w:rsid w:val="00F711F5"/>
    <w:rsid w:val="00F73DAC"/>
    <w:rsid w:val="00F74364"/>
    <w:rsid w:val="00F743A3"/>
    <w:rsid w:val="00F745BF"/>
    <w:rsid w:val="00F770BD"/>
    <w:rsid w:val="00F77490"/>
    <w:rsid w:val="00F80A3A"/>
    <w:rsid w:val="00F82E5F"/>
    <w:rsid w:val="00F83483"/>
    <w:rsid w:val="00F8397A"/>
    <w:rsid w:val="00F840D5"/>
    <w:rsid w:val="00F84F01"/>
    <w:rsid w:val="00F85DD4"/>
    <w:rsid w:val="00F863CD"/>
    <w:rsid w:val="00F864DD"/>
    <w:rsid w:val="00F90BEC"/>
    <w:rsid w:val="00F91676"/>
    <w:rsid w:val="00F92538"/>
    <w:rsid w:val="00F92544"/>
    <w:rsid w:val="00F9302B"/>
    <w:rsid w:val="00F9330A"/>
    <w:rsid w:val="00F93577"/>
    <w:rsid w:val="00F941BB"/>
    <w:rsid w:val="00F94E9E"/>
    <w:rsid w:val="00F960F3"/>
    <w:rsid w:val="00F96860"/>
    <w:rsid w:val="00F96CD2"/>
    <w:rsid w:val="00F96CF7"/>
    <w:rsid w:val="00FA0BA6"/>
    <w:rsid w:val="00FA0C85"/>
    <w:rsid w:val="00FA0D5A"/>
    <w:rsid w:val="00FA1824"/>
    <w:rsid w:val="00FA1951"/>
    <w:rsid w:val="00FA1F12"/>
    <w:rsid w:val="00FA2554"/>
    <w:rsid w:val="00FA2A09"/>
    <w:rsid w:val="00FA4413"/>
    <w:rsid w:val="00FA46E0"/>
    <w:rsid w:val="00FA4B9B"/>
    <w:rsid w:val="00FA559B"/>
    <w:rsid w:val="00FA7D36"/>
    <w:rsid w:val="00FB035A"/>
    <w:rsid w:val="00FB0373"/>
    <w:rsid w:val="00FB1802"/>
    <w:rsid w:val="00FB34E5"/>
    <w:rsid w:val="00FB4E90"/>
    <w:rsid w:val="00FB6596"/>
    <w:rsid w:val="00FB7593"/>
    <w:rsid w:val="00FB7827"/>
    <w:rsid w:val="00FB7C10"/>
    <w:rsid w:val="00FC03BE"/>
    <w:rsid w:val="00FC20AA"/>
    <w:rsid w:val="00FC26FA"/>
    <w:rsid w:val="00FC2D7E"/>
    <w:rsid w:val="00FC38DC"/>
    <w:rsid w:val="00FC5317"/>
    <w:rsid w:val="00FC5DC4"/>
    <w:rsid w:val="00FC6B51"/>
    <w:rsid w:val="00FC7E7B"/>
    <w:rsid w:val="00FC7E8B"/>
    <w:rsid w:val="00FD1033"/>
    <w:rsid w:val="00FD1640"/>
    <w:rsid w:val="00FD3A7E"/>
    <w:rsid w:val="00FD5E6E"/>
    <w:rsid w:val="00FD5FB2"/>
    <w:rsid w:val="00FD66EE"/>
    <w:rsid w:val="00FE06F7"/>
    <w:rsid w:val="00FE1683"/>
    <w:rsid w:val="00FE3D29"/>
    <w:rsid w:val="00FE49CF"/>
    <w:rsid w:val="00FE4D9D"/>
    <w:rsid w:val="00FE5375"/>
    <w:rsid w:val="00FE7274"/>
    <w:rsid w:val="00FE7621"/>
    <w:rsid w:val="00FF0348"/>
    <w:rsid w:val="00FF160A"/>
    <w:rsid w:val="00FF1EDE"/>
    <w:rsid w:val="00FF5497"/>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Ttulo">
    <w:name w:val="Title"/>
    <w:basedOn w:val="Normal"/>
    <w:link w:val="Ttul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TtuloCar">
    <w:name w:val="Título Car"/>
    <w:basedOn w:val="Fuentedeprrafopredeter"/>
    <w:link w:val="Ttul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01A0"/>
    <w:rPr>
      <w:sz w:val="16"/>
      <w:szCs w:val="16"/>
    </w:rPr>
  </w:style>
  <w:style w:type="paragraph" w:styleId="Textocomentario">
    <w:name w:val="annotation text"/>
    <w:basedOn w:val="Normal"/>
    <w:link w:val="TextocomentarioCar"/>
    <w:uiPriority w:val="99"/>
    <w:semiHidden/>
    <w:unhideWhenUsed/>
    <w:rsid w:val="00F10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1A0"/>
    <w:rPr>
      <w:sz w:val="20"/>
      <w:szCs w:val="20"/>
    </w:rPr>
  </w:style>
  <w:style w:type="paragraph" w:styleId="Asuntodelcomentario">
    <w:name w:val="annotation subject"/>
    <w:basedOn w:val="Textocomentario"/>
    <w:next w:val="Textocomentario"/>
    <w:link w:val="AsuntodelcomentarioCar"/>
    <w:uiPriority w:val="99"/>
    <w:semiHidden/>
    <w:unhideWhenUsed/>
    <w:rsid w:val="00F101A0"/>
    <w:rPr>
      <w:b/>
      <w:bCs/>
    </w:rPr>
  </w:style>
  <w:style w:type="character" w:customStyle="1" w:styleId="AsuntodelcomentarioCar">
    <w:name w:val="Asunto del comentario Car"/>
    <w:basedOn w:val="TextocomentarioCar"/>
    <w:link w:val="Asuntodelcomentario"/>
    <w:uiPriority w:val="99"/>
    <w:semiHidden/>
    <w:rsid w:val="00F101A0"/>
    <w:rPr>
      <w:b/>
      <w:bCs/>
      <w:sz w:val="20"/>
      <w:szCs w:val="20"/>
    </w:rPr>
  </w:style>
  <w:style w:type="paragraph" w:customStyle="1" w:styleId="Default">
    <w:name w:val="Default"/>
    <w:rsid w:val="00272C6A"/>
    <w:pPr>
      <w:autoSpaceDE w:val="0"/>
      <w:autoSpaceDN w:val="0"/>
      <w:adjustRightInd w:val="0"/>
      <w:spacing w:after="0" w:line="240" w:lineRule="auto"/>
    </w:pPr>
    <w:rPr>
      <w:rFonts w:ascii="Cambria" w:hAnsi="Cambria" w:cs="Cambria"/>
      <w:color w:val="000000"/>
      <w:kern w:val="0"/>
      <w:sz w:val="24"/>
      <w:szCs w:val="24"/>
      <w:lang w:val="es-419"/>
    </w:rPr>
  </w:style>
  <w:style w:type="paragraph" w:customStyle="1" w:styleId="cvgsua">
    <w:name w:val="cvgsua"/>
    <w:basedOn w:val="Normal"/>
    <w:rsid w:val="00F604F4"/>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agcmg">
    <w:name w:val="a_gcmg"/>
    <w:basedOn w:val="Fuentedeprrafopredeter"/>
    <w:rsid w:val="00F604F4"/>
  </w:style>
  <w:style w:type="paragraph" w:styleId="NormalWeb">
    <w:name w:val="Normal (Web)"/>
    <w:basedOn w:val="Normal"/>
    <w:uiPriority w:val="99"/>
    <w:semiHidden/>
    <w:unhideWhenUsed/>
    <w:rsid w:val="00CE5D0C"/>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Citadestacada">
    <w:name w:val="Intense Quote"/>
    <w:basedOn w:val="Normal"/>
    <w:next w:val="Normal"/>
    <w:link w:val="CitadestacadaCar"/>
    <w:uiPriority w:val="30"/>
    <w:qFormat/>
    <w:rsid w:val="001F4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4884"/>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37192615">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F382-C0CB-46CC-93E0-29E6171F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5321</Words>
  <Characters>29271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ACCC</cp:lastModifiedBy>
  <cp:revision>2</cp:revision>
  <cp:lastPrinted>2023-09-07T17:57:00Z</cp:lastPrinted>
  <dcterms:created xsi:type="dcterms:W3CDTF">2026-05-14T14:02:00Z</dcterms:created>
  <dcterms:modified xsi:type="dcterms:W3CDTF">2026-05-14T14:02:00Z</dcterms:modified>
</cp:coreProperties>
</file>